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415CC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t>МІНІСТЕРСТВО ОСВІТИ І НАУКИ УКРАЇНИ</w:t>
      </w:r>
    </w:p>
    <w:p w14:paraId="1C65163E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t>ФАХОВИЙ КОЛЕДЖ РАКЕТНО-КОСМІЧНОГО МАШИНОБУДУВАННЯ</w:t>
      </w:r>
    </w:p>
    <w:p w14:paraId="6D1307FC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t xml:space="preserve">ДНІПРОВСЬКОГО НАЦІОНАЛЬНОГО УНІВЕРСИТЕТУ </w:t>
      </w:r>
      <w:r>
        <w:rPr>
          <w:b/>
        </w:rPr>
        <w:br/>
        <w:t>ІМЕНІ ОЛЕСЯ ГОНЧАРА</w:t>
      </w:r>
    </w:p>
    <w:p w14:paraId="0E2648FC" w14:textId="77777777" w:rsidR="003803F5" w:rsidRDefault="003803F5">
      <w:pPr>
        <w:pStyle w:val="10"/>
        <w:jc w:val="center"/>
        <w:rPr>
          <w:sz w:val="24"/>
          <w:szCs w:val="24"/>
        </w:rPr>
      </w:pPr>
    </w:p>
    <w:tbl>
      <w:tblPr>
        <w:tblStyle w:val="a5"/>
        <w:tblW w:w="818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3969"/>
      </w:tblGrid>
      <w:tr w:rsidR="003803F5" w14:paraId="514B79AB" w14:textId="77777777">
        <w:trPr>
          <w:trHeight w:val="312"/>
        </w:trPr>
        <w:tc>
          <w:tcPr>
            <w:tcW w:w="4219" w:type="dxa"/>
          </w:tcPr>
          <w:p w14:paraId="6DCA9787" w14:textId="77777777" w:rsidR="003803F5" w:rsidRPr="0020563B" w:rsidRDefault="00C004BB">
            <w:pPr>
              <w:pStyle w:val="10"/>
              <w:jc w:val="right"/>
              <w:rPr>
                <w:sz w:val="28"/>
                <w:szCs w:val="28"/>
              </w:rPr>
            </w:pPr>
            <w:r w:rsidRPr="0020563B">
              <w:rPr>
                <w:b/>
                <w:sz w:val="28"/>
                <w:szCs w:val="28"/>
              </w:rPr>
              <w:t>Циклова комісія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14:paraId="102407CA" w14:textId="77777777" w:rsidR="003803F5" w:rsidRPr="0020563B" w:rsidRDefault="00CE6A3C">
            <w:pPr>
              <w:pStyle w:val="10"/>
              <w:rPr>
                <w:i/>
                <w:sz w:val="28"/>
                <w:szCs w:val="28"/>
              </w:rPr>
            </w:pPr>
            <w:sdt>
              <w:sdtPr>
                <w:rPr>
                  <w:shd w:val="clear" w:color="auto" w:fill="FFFFFF" w:themeFill="background1"/>
                </w:rPr>
                <w:alias w:val="Назва циклової комісії "/>
                <w:id w:val="-729543917"/>
                <w:dropDownList>
                  <w:listItem w:displayText="Назва циклової комісії" w:value="Назва циклової комісії"/>
                  <w:listItem w:displayText="Авіаційної та ракетно-космічної техніки" w:value="Авіаційної та ракетно-космічної техніки"/>
                  <w:listItem w:displayText="Електротехніки та електротехнологій" w:value="Електротехніки та електротехнологій"/>
                  <w:listItem w:displayText="Природничо-наукових дисциплін" w:value="Природничо-наукових дисциплін"/>
                  <w:listItem w:displayText="Фізичного виховання та захисту України" w:value="Фізичного виховання та захисту України"/>
                  <w:listItem w:displayText="Галузевого машинобудування та прикладної механіки" w:value="Галузевого машинобудування та прикладної механіки"/>
                  <w:listItem w:displayText="Бухгалтерського обліку та економічних дисциплін" w:value="Бухгалтерського обліку та економічних дисциплін"/>
                  <w:listItem w:displayText="Суспільних дисциплін" w:value="Суспільних дисциплін"/>
                  <w:listItem w:displayText="Комп’ютерної інженерії" w:value="Комп’ютерної інженерії"/>
                  <w:listItem w:displayText="Програмної інженерії" w:value="Програмної інженерії"/>
                  <w:listItem w:displayText="Математики та інформатики" w:value="Математики та інформатики"/>
                  <w:listItem w:displayText="Філологічних дисциплін" w:value="Філологічних дисциплін"/>
                </w:dropDownList>
              </w:sdtPr>
              <w:sdtEndPr/>
              <w:sdtContent>
                <w:r w:rsidR="005A5D87">
                  <w:rPr>
                    <w:shd w:val="clear" w:color="auto" w:fill="FFFFFF" w:themeFill="background1"/>
                  </w:rPr>
                  <w:t>Програмної інженерії</w:t>
                </w:r>
              </w:sdtContent>
            </w:sdt>
          </w:p>
        </w:tc>
      </w:tr>
    </w:tbl>
    <w:p w14:paraId="5787722E" w14:textId="77777777" w:rsidR="003803F5" w:rsidRDefault="003803F5">
      <w:pPr>
        <w:pStyle w:val="10"/>
      </w:pPr>
    </w:p>
    <w:p w14:paraId="02343F7B" w14:textId="77777777" w:rsidR="003803F5" w:rsidRDefault="003803F5">
      <w:pPr>
        <w:pStyle w:val="10"/>
      </w:pPr>
    </w:p>
    <w:tbl>
      <w:tblPr>
        <w:tblStyle w:val="a6"/>
        <w:tblW w:w="988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769"/>
        <w:gridCol w:w="5112"/>
      </w:tblGrid>
      <w:tr w:rsidR="003803F5" w14:paraId="1A4F2368" w14:textId="77777777" w:rsidTr="005A5D87">
        <w:trPr>
          <w:jc w:val="center"/>
        </w:trPr>
        <w:tc>
          <w:tcPr>
            <w:tcW w:w="4769" w:type="dxa"/>
          </w:tcPr>
          <w:p w14:paraId="29741353" w14:textId="77777777"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14:paraId="65160F20" w14:textId="77777777" w:rsidR="003803F5" w:rsidRDefault="00C004BB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ЗАТВЕРДЖУЮ</w:t>
            </w:r>
          </w:p>
        </w:tc>
      </w:tr>
      <w:tr w:rsidR="003803F5" w14:paraId="44706B87" w14:textId="77777777" w:rsidTr="005A5D87">
        <w:trPr>
          <w:jc w:val="center"/>
        </w:trPr>
        <w:tc>
          <w:tcPr>
            <w:tcW w:w="4769" w:type="dxa"/>
          </w:tcPr>
          <w:p w14:paraId="690E0C05" w14:textId="77777777"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14:paraId="5AF00158" w14:textId="77777777" w:rsidR="003803F5" w:rsidRDefault="00C004BB">
            <w:pPr>
              <w:pStyle w:val="10"/>
            </w:pPr>
            <w:r>
              <w:t xml:space="preserve">Заступник директора </w:t>
            </w:r>
            <w:r>
              <w:br/>
              <w:t>з навчальної роботи</w:t>
            </w:r>
          </w:p>
        </w:tc>
      </w:tr>
      <w:tr w:rsidR="003803F5" w14:paraId="3D15B26B" w14:textId="77777777" w:rsidTr="005A5D87">
        <w:trPr>
          <w:jc w:val="center"/>
        </w:trPr>
        <w:tc>
          <w:tcPr>
            <w:tcW w:w="4769" w:type="dxa"/>
          </w:tcPr>
          <w:p w14:paraId="27D9FCBA" w14:textId="77777777" w:rsidR="003803F5" w:rsidRDefault="003803F5">
            <w:pPr>
              <w:pStyle w:val="10"/>
              <w:spacing w:before="240"/>
              <w:jc w:val="center"/>
            </w:pPr>
          </w:p>
        </w:tc>
        <w:tc>
          <w:tcPr>
            <w:tcW w:w="5112" w:type="dxa"/>
          </w:tcPr>
          <w:p w14:paraId="70C12783" w14:textId="77777777" w:rsidR="003803F5" w:rsidRDefault="00C004BB">
            <w:pPr>
              <w:pStyle w:val="10"/>
              <w:spacing w:before="240"/>
            </w:pPr>
            <w:r>
              <w:t>________ Валентина ЛЮБОХИНЕЦЬ</w:t>
            </w:r>
          </w:p>
        </w:tc>
      </w:tr>
      <w:tr w:rsidR="003803F5" w14:paraId="4441F615" w14:textId="77777777" w:rsidTr="005A5D87">
        <w:trPr>
          <w:jc w:val="center"/>
        </w:trPr>
        <w:tc>
          <w:tcPr>
            <w:tcW w:w="4769" w:type="dxa"/>
          </w:tcPr>
          <w:p w14:paraId="046A8705" w14:textId="77777777"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14:paraId="05CA7D9F" w14:textId="77777777" w:rsidR="003803F5" w:rsidRDefault="00C004BB">
            <w:pPr>
              <w:pStyle w:val="10"/>
              <w:spacing w:before="240"/>
            </w:pPr>
            <w:r>
              <w:t>«___»____________ 2023 р.</w:t>
            </w:r>
          </w:p>
        </w:tc>
      </w:tr>
    </w:tbl>
    <w:p w14:paraId="318A5BBF" w14:textId="77777777" w:rsidR="003803F5" w:rsidRDefault="003803F5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</w:p>
    <w:p w14:paraId="23EE793E" w14:textId="77777777" w:rsidR="003803F5" w:rsidRDefault="00C004BB">
      <w:pPr>
        <w:pStyle w:val="2"/>
        <w:shd w:val="clear" w:color="auto" w:fill="FFFFFF"/>
        <w:jc w:val="center"/>
        <w:rPr>
          <w:rFonts w:ascii="Times New Roman" w:eastAsia="Times New Roman" w:hAnsi="Times New Roman" w:cs="Times New Roman"/>
          <w:i w:val="0"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sz w:val="36"/>
          <w:szCs w:val="36"/>
        </w:rPr>
        <w:t xml:space="preserve">ПРОГРАМА </w:t>
      </w:r>
      <w:sdt>
        <w:sdtPr>
          <w:alias w:val="Програма"/>
          <w:id w:val="1508965091"/>
          <w:dropDownList>
            <w:listItem w:displayText="НАВЧАЛЬНОЇ ДИСЦИПЛІНИ" w:value="НАВЧАЛЬНОЇ ДИСЦИПЛІНИ"/>
            <w:listItem w:displayText="НАВЧАЛЬНОГО ПРЕДМЕТУ" w:value="НАВЧАЛЬНОГО ПРЕДМЕТУ"/>
            <w:listItem w:displayText="ПРАКТИКИ" w:value="ПРАКТИКИ"/>
          </w:dropDownList>
        </w:sdtPr>
        <w:sdtEndPr/>
        <w:sdtContent>
          <w:r>
            <w:rPr>
              <w:rFonts w:ascii="Times New Roman" w:eastAsia="Times New Roman" w:hAnsi="Times New Roman" w:cs="Times New Roman"/>
              <w:i w:val="0"/>
              <w:sz w:val="36"/>
              <w:szCs w:val="36"/>
            </w:rPr>
            <w:t>НАВЧАЛЬНОЇ ДИСЦИПЛІНИ</w:t>
          </w:r>
        </w:sdtContent>
      </w:sdt>
      <w:r>
        <w:rPr>
          <w:rFonts w:ascii="Times New Roman" w:eastAsia="Times New Roman" w:hAnsi="Times New Roman" w:cs="Times New Roman"/>
          <w:i w:val="0"/>
          <w:sz w:val="36"/>
          <w:szCs w:val="36"/>
        </w:rPr>
        <w:br/>
        <w:t>(СИЛАБУС)</w:t>
      </w:r>
    </w:p>
    <w:tbl>
      <w:tblPr>
        <w:tblStyle w:val="a7"/>
        <w:tblW w:w="6095" w:type="dxa"/>
        <w:tblInd w:w="2127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095"/>
      </w:tblGrid>
      <w:tr w:rsidR="003803F5" w:rsidRPr="005A5D87" w14:paraId="44F39A48" w14:textId="77777777">
        <w:tc>
          <w:tcPr>
            <w:tcW w:w="6095" w:type="dxa"/>
          </w:tcPr>
          <w:p w14:paraId="0EAE049C" w14:textId="77777777" w:rsidR="003803F5" w:rsidRPr="005A5D87" w:rsidRDefault="005A5D87">
            <w:pPr>
              <w:pStyle w:val="2"/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5A5D87">
              <w:rPr>
                <w:rFonts w:ascii="Times New Roman" w:eastAsia="Times New Roman" w:hAnsi="Times New Roman" w:cs="Times New Roman"/>
                <w:sz w:val="36"/>
                <w:szCs w:val="36"/>
              </w:rPr>
              <w:t>Чисель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н</w:t>
            </w:r>
            <w:r w:rsidRPr="005A5D87">
              <w:rPr>
                <w:rFonts w:ascii="Times New Roman" w:eastAsia="Times New Roman" w:hAnsi="Times New Roman" w:cs="Times New Roman"/>
                <w:sz w:val="36"/>
                <w:szCs w:val="36"/>
              </w:rPr>
              <w:t>і методи</w:t>
            </w:r>
          </w:p>
        </w:tc>
      </w:tr>
    </w:tbl>
    <w:p w14:paraId="50728C2E" w14:textId="77777777" w:rsidR="003803F5" w:rsidRDefault="00C004BB">
      <w:pPr>
        <w:pStyle w:val="10"/>
        <w:jc w:val="center"/>
        <w:rPr>
          <w:sz w:val="32"/>
          <w:szCs w:val="32"/>
        </w:rPr>
      </w:pPr>
      <w:r>
        <w:rPr>
          <w:b/>
        </w:rPr>
        <w:t xml:space="preserve">для здобувачів фахової </w:t>
      </w:r>
      <w:proofErr w:type="spellStart"/>
      <w:r>
        <w:rPr>
          <w:b/>
        </w:rPr>
        <w:t>передвищої</w:t>
      </w:r>
      <w:proofErr w:type="spellEnd"/>
      <w:r>
        <w:rPr>
          <w:b/>
        </w:rPr>
        <w:t xml:space="preserve"> освіти</w:t>
      </w:r>
    </w:p>
    <w:p w14:paraId="55789A40" w14:textId="77777777" w:rsidR="003803F5" w:rsidRDefault="003803F5">
      <w:pPr>
        <w:pStyle w:val="10"/>
        <w:spacing w:line="276" w:lineRule="auto"/>
      </w:pPr>
    </w:p>
    <w:tbl>
      <w:tblPr>
        <w:tblStyle w:val="a8"/>
        <w:tblW w:w="1026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1134"/>
        <w:gridCol w:w="6"/>
        <w:gridCol w:w="2265"/>
        <w:gridCol w:w="1020"/>
        <w:gridCol w:w="4175"/>
      </w:tblGrid>
      <w:tr w:rsidR="003803F5" w:rsidRPr="003651FB" w14:paraId="2B4C278B" w14:textId="77777777">
        <w:tc>
          <w:tcPr>
            <w:tcW w:w="2802" w:type="dxa"/>
            <w:gridSpan w:val="2"/>
          </w:tcPr>
          <w:p w14:paraId="0EC2656A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  <w:highlight w:val="yellow"/>
              </w:rPr>
            </w:pPr>
            <w:r w:rsidRPr="003651FB">
              <w:rPr>
                <w:b/>
                <w:sz w:val="24"/>
              </w:rPr>
              <w:t>освітньо-професійний ступінь</w:t>
            </w:r>
          </w:p>
        </w:tc>
        <w:tc>
          <w:tcPr>
            <w:tcW w:w="7466" w:type="dxa"/>
            <w:gridSpan w:val="4"/>
            <w:tcBorders>
              <w:bottom w:val="single" w:sz="4" w:space="0" w:color="000000"/>
            </w:tcBorders>
          </w:tcPr>
          <w:p w14:paraId="52B95704" w14:textId="77777777" w:rsidR="003803F5" w:rsidRPr="003651FB" w:rsidRDefault="00C004BB">
            <w:pPr>
              <w:pStyle w:val="10"/>
              <w:spacing w:line="276" w:lineRule="auto"/>
              <w:rPr>
                <w:sz w:val="24"/>
              </w:rPr>
            </w:pPr>
            <w:r w:rsidRPr="003651FB">
              <w:rPr>
                <w:sz w:val="24"/>
              </w:rPr>
              <w:t>фаховий молодший бакалавр</w:t>
            </w:r>
          </w:p>
        </w:tc>
      </w:tr>
      <w:tr w:rsidR="003803F5" w:rsidRPr="003651FB" w14:paraId="3D1AAF66" w14:textId="77777777">
        <w:trPr>
          <w:trHeight w:val="234"/>
        </w:trPr>
        <w:tc>
          <w:tcPr>
            <w:tcW w:w="2802" w:type="dxa"/>
            <w:gridSpan w:val="2"/>
          </w:tcPr>
          <w:p w14:paraId="2395D956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галузь знань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6BF89EA" w14:textId="77777777" w:rsidR="003803F5" w:rsidRPr="003651FB" w:rsidRDefault="00CE6A3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Галузь знань"/>
                <w:id w:val="-1441199024"/>
                <w:dropDownList>
                  <w:listItem w:displayText="Галузь знань" w:value="Галузь знань"/>
                  <w:listItem w:displayText="07 Управління та адміністрування" w:value="07 Управління та адміністрування"/>
                  <w:listItem w:displayText="12 Інформаційні технології" w:value="12 Інформаційні технології"/>
                  <w:listItem w:displayText="13 Механічна інженерія" w:value="13 Механічна інженерія"/>
                  <w:listItem w:displayText="14 Електрична інженерія" w:value="14 Електрична інженерія"/>
                </w:dropDownList>
              </w:sdtPr>
              <w:sdtEndPr/>
              <w:sdtContent>
                <w:r w:rsidR="005A5D87">
                  <w:rPr>
                    <w:sz w:val="24"/>
                  </w:rPr>
                  <w:t>12 Інформаційні технології</w:t>
                </w:r>
              </w:sdtContent>
            </w:sdt>
          </w:p>
        </w:tc>
      </w:tr>
      <w:tr w:rsidR="003803F5" w:rsidRPr="003651FB" w14:paraId="6925519F" w14:textId="77777777">
        <w:tc>
          <w:tcPr>
            <w:tcW w:w="2802" w:type="dxa"/>
            <w:gridSpan w:val="2"/>
          </w:tcPr>
          <w:p w14:paraId="43C7AA48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спеціальність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5DDC57E8" w14:textId="77777777" w:rsidR="003803F5" w:rsidRPr="003651FB" w:rsidRDefault="00CE6A3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Спеціальність"/>
                <w:id w:val="-1341726082"/>
                <w:dropDownList>
                  <w:listItem w:displayText="Спеціальність" w:value="Спеціальність"/>
                  <w:listItem w:displayText="071 Облік і оподаткування" w:value="071 Облік і оподаткування"/>
                  <w:listItem w:displayText="121 Інженерія програмного забезпечення" w:value="121 Інженерія програмного забезпечення"/>
                  <w:listItem w:displayText="123 Комп’ютерна інженерія" w:value="123 Комп’ютерна інженерія"/>
                  <w:listItem w:displayText="131 Прикладна механіка" w:value="131 Прикладна механіка"/>
                  <w:listItem w:displayText="133 Галузеве машинобудування" w:value="133 Галузеве машинобудування"/>
                  <w:listItem w:displayText="134 Авіаційна та ракетно-космічна техніка" w:value="134 Авіаційна та ракетно-космічна техніка"/>
                  <w:listItem w:displayText="141 Електроенергетика, електротехніка та електромеханіка" w:value="141 Електроенергетика, електротехніка та електромеханіка"/>
                </w:dropDownList>
              </w:sdtPr>
              <w:sdtEndPr/>
              <w:sdtContent>
                <w:r w:rsidR="005A5D87">
                  <w:rPr>
                    <w:sz w:val="24"/>
                  </w:rPr>
                  <w:t>121 Інженерія програмного забезпечення</w:t>
                </w:r>
              </w:sdtContent>
            </w:sdt>
          </w:p>
        </w:tc>
      </w:tr>
      <w:tr w:rsidR="003803F5" w:rsidRPr="003651FB" w14:paraId="378F0383" w14:textId="77777777">
        <w:tc>
          <w:tcPr>
            <w:tcW w:w="2802" w:type="dxa"/>
            <w:gridSpan w:val="2"/>
          </w:tcPr>
          <w:p w14:paraId="57B921A5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освітньо-професійна програма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44C8B75" w14:textId="77777777" w:rsidR="003803F5" w:rsidRPr="003651FB" w:rsidRDefault="00CE6A3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ОПП"/>
                <w:id w:val="-2061063411"/>
                <w:dropDownList>
                  <w:listItem w:displayText="Освітньо-професійна програма" w:value="Освітньо-професійна програма"/>
                  <w:listItem w:displayText="Бухгалтерський облік" w:value="Бухгалтерський облік"/>
                  <w:listItem w:displayText="Розробка програмного забезпечення" w:value="Розробка програмного забезпечення"/>
                  <w:listItem w:displayText="Обслуговування комп'ютерних  систем i мереж " w:value="Обслуговування комп'ютерних  систем i мереж "/>
                  <w:listItem w:displayText="Обслуговування верстатів з програмним управлінням i робототехнiчних комплексів" w:value="Обслуговування верстатів з програмним управлінням i робототехнiчних комплексів"/>
                  <w:listItem w:displayText="Технологія обробки матеріалів на верстатах і автоматичних лініях" w:value="Технологія обробки матеріалів на верстатах і автоматичних лініях"/>
                  <w:listItem w:displayText="Комп’ютерні технології в машинобудуванні" w:value="Комп’ютерні технології в машинобудуванні"/>
                  <w:listItem w:displayText="Виробництво ракетно-космічних літальних апаратів" w:value="Виробництво ракетно-космічних літальних апаратів"/>
                  <w:listItem w:displayText="Безпілотні літальні апарати" w:value="Безпілотні літальні апарати"/>
                  <w:listItem w:displayText="Монтаж i експлуатація електроустаткування підприємств i цивільних споруд" w:value="Монтаж i експлуатація електроустаткування підприємств i цивільних споруд"/>
                </w:dropDownList>
              </w:sdtPr>
              <w:sdtEndPr/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Розробка програмного забезпечення</w:t>
                </w:r>
              </w:sdtContent>
            </w:sdt>
          </w:p>
        </w:tc>
      </w:tr>
      <w:tr w:rsidR="003803F5" w:rsidRPr="003651FB" w14:paraId="35C1A8AC" w14:textId="77777777">
        <w:tc>
          <w:tcPr>
            <w:tcW w:w="2802" w:type="dxa"/>
            <w:gridSpan w:val="2"/>
          </w:tcPr>
          <w:p w14:paraId="048683BF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відділення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778F0FB" w14:textId="77777777" w:rsidR="003803F5" w:rsidRPr="003651FB" w:rsidRDefault="00CE6A3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Відділення"/>
                <w:id w:val="1049074268"/>
                <w:dropDownList>
                  <w:listItem w:displayText="Відділення" w:value="Відділення"/>
                  <w:listItem w:displayText="Механічне" w:value="Механічне"/>
                  <w:listItem w:displayText="Комп’ютерних технологій та систем" w:value="Комп’ютерних технологій та систем"/>
                  <w:listItem w:displayText="Комп’ютерної та програмної інженерії" w:value="Комп’ютерної та програмної інженерії"/>
                </w:dropDownList>
              </w:sdtPr>
              <w:sdtEndPr/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Комп’ютерної та програмної інженерії</w:t>
                </w:r>
              </w:sdtContent>
            </w:sdt>
          </w:p>
        </w:tc>
      </w:tr>
      <w:tr w:rsidR="003803F5" w:rsidRPr="003651FB" w14:paraId="6557BB3A" w14:textId="77777777">
        <w:tc>
          <w:tcPr>
            <w:tcW w:w="1668" w:type="dxa"/>
          </w:tcPr>
          <w:p w14:paraId="6170A001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рік набору</w:t>
            </w:r>
          </w:p>
        </w:tc>
        <w:tc>
          <w:tcPr>
            <w:tcW w:w="1140" w:type="dxa"/>
            <w:gridSpan w:val="2"/>
            <w:tcBorders>
              <w:bottom w:val="single" w:sz="4" w:space="0" w:color="000000"/>
            </w:tcBorders>
          </w:tcPr>
          <w:p w14:paraId="38B7382E" w14:textId="77777777" w:rsidR="003803F5" w:rsidRPr="003651FB" w:rsidRDefault="00C004BB" w:rsidP="00840AAA">
            <w:pPr>
              <w:pStyle w:val="10"/>
              <w:spacing w:line="276" w:lineRule="auto"/>
              <w:jc w:val="center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20</w:t>
            </w:r>
            <w:r w:rsidR="00840AAA">
              <w:rPr>
                <w:b/>
                <w:sz w:val="24"/>
              </w:rPr>
              <w:t>22</w:t>
            </w:r>
          </w:p>
        </w:tc>
        <w:tc>
          <w:tcPr>
            <w:tcW w:w="2265" w:type="dxa"/>
          </w:tcPr>
          <w:p w14:paraId="67F3132D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форма навчання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14:paraId="733396B6" w14:textId="77777777" w:rsidR="003803F5" w:rsidRPr="003651FB" w:rsidRDefault="00C004BB">
            <w:pPr>
              <w:pStyle w:val="10"/>
              <w:spacing w:line="276" w:lineRule="auto"/>
              <w:rPr>
                <w:sz w:val="24"/>
              </w:rPr>
            </w:pPr>
            <w:r w:rsidRPr="003651FB">
              <w:rPr>
                <w:sz w:val="24"/>
              </w:rPr>
              <w:t>денна</w:t>
            </w:r>
          </w:p>
        </w:tc>
        <w:tc>
          <w:tcPr>
            <w:tcW w:w="4175" w:type="dxa"/>
          </w:tcPr>
          <w:p w14:paraId="1D29BD81" w14:textId="77777777" w:rsidR="003803F5" w:rsidRPr="003651FB" w:rsidRDefault="003803F5">
            <w:pPr>
              <w:pStyle w:val="10"/>
              <w:spacing w:line="276" w:lineRule="auto"/>
              <w:rPr>
                <w:sz w:val="24"/>
              </w:rPr>
            </w:pPr>
          </w:p>
        </w:tc>
      </w:tr>
      <w:tr w:rsidR="003803F5" w:rsidRPr="003651FB" w14:paraId="457E0524" w14:textId="77777777">
        <w:tc>
          <w:tcPr>
            <w:tcW w:w="2802" w:type="dxa"/>
            <w:gridSpan w:val="2"/>
          </w:tcPr>
          <w:p w14:paraId="71B69734" w14:textId="77777777"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 xml:space="preserve">вид дисципліни </w:t>
            </w:r>
          </w:p>
        </w:tc>
        <w:tc>
          <w:tcPr>
            <w:tcW w:w="7466" w:type="dxa"/>
            <w:gridSpan w:val="4"/>
            <w:tcBorders>
              <w:bottom w:val="single" w:sz="4" w:space="0" w:color="000000"/>
            </w:tcBorders>
          </w:tcPr>
          <w:p w14:paraId="04D39EC1" w14:textId="77777777" w:rsidR="003803F5" w:rsidRPr="003651FB" w:rsidRDefault="00CE6A3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Вид дисципліни"/>
                <w:id w:val="1986501541"/>
                <w:dropDownList>
                  <w:listItem w:displayText="Вид дисципліни" w:value="Вид дисципліни"/>
                  <w:listItem w:displayText="Предмет профільної середньої освіти" w:value="Предмет профільної середньої освіти"/>
                  <w:listItem w:displayText="Обов'язкова" w:value="Обов'язкова"/>
                  <w:listItem w:displayText="Вибіркова" w:value="Вибіркова"/>
                </w:dropDownList>
              </w:sdtPr>
              <w:sdtEndPr/>
              <w:sdtContent>
                <w:r w:rsidR="002B134A">
                  <w:rPr>
                    <w:sz w:val="24"/>
                  </w:rPr>
                  <w:t>Вибіркова</w:t>
                </w:r>
              </w:sdtContent>
            </w:sdt>
          </w:p>
        </w:tc>
      </w:tr>
      <w:tr w:rsidR="003803F5" w:rsidRPr="003651FB" w14:paraId="41AC6E55" w14:textId="77777777">
        <w:tc>
          <w:tcPr>
            <w:tcW w:w="2802" w:type="dxa"/>
            <w:gridSpan w:val="2"/>
          </w:tcPr>
          <w:p w14:paraId="0E98044E" w14:textId="77777777" w:rsidR="003803F5" w:rsidRPr="003651FB" w:rsidRDefault="00C004BB">
            <w:pPr>
              <w:pStyle w:val="10"/>
              <w:spacing w:before="480"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Розробник (-и)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78E9F016" w14:textId="77777777" w:rsidR="003803F5" w:rsidRPr="003651FB" w:rsidRDefault="005A5D87">
            <w:pPr>
              <w:pStyle w:val="10"/>
              <w:spacing w:before="480" w:line="276" w:lineRule="auto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Ланська</w:t>
            </w:r>
            <w:proofErr w:type="spellEnd"/>
            <w:r>
              <w:rPr>
                <w:i/>
                <w:sz w:val="24"/>
              </w:rPr>
              <w:t xml:space="preserve"> Світлана Сергіївна, викладач вищої кваліфікаційної категорії, методист</w:t>
            </w:r>
          </w:p>
        </w:tc>
      </w:tr>
      <w:tr w:rsidR="003803F5" w:rsidRPr="003651FB" w14:paraId="3064341A" w14:textId="77777777">
        <w:tc>
          <w:tcPr>
            <w:tcW w:w="10268" w:type="dxa"/>
            <w:gridSpan w:val="6"/>
          </w:tcPr>
          <w:p w14:paraId="0F1193EA" w14:textId="77777777" w:rsidR="003803F5" w:rsidRPr="003651FB" w:rsidRDefault="00C004BB">
            <w:pPr>
              <w:pStyle w:val="10"/>
              <w:spacing w:before="240" w:line="276" w:lineRule="auto"/>
              <w:rPr>
                <w:sz w:val="24"/>
                <w:u w:val="single"/>
              </w:rPr>
            </w:pPr>
            <w:r w:rsidRPr="003651FB">
              <w:rPr>
                <w:sz w:val="24"/>
              </w:rPr>
              <w:t>Програму розглянуто та ухвалено на засіданні циклової комісії</w:t>
            </w:r>
          </w:p>
        </w:tc>
      </w:tr>
      <w:tr w:rsidR="003803F5" w:rsidRPr="003651FB" w14:paraId="2FBACEA9" w14:textId="77777777">
        <w:tc>
          <w:tcPr>
            <w:tcW w:w="10268" w:type="dxa"/>
            <w:gridSpan w:val="6"/>
            <w:tcBorders>
              <w:bottom w:val="single" w:sz="4" w:space="0" w:color="000000"/>
            </w:tcBorders>
          </w:tcPr>
          <w:p w14:paraId="0F2F96D9" w14:textId="77777777" w:rsidR="003803F5" w:rsidRPr="003651FB" w:rsidRDefault="00CE6A3C">
            <w:pPr>
              <w:pStyle w:val="10"/>
              <w:rPr>
                <w:i/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Назва циклової комісії "/>
                <w:id w:val="1537329052"/>
                <w:dropDownList>
                  <w:listItem w:displayText="Назва циклової комісії" w:value="Назва циклової комісії"/>
                  <w:listItem w:displayText="Авіаційної та ракетно-космічної техніки" w:value="Авіаційної та ракетно-космічної техніки"/>
                  <w:listItem w:displayText="Електротехніки та електротехнологій" w:value="Електротехніки та електротехнологій"/>
                  <w:listItem w:displayText="Природничо-наукових дисциплін" w:value="Природничо-наукових дисциплін"/>
                  <w:listItem w:displayText="Фізичного виховання та захисту України" w:value="Фізичного виховання та захисту України"/>
                  <w:listItem w:displayText="Галузевого машинобудування та прикладної механіки" w:value="Галузевого машинобудування та прикладної механіки"/>
                  <w:listItem w:displayText="Бухгалтерського обліку та економічних дисциплін" w:value="Бухгалтерського обліку та економічних дисциплін"/>
                  <w:listItem w:displayText="Суспільних дисциплін" w:value="Суспільних дисциплін"/>
                  <w:listItem w:displayText="Комп’ютерної інженерії" w:value="Комп’ютерної інженерії"/>
                  <w:listItem w:displayText="Програмної інженерії" w:value="Програмної інженерії"/>
                  <w:listItem w:displayText="Математики та інформатики" w:value="Математики та інформатики"/>
                  <w:listItem w:displayText="Філологічних дисциплін" w:value="Філологічних дисциплін"/>
                </w:dropDownList>
              </w:sdtPr>
              <w:sdtEndPr/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Програмної інженерії</w:t>
                </w:r>
              </w:sdtContent>
            </w:sdt>
          </w:p>
        </w:tc>
      </w:tr>
      <w:tr w:rsidR="003803F5" w:rsidRPr="003651FB" w14:paraId="375B725E" w14:textId="77777777">
        <w:tc>
          <w:tcPr>
            <w:tcW w:w="10268" w:type="dxa"/>
            <w:gridSpan w:val="6"/>
            <w:tcBorders>
              <w:top w:val="single" w:sz="4" w:space="0" w:color="000000"/>
            </w:tcBorders>
          </w:tcPr>
          <w:p w14:paraId="2C96FC57" w14:textId="4CD718C1" w:rsidR="003803F5" w:rsidRPr="003651FB" w:rsidRDefault="00C004BB" w:rsidP="00840AAA">
            <w:pPr>
              <w:pStyle w:val="10"/>
              <w:spacing w:line="276" w:lineRule="auto"/>
              <w:rPr>
                <w:sz w:val="24"/>
              </w:rPr>
            </w:pPr>
            <w:r w:rsidRPr="00840AAA">
              <w:rPr>
                <w:sz w:val="24"/>
              </w:rPr>
              <w:t>Протокол від  «</w:t>
            </w:r>
            <w:r w:rsidR="00840AAA" w:rsidRPr="00840AAA">
              <w:rPr>
                <w:sz w:val="24"/>
              </w:rPr>
              <w:t>31</w:t>
            </w:r>
            <w:r w:rsidRPr="00840AAA">
              <w:rPr>
                <w:sz w:val="24"/>
              </w:rPr>
              <w:t xml:space="preserve">» </w:t>
            </w:r>
            <w:r w:rsidR="00840AAA" w:rsidRPr="00840AAA">
              <w:rPr>
                <w:sz w:val="24"/>
              </w:rPr>
              <w:t>серпня</w:t>
            </w:r>
            <w:r w:rsidRPr="00840AAA">
              <w:rPr>
                <w:sz w:val="24"/>
              </w:rPr>
              <w:t xml:space="preserve">   2023  року № 1</w:t>
            </w:r>
          </w:p>
        </w:tc>
      </w:tr>
    </w:tbl>
    <w:p w14:paraId="4A3F550B" w14:textId="77777777" w:rsidR="003803F5" w:rsidRDefault="003803F5">
      <w:pPr>
        <w:pStyle w:val="10"/>
        <w:jc w:val="center"/>
        <w:rPr>
          <w:b/>
        </w:rPr>
      </w:pPr>
    </w:p>
    <w:p w14:paraId="7AAE591D" w14:textId="77777777" w:rsidR="003803F5" w:rsidRDefault="003803F5">
      <w:pPr>
        <w:pStyle w:val="10"/>
        <w:jc w:val="center"/>
        <w:rPr>
          <w:b/>
        </w:rPr>
      </w:pPr>
    </w:p>
    <w:p w14:paraId="0D9DB0BD" w14:textId="77777777" w:rsidR="003803F5" w:rsidRDefault="003803F5">
      <w:pPr>
        <w:pStyle w:val="10"/>
        <w:jc w:val="center"/>
        <w:rPr>
          <w:b/>
        </w:rPr>
      </w:pPr>
    </w:p>
    <w:p w14:paraId="7591F83B" w14:textId="77777777" w:rsidR="003803F5" w:rsidRDefault="003803F5">
      <w:pPr>
        <w:pStyle w:val="10"/>
        <w:jc w:val="center"/>
        <w:rPr>
          <w:b/>
        </w:rPr>
      </w:pPr>
    </w:p>
    <w:p w14:paraId="7BECEAC3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t>Дніпро</w:t>
      </w:r>
    </w:p>
    <w:p w14:paraId="4AF73A71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t>2023 рік</w:t>
      </w:r>
    </w:p>
    <w:p w14:paraId="0989E7C8" w14:textId="77777777" w:rsidR="003803F5" w:rsidRDefault="00C004BB">
      <w:pPr>
        <w:pStyle w:val="10"/>
      </w:pPr>
      <w:r>
        <w:br w:type="page"/>
      </w:r>
    </w:p>
    <w:p w14:paraId="0A8D9842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АНОТАЦІЯ</w:t>
      </w:r>
    </w:p>
    <w:p w14:paraId="7516E315" w14:textId="77777777" w:rsidR="003803F5" w:rsidRDefault="003803F5">
      <w:pPr>
        <w:pStyle w:val="10"/>
        <w:jc w:val="center"/>
        <w:rPr>
          <w:b/>
        </w:rPr>
      </w:pPr>
    </w:p>
    <w:p w14:paraId="0A1284EF" w14:textId="77777777" w:rsidR="003803F5" w:rsidRPr="00170DAA" w:rsidRDefault="00C004BB" w:rsidP="00C77D3A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</w:pPr>
      <w:r w:rsidRPr="00170DAA">
        <w:rPr>
          <w:color w:val="000000"/>
        </w:rPr>
        <w:t>Програма вивчення навчальної дисципліни «</w:t>
      </w:r>
      <w:r w:rsidR="005A5D87">
        <w:rPr>
          <w:i/>
          <w:color w:val="000000"/>
          <w:u w:val="single"/>
        </w:rPr>
        <w:t>Чисельні методи</w:t>
      </w:r>
      <w:r w:rsidRPr="00170DAA">
        <w:rPr>
          <w:color w:val="000000"/>
        </w:rPr>
        <w:t xml:space="preserve">» складена відповідно до освітньо-професійної програми фахової </w:t>
      </w:r>
      <w:proofErr w:type="spellStart"/>
      <w:r w:rsidRPr="00170DAA">
        <w:rPr>
          <w:color w:val="000000"/>
        </w:rPr>
        <w:t>передвищої</w:t>
      </w:r>
      <w:proofErr w:type="spellEnd"/>
      <w:r w:rsidRPr="00170DAA">
        <w:rPr>
          <w:color w:val="000000"/>
        </w:rPr>
        <w:t xml:space="preserve"> освіти «</w:t>
      </w:r>
      <w:r w:rsidR="005A5D87">
        <w:rPr>
          <w:i/>
          <w:color w:val="000000"/>
          <w:u w:val="single"/>
        </w:rPr>
        <w:t>Розробка програмного забезпечення</w:t>
      </w:r>
      <w:r w:rsidRPr="00170DAA">
        <w:rPr>
          <w:color w:val="000000"/>
        </w:rPr>
        <w:t xml:space="preserve">», для студентів спеціальності </w:t>
      </w:r>
      <w:r w:rsidR="005A5D87">
        <w:rPr>
          <w:i/>
          <w:color w:val="000000"/>
          <w:u w:val="single"/>
        </w:rPr>
        <w:t>121 «Інженерія програмного забезпечення»</w:t>
      </w:r>
      <w:r w:rsidRPr="00170DAA">
        <w:rPr>
          <w:color w:val="000000"/>
        </w:rPr>
        <w:t xml:space="preserve"> освітньо-професійного ступеня фахового молодшого бакалавра.</w:t>
      </w:r>
    </w:p>
    <w:p w14:paraId="0382724F" w14:textId="77777777" w:rsidR="001A3FC7" w:rsidRPr="00143FB0" w:rsidRDefault="001A3FC7" w:rsidP="001A3FC7">
      <w:pPr>
        <w:pStyle w:val="aff"/>
        <w:spacing w:line="360" w:lineRule="auto"/>
        <w:ind w:firstLine="708"/>
        <w:jc w:val="both"/>
        <w:rPr>
          <w:szCs w:val="22"/>
        </w:rPr>
      </w:pPr>
      <w:r w:rsidRPr="00143FB0">
        <w:rPr>
          <w:b/>
          <w:szCs w:val="22"/>
        </w:rPr>
        <w:t>Предметом</w:t>
      </w:r>
      <w:r w:rsidRPr="00143FB0">
        <w:rPr>
          <w:szCs w:val="22"/>
        </w:rPr>
        <w:t xml:space="preserve"> вивчення навчальної дисципліни є чисельні методи рішення типових математичних задач.</w:t>
      </w:r>
    </w:p>
    <w:p w14:paraId="3E67FDFE" w14:textId="77777777" w:rsidR="001A3FC7" w:rsidRPr="00143FB0" w:rsidRDefault="001A3FC7" w:rsidP="001A3FC7">
      <w:pPr>
        <w:spacing w:line="360" w:lineRule="auto"/>
        <w:ind w:firstLine="708"/>
        <w:jc w:val="both"/>
        <w:rPr>
          <w:bCs/>
          <w:szCs w:val="22"/>
        </w:rPr>
      </w:pPr>
      <w:r w:rsidRPr="00143FB0">
        <w:rPr>
          <w:b/>
          <w:bCs/>
          <w:szCs w:val="22"/>
        </w:rPr>
        <w:t>Міждисциплінарні зв’язки:</w:t>
      </w:r>
      <w:r w:rsidRPr="00143FB0">
        <w:rPr>
          <w:bCs/>
          <w:szCs w:val="22"/>
        </w:rPr>
        <w:t xml:space="preserve"> інформатика, математичний аналіз, лінійна алгебра та аналітична геометрія, дискретна математика, диференціальні рівняння.</w:t>
      </w:r>
    </w:p>
    <w:p w14:paraId="3687C314" w14:textId="77777777" w:rsidR="001A3FC7" w:rsidRPr="00143FB0" w:rsidRDefault="001A3FC7" w:rsidP="001A3FC7">
      <w:pPr>
        <w:spacing w:line="360" w:lineRule="auto"/>
        <w:ind w:firstLine="708"/>
        <w:jc w:val="both"/>
        <w:rPr>
          <w:szCs w:val="22"/>
        </w:rPr>
      </w:pPr>
      <w:r w:rsidRPr="00143FB0">
        <w:rPr>
          <w:szCs w:val="22"/>
        </w:rPr>
        <w:t>Програма навчальної дисципліни складається з таких змістових модулів:</w:t>
      </w:r>
    </w:p>
    <w:p w14:paraId="1153ACE3" w14:textId="77777777"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>Теорія похибки. Локалізація та уточнення коренів алгебраїчних та трансцендентних рівнянь.</w:t>
      </w:r>
    </w:p>
    <w:p w14:paraId="521C330A" w14:textId="77777777"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 xml:space="preserve"> Елементарна теорія інтерполяції. Складання емпіричних формул.</w:t>
      </w:r>
    </w:p>
    <w:p w14:paraId="1EDEF7C7" w14:textId="77777777"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>Наближені методи диференціювання та інтегрування функції однієї змінної. Наближені методи розв'язування елементарних диференційних рівнянь.</w:t>
      </w:r>
    </w:p>
    <w:p w14:paraId="6AD44B68" w14:textId="77777777"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14:paraId="6D5DC4DF" w14:textId="77777777"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1 ОПИС НАВЧАЛЬНОЇ ДИСЦИПЛІНИ</w:t>
      </w:r>
    </w:p>
    <w:p w14:paraId="41569506" w14:textId="77777777" w:rsidR="003803F5" w:rsidRDefault="003803F5">
      <w:pPr>
        <w:pStyle w:val="10"/>
        <w:jc w:val="center"/>
        <w:rPr>
          <w:b/>
        </w:rPr>
      </w:pPr>
    </w:p>
    <w:tbl>
      <w:tblPr>
        <w:tblStyle w:val="a9"/>
        <w:tblW w:w="1026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5624"/>
      </w:tblGrid>
      <w:tr w:rsidR="003D038A" w14:paraId="45521DFD" w14:textId="77777777">
        <w:tc>
          <w:tcPr>
            <w:tcW w:w="4644" w:type="dxa"/>
          </w:tcPr>
          <w:p w14:paraId="319FE451" w14:textId="77777777" w:rsidR="003D038A" w:rsidRPr="003D038A" w:rsidRDefault="003D038A">
            <w:pPr>
              <w:pStyle w:val="10"/>
              <w:rPr>
                <w:b/>
                <w:color w:val="000000"/>
                <w:szCs w:val="24"/>
                <w:lang w:val="ru-RU"/>
              </w:rPr>
            </w:pPr>
            <w:r>
              <w:rPr>
                <w:b/>
                <w:color w:val="000000"/>
                <w:sz w:val="28"/>
                <w:szCs w:val="24"/>
              </w:rPr>
              <w:t>Шифр за ОПП/ Н</w:t>
            </w:r>
            <w:r w:rsidRPr="003D038A">
              <w:rPr>
                <w:b/>
                <w:color w:val="000000"/>
                <w:sz w:val="28"/>
                <w:szCs w:val="24"/>
              </w:rPr>
              <w:t>азва</w:t>
            </w:r>
          </w:p>
        </w:tc>
        <w:tc>
          <w:tcPr>
            <w:tcW w:w="5624" w:type="dxa"/>
          </w:tcPr>
          <w:p w14:paraId="5E06C8CC" w14:textId="77777777" w:rsidR="003D038A" w:rsidRPr="001A3FC7" w:rsidRDefault="002B134A" w:rsidP="00265077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ВК3</w:t>
            </w:r>
            <w:r w:rsidR="001A3FC7" w:rsidRPr="001A3FC7">
              <w:rPr>
                <w:sz w:val="28"/>
                <w:szCs w:val="24"/>
              </w:rPr>
              <w:t xml:space="preserve"> Чисельні методи</w:t>
            </w:r>
          </w:p>
        </w:tc>
      </w:tr>
      <w:tr w:rsidR="003803F5" w14:paraId="5F987297" w14:textId="77777777">
        <w:tc>
          <w:tcPr>
            <w:tcW w:w="4644" w:type="dxa"/>
          </w:tcPr>
          <w:p w14:paraId="7A55519E" w14:textId="77777777"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color w:val="000000"/>
                <w:sz w:val="28"/>
                <w:szCs w:val="24"/>
              </w:rPr>
              <w:t>Загальна кількість годин</w:t>
            </w:r>
          </w:p>
        </w:tc>
        <w:tc>
          <w:tcPr>
            <w:tcW w:w="5624" w:type="dxa"/>
          </w:tcPr>
          <w:p w14:paraId="36290B04" w14:textId="77777777" w:rsidR="003803F5" w:rsidRPr="003651FB" w:rsidRDefault="002B134A" w:rsidP="00265077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90</w:t>
            </w:r>
          </w:p>
        </w:tc>
      </w:tr>
      <w:tr w:rsidR="003803F5" w14:paraId="12744FF4" w14:textId="77777777">
        <w:tc>
          <w:tcPr>
            <w:tcW w:w="4644" w:type="dxa"/>
          </w:tcPr>
          <w:p w14:paraId="7670F866" w14:textId="77777777"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color w:val="000000"/>
                <w:sz w:val="28"/>
                <w:szCs w:val="24"/>
              </w:rPr>
              <w:t xml:space="preserve">Кількість кредитів ECTS </w:t>
            </w:r>
          </w:p>
        </w:tc>
        <w:tc>
          <w:tcPr>
            <w:tcW w:w="5624" w:type="dxa"/>
          </w:tcPr>
          <w:p w14:paraId="66F65052" w14:textId="77777777" w:rsidR="003803F5" w:rsidRPr="003651FB" w:rsidRDefault="002B134A" w:rsidP="00265077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</w:tr>
      <w:tr w:rsidR="003803F5" w14:paraId="73297263" w14:textId="77777777">
        <w:tc>
          <w:tcPr>
            <w:tcW w:w="4644" w:type="dxa"/>
          </w:tcPr>
          <w:p w14:paraId="132C0847" w14:textId="77777777"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Змістових модулів</w:t>
            </w:r>
          </w:p>
        </w:tc>
        <w:tc>
          <w:tcPr>
            <w:tcW w:w="5624" w:type="dxa"/>
          </w:tcPr>
          <w:p w14:paraId="1B464DF5" w14:textId="77777777" w:rsidR="003803F5" w:rsidRPr="003651FB" w:rsidRDefault="001A3FC7" w:rsidP="00265077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</w:tr>
      <w:tr w:rsidR="001A3FC7" w14:paraId="3E6A7D39" w14:textId="77777777" w:rsidTr="00C77D3A">
        <w:tc>
          <w:tcPr>
            <w:tcW w:w="4644" w:type="dxa"/>
          </w:tcPr>
          <w:p w14:paraId="18163D9F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Рік підготовки</w:t>
            </w:r>
          </w:p>
        </w:tc>
        <w:tc>
          <w:tcPr>
            <w:tcW w:w="5624" w:type="dxa"/>
            <w:vAlign w:val="center"/>
          </w:tcPr>
          <w:p w14:paraId="2846C7C4" w14:textId="77777777" w:rsidR="001A3FC7" w:rsidRPr="003651FB" w:rsidRDefault="002B134A" w:rsidP="00265077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  <w:r w:rsidR="001A3FC7" w:rsidRPr="003651FB">
              <w:rPr>
                <w:sz w:val="28"/>
                <w:szCs w:val="24"/>
              </w:rPr>
              <w:t>-й</w:t>
            </w:r>
          </w:p>
        </w:tc>
      </w:tr>
      <w:tr w:rsidR="001A3FC7" w14:paraId="725AE55C" w14:textId="77777777" w:rsidTr="00C77D3A">
        <w:tc>
          <w:tcPr>
            <w:tcW w:w="4644" w:type="dxa"/>
          </w:tcPr>
          <w:p w14:paraId="1652D771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Семестр</w:t>
            </w:r>
          </w:p>
        </w:tc>
        <w:tc>
          <w:tcPr>
            <w:tcW w:w="5624" w:type="dxa"/>
          </w:tcPr>
          <w:p w14:paraId="031FB477" w14:textId="77777777" w:rsidR="001A3FC7" w:rsidRPr="003651FB" w:rsidRDefault="002B134A" w:rsidP="00265077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  <w:r w:rsidR="001A3FC7" w:rsidRPr="003651FB">
              <w:rPr>
                <w:sz w:val="28"/>
                <w:szCs w:val="24"/>
              </w:rPr>
              <w:t>-й</w:t>
            </w:r>
          </w:p>
        </w:tc>
      </w:tr>
      <w:tr w:rsidR="001A3FC7" w14:paraId="704EE76E" w14:textId="77777777" w:rsidTr="00C77D3A">
        <w:tc>
          <w:tcPr>
            <w:tcW w:w="4644" w:type="dxa"/>
          </w:tcPr>
          <w:p w14:paraId="241DFA1B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Лекції</w:t>
            </w:r>
          </w:p>
        </w:tc>
        <w:tc>
          <w:tcPr>
            <w:tcW w:w="5624" w:type="dxa"/>
            <w:vAlign w:val="center"/>
          </w:tcPr>
          <w:p w14:paraId="2D1095C8" w14:textId="77777777" w:rsidR="001A3FC7" w:rsidRPr="003651FB" w:rsidRDefault="002B134A" w:rsidP="00265077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>17 г</w:t>
            </w:r>
            <w:r w:rsidR="001A3FC7" w:rsidRPr="003651FB">
              <w:rPr>
                <w:sz w:val="28"/>
                <w:szCs w:val="24"/>
              </w:rPr>
              <w:t>од.</w:t>
            </w:r>
          </w:p>
        </w:tc>
      </w:tr>
      <w:tr w:rsidR="001A3FC7" w14:paraId="48A4A44E" w14:textId="77777777" w:rsidTr="00C77D3A">
        <w:tc>
          <w:tcPr>
            <w:tcW w:w="4644" w:type="dxa"/>
          </w:tcPr>
          <w:p w14:paraId="1E1155A2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Практичні, семінарські</w:t>
            </w:r>
          </w:p>
        </w:tc>
        <w:tc>
          <w:tcPr>
            <w:tcW w:w="5624" w:type="dxa"/>
            <w:vAlign w:val="center"/>
          </w:tcPr>
          <w:p w14:paraId="1A0EE645" w14:textId="77777777" w:rsidR="001A3FC7" w:rsidRPr="003651FB" w:rsidRDefault="001A3FC7" w:rsidP="00265077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sym w:font="Symbol" w:char="F02D"/>
            </w:r>
          </w:p>
        </w:tc>
      </w:tr>
      <w:tr w:rsidR="001A3FC7" w14:paraId="1CEEFE4D" w14:textId="77777777" w:rsidTr="00C77D3A">
        <w:tc>
          <w:tcPr>
            <w:tcW w:w="4644" w:type="dxa"/>
          </w:tcPr>
          <w:p w14:paraId="6F4029DC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Лабораторні</w:t>
            </w:r>
          </w:p>
        </w:tc>
        <w:tc>
          <w:tcPr>
            <w:tcW w:w="5624" w:type="dxa"/>
            <w:vAlign w:val="center"/>
          </w:tcPr>
          <w:p w14:paraId="0B92E1D9" w14:textId="77777777" w:rsidR="001A3FC7" w:rsidRPr="003651FB" w:rsidRDefault="001A3FC7" w:rsidP="00265077">
            <w:pPr>
              <w:pStyle w:val="10"/>
              <w:jc w:val="center"/>
              <w:rPr>
                <w:i/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28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14:paraId="0660567B" w14:textId="77777777" w:rsidTr="00C77D3A">
        <w:tc>
          <w:tcPr>
            <w:tcW w:w="4644" w:type="dxa"/>
          </w:tcPr>
          <w:p w14:paraId="179E99DB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Самостійна робота</w:t>
            </w:r>
          </w:p>
        </w:tc>
        <w:tc>
          <w:tcPr>
            <w:tcW w:w="5624" w:type="dxa"/>
            <w:vAlign w:val="center"/>
          </w:tcPr>
          <w:p w14:paraId="3A811DC8" w14:textId="77777777" w:rsidR="001A3FC7" w:rsidRPr="003651FB" w:rsidRDefault="002B134A" w:rsidP="00265077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>45</w:t>
            </w:r>
            <w:r w:rsidR="001A3FC7">
              <w:rPr>
                <w:sz w:val="28"/>
                <w:szCs w:val="24"/>
              </w:rPr>
              <w:t xml:space="preserve"> </w:t>
            </w:r>
            <w:r w:rsidR="001A3FC7" w:rsidRPr="003651FB">
              <w:rPr>
                <w:sz w:val="28"/>
                <w:szCs w:val="24"/>
              </w:rPr>
              <w:t>год.</w:t>
            </w:r>
          </w:p>
        </w:tc>
      </w:tr>
      <w:tr w:rsidR="001A3FC7" w14:paraId="3E3E3F7F" w14:textId="77777777" w:rsidTr="00C77D3A">
        <w:tc>
          <w:tcPr>
            <w:tcW w:w="4644" w:type="dxa"/>
          </w:tcPr>
          <w:p w14:paraId="38E25179" w14:textId="77777777"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Вид контролю</w:t>
            </w:r>
          </w:p>
        </w:tc>
        <w:tc>
          <w:tcPr>
            <w:tcW w:w="5624" w:type="dxa"/>
            <w:vAlign w:val="center"/>
          </w:tcPr>
          <w:p w14:paraId="5D5C6FEA" w14:textId="77777777" w:rsidR="001A3FC7" w:rsidRPr="003651FB" w:rsidRDefault="001A3FC7" w:rsidP="00265077">
            <w:pPr>
              <w:pStyle w:val="10"/>
              <w:jc w:val="center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  <w:lang w:val="ru-RU"/>
              </w:rPr>
              <w:t>залік</w:t>
            </w:r>
            <w:proofErr w:type="spellEnd"/>
          </w:p>
        </w:tc>
      </w:tr>
      <w:tr w:rsidR="003803F5" w14:paraId="1C1FDD60" w14:textId="77777777">
        <w:tc>
          <w:tcPr>
            <w:tcW w:w="4644" w:type="dxa"/>
            <w:vAlign w:val="center"/>
          </w:tcPr>
          <w:p w14:paraId="7516BCA8" w14:textId="77777777" w:rsidR="003803F5" w:rsidRPr="003651FB" w:rsidRDefault="00C004BB" w:rsidP="003D038A">
            <w:pPr>
              <w:pStyle w:val="10"/>
              <w:jc w:val="both"/>
              <w:rPr>
                <w:b/>
                <w:sz w:val="28"/>
                <w:szCs w:val="24"/>
              </w:rPr>
            </w:pPr>
            <w:r w:rsidRPr="003D038A">
              <w:rPr>
                <w:b/>
                <w:sz w:val="28"/>
                <w:szCs w:val="24"/>
              </w:rPr>
              <w:t>По</w:t>
            </w:r>
            <w:r w:rsidR="003D038A" w:rsidRPr="003D038A">
              <w:rPr>
                <w:b/>
                <w:sz w:val="28"/>
                <w:szCs w:val="24"/>
              </w:rPr>
              <w:t>кл</w:t>
            </w:r>
            <w:r w:rsidRPr="003D038A">
              <w:rPr>
                <w:b/>
                <w:sz w:val="28"/>
                <w:szCs w:val="24"/>
              </w:rPr>
              <w:t>и</w:t>
            </w:r>
            <w:r w:rsidR="003D038A" w:rsidRPr="003D038A">
              <w:rPr>
                <w:b/>
                <w:sz w:val="28"/>
                <w:szCs w:val="24"/>
              </w:rPr>
              <w:t>к</w:t>
            </w:r>
            <w:r w:rsidRPr="003D038A">
              <w:rPr>
                <w:b/>
                <w:sz w:val="28"/>
                <w:szCs w:val="24"/>
              </w:rPr>
              <w:t>ання</w:t>
            </w:r>
            <w:r w:rsidRPr="003651FB">
              <w:rPr>
                <w:b/>
                <w:sz w:val="28"/>
                <w:szCs w:val="24"/>
              </w:rPr>
              <w:t xml:space="preserve"> на електронний курс в </w:t>
            </w:r>
            <w:proofErr w:type="spellStart"/>
            <w:r w:rsidRPr="003651FB">
              <w:rPr>
                <w:b/>
                <w:sz w:val="28"/>
                <w:szCs w:val="24"/>
              </w:rPr>
              <w:t>Moodle</w:t>
            </w:r>
            <w:proofErr w:type="spellEnd"/>
          </w:p>
        </w:tc>
        <w:tc>
          <w:tcPr>
            <w:tcW w:w="5624" w:type="dxa"/>
            <w:vAlign w:val="center"/>
          </w:tcPr>
          <w:p w14:paraId="04506ADA" w14:textId="77777777" w:rsidR="003803F5" w:rsidRPr="003651FB" w:rsidRDefault="001A3FC7" w:rsidP="00C77D3A">
            <w:pPr>
              <w:pStyle w:val="10"/>
              <w:rPr>
                <w:i/>
                <w:sz w:val="28"/>
                <w:szCs w:val="24"/>
              </w:rPr>
            </w:pPr>
            <w:r w:rsidRPr="001A3FC7">
              <w:rPr>
                <w:i/>
                <w:sz w:val="28"/>
                <w:szCs w:val="24"/>
              </w:rPr>
              <w:t>https://moodle.krkm.dnu.edu.ua/course/view.php?id=14</w:t>
            </w:r>
          </w:p>
        </w:tc>
      </w:tr>
      <w:tr w:rsidR="003803F5" w14:paraId="76F93609" w14:textId="77777777">
        <w:tc>
          <w:tcPr>
            <w:tcW w:w="4644" w:type="dxa"/>
          </w:tcPr>
          <w:p w14:paraId="0D7C7DDA" w14:textId="77777777"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 xml:space="preserve">Контактна інформація викладача у корпоративному середовищі </w:t>
            </w:r>
            <w:proofErr w:type="spellStart"/>
            <w:r w:rsidRPr="003651FB">
              <w:rPr>
                <w:b/>
                <w:sz w:val="28"/>
                <w:szCs w:val="24"/>
              </w:rPr>
              <w:t>Google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Workspace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for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Education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</w:p>
        </w:tc>
        <w:tc>
          <w:tcPr>
            <w:tcW w:w="5624" w:type="dxa"/>
            <w:vAlign w:val="center"/>
          </w:tcPr>
          <w:p w14:paraId="7BF4BCBA" w14:textId="77777777" w:rsidR="003803F5" w:rsidRPr="003651FB" w:rsidRDefault="001A3FC7" w:rsidP="001A3FC7">
            <w:pPr>
              <w:pStyle w:val="10"/>
              <w:rPr>
                <w:i/>
                <w:sz w:val="28"/>
                <w:szCs w:val="24"/>
              </w:rPr>
            </w:pPr>
            <w:r>
              <w:rPr>
                <w:i/>
                <w:sz w:val="28"/>
                <w:szCs w:val="24"/>
                <w:lang w:val="en-US"/>
              </w:rPr>
              <w:t>Svetlana</w:t>
            </w:r>
            <w:r w:rsidRPr="001A3FC7">
              <w:rPr>
                <w:i/>
                <w:sz w:val="28"/>
                <w:szCs w:val="24"/>
              </w:rPr>
              <w:t>.</w:t>
            </w:r>
            <w:proofErr w:type="spellStart"/>
            <w:r>
              <w:rPr>
                <w:i/>
                <w:sz w:val="28"/>
                <w:szCs w:val="24"/>
                <w:lang w:val="en-US"/>
              </w:rPr>
              <w:t>Lanskaya</w:t>
            </w:r>
            <w:proofErr w:type="spellEnd"/>
            <w:r w:rsidR="00C004BB" w:rsidRPr="003651FB">
              <w:rPr>
                <w:i/>
                <w:sz w:val="28"/>
                <w:szCs w:val="24"/>
              </w:rPr>
              <w:t>@krkm.dnu.edu.ua</w:t>
            </w:r>
          </w:p>
        </w:tc>
      </w:tr>
    </w:tbl>
    <w:p w14:paraId="519AEAE2" w14:textId="77777777" w:rsidR="003803F5" w:rsidRDefault="003803F5">
      <w:pPr>
        <w:pStyle w:val="10"/>
        <w:jc w:val="center"/>
        <w:rPr>
          <w:b/>
        </w:rPr>
      </w:pPr>
    </w:p>
    <w:p w14:paraId="3F31C46E" w14:textId="77777777" w:rsidR="003803F5" w:rsidRDefault="003803F5">
      <w:pPr>
        <w:pStyle w:val="10"/>
      </w:pPr>
    </w:p>
    <w:p w14:paraId="7349921D" w14:textId="77777777" w:rsidR="003803F5" w:rsidRDefault="00C004BB">
      <w:pPr>
        <w:pStyle w:val="10"/>
        <w:spacing w:after="200" w:line="276" w:lineRule="auto"/>
      </w:pPr>
      <w:r>
        <w:br w:type="page"/>
      </w:r>
    </w:p>
    <w:p w14:paraId="687760CA" w14:textId="77777777" w:rsidR="003803F5" w:rsidRDefault="00C004BB" w:rsidP="00F16A6D">
      <w:pPr>
        <w:pStyle w:val="10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МЕТА ТА ЗАВДАННЯ НАВЧАЛЬНОЇ ДИСЦИПЛІНИ</w:t>
      </w:r>
    </w:p>
    <w:p w14:paraId="46C901C5" w14:textId="77777777" w:rsidR="003803F5" w:rsidRDefault="003803F5" w:rsidP="00F16A6D">
      <w:pPr>
        <w:pStyle w:val="10"/>
        <w:spacing w:line="360" w:lineRule="auto"/>
        <w:ind w:left="360"/>
        <w:rPr>
          <w:b/>
        </w:rPr>
      </w:pPr>
    </w:p>
    <w:p w14:paraId="2855BAFC" w14:textId="77777777" w:rsidR="00F57BE0" w:rsidRPr="00B24FA0" w:rsidRDefault="00F57BE0" w:rsidP="00F57BE0">
      <w:pPr>
        <w:pStyle w:val="aff"/>
        <w:shd w:val="clear" w:color="auto" w:fill="FFFFFF"/>
        <w:spacing w:line="360" w:lineRule="auto"/>
        <w:ind w:firstLine="709"/>
        <w:jc w:val="both"/>
        <w:rPr>
          <w:szCs w:val="28"/>
        </w:rPr>
      </w:pPr>
      <w:r w:rsidRPr="00B24FA0">
        <w:rPr>
          <w:szCs w:val="28"/>
        </w:rPr>
        <w:t xml:space="preserve">Метою вивчення дисципліни </w:t>
      </w:r>
      <w:r>
        <w:rPr>
          <w:szCs w:val="28"/>
        </w:rPr>
        <w:t>«</w:t>
      </w:r>
      <w:r w:rsidRPr="00B24FA0">
        <w:rPr>
          <w:szCs w:val="28"/>
        </w:rPr>
        <w:t>Чисельні методи</w:t>
      </w:r>
      <w:r>
        <w:rPr>
          <w:szCs w:val="28"/>
        </w:rPr>
        <w:t>»</w:t>
      </w:r>
      <w:r w:rsidRPr="00B24FA0">
        <w:rPr>
          <w:szCs w:val="28"/>
        </w:rPr>
        <w:t xml:space="preserve"> є формування теоретичних знань з основ чисельного аналізу та дослідження операцій, засвоєння студентами основних чисельних методів та надбання навичок їх застосування для рішення математичних задач, що виникають при розробці інформаційних систем.</w:t>
      </w:r>
    </w:p>
    <w:p w14:paraId="7BF315E8" w14:textId="77777777" w:rsidR="00F16A6D" w:rsidRDefault="0038720C" w:rsidP="0038720C">
      <w:pPr>
        <w:pStyle w:val="aff"/>
        <w:shd w:val="clear" w:color="auto" w:fill="FFFFFF"/>
        <w:spacing w:line="360" w:lineRule="auto"/>
        <w:ind w:firstLine="709"/>
        <w:jc w:val="both"/>
        <w:rPr>
          <w:szCs w:val="28"/>
        </w:rPr>
      </w:pPr>
      <w:r w:rsidRPr="0038720C">
        <w:rPr>
          <w:szCs w:val="28"/>
        </w:rPr>
        <w:t xml:space="preserve">Завдання курсу: </w:t>
      </w:r>
    </w:p>
    <w:p w14:paraId="379C669C" w14:textId="77777777" w:rsidR="00F16A6D" w:rsidRDefault="0038720C" w:rsidP="00F16A6D">
      <w:pPr>
        <w:pStyle w:val="aff"/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38720C">
        <w:rPr>
          <w:szCs w:val="28"/>
        </w:rPr>
        <w:t xml:space="preserve">розвиток умінь і навичок розв’язувати практичні задачі чисельними методами з використанням ПК; </w:t>
      </w:r>
    </w:p>
    <w:p w14:paraId="061935EF" w14:textId="77777777" w:rsidR="00F57BE0" w:rsidRPr="00B24FA0" w:rsidRDefault="0038720C" w:rsidP="00F16A6D">
      <w:pPr>
        <w:pStyle w:val="aff"/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38720C">
        <w:rPr>
          <w:szCs w:val="28"/>
        </w:rPr>
        <w:t>набуття здатності розв’язувати складні спеціалізовані задачі та практичні проблеми у галузі комп’ютерн</w:t>
      </w:r>
      <w:r w:rsidR="00F16A6D">
        <w:rPr>
          <w:szCs w:val="28"/>
        </w:rPr>
        <w:t>ої інженерії</w:t>
      </w:r>
      <w:r w:rsidRPr="0038720C">
        <w:rPr>
          <w:szCs w:val="28"/>
        </w:rPr>
        <w:t xml:space="preserve"> або у процесі навчання, що передбачає застосування теорій та методів інформаційних технологій і характеризується комплексністю та невизначеністю умов</w:t>
      </w:r>
      <w:r w:rsidR="00F57BE0" w:rsidRPr="00B24FA0">
        <w:rPr>
          <w:szCs w:val="28"/>
        </w:rPr>
        <w:t>.</w:t>
      </w:r>
    </w:p>
    <w:p w14:paraId="1036BB56" w14:textId="77777777" w:rsidR="003803F5" w:rsidRDefault="00C004BB" w:rsidP="00F16A6D">
      <w:pPr>
        <w:pStyle w:val="10"/>
        <w:spacing w:before="100" w:beforeAutospacing="1" w:after="100" w:afterAutospacing="1" w:line="360" w:lineRule="auto"/>
        <w:ind w:firstLine="539"/>
        <w:jc w:val="both"/>
      </w:pPr>
      <w:r>
        <w:rPr>
          <w:b/>
        </w:rPr>
        <w:t xml:space="preserve">Дисципліна забезпечує здобуття таких </w:t>
      </w:r>
      <w:proofErr w:type="spellStart"/>
      <w:r>
        <w:rPr>
          <w:b/>
        </w:rPr>
        <w:t>компетентностей</w:t>
      </w:r>
      <w:proofErr w:type="spellEnd"/>
      <w:r>
        <w:rPr>
          <w:b/>
        </w:rPr>
        <w:t xml:space="preserve"> згідно з </w:t>
      </w:r>
      <w:r w:rsidR="0054322D">
        <w:rPr>
          <w:b/>
        </w:rPr>
        <w:br/>
      </w:r>
      <w:r>
        <w:rPr>
          <w:b/>
        </w:rPr>
        <w:t>ОПП:</w:t>
      </w:r>
    </w:p>
    <w:tbl>
      <w:tblPr>
        <w:tblStyle w:val="aa"/>
        <w:tblW w:w="1019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6"/>
        <w:gridCol w:w="8423"/>
      </w:tblGrid>
      <w:tr w:rsidR="003803F5" w:rsidRPr="00B179AB" w14:paraId="75349322" w14:textId="77777777" w:rsidTr="00B179AB">
        <w:trPr>
          <w:trHeight w:val="540"/>
          <w:jc w:val="center"/>
        </w:trPr>
        <w:tc>
          <w:tcPr>
            <w:tcW w:w="1776" w:type="dxa"/>
            <w:vAlign w:val="center"/>
          </w:tcPr>
          <w:p w14:paraId="1EBD9DD9" w14:textId="77777777" w:rsidR="003803F5" w:rsidRPr="00B179AB" w:rsidRDefault="00C004BB">
            <w:pPr>
              <w:pStyle w:val="1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B179AB">
              <w:rPr>
                <w:color w:val="000000"/>
                <w:sz w:val="28"/>
                <w:szCs w:val="28"/>
              </w:rPr>
              <w:t>Компоненти ОПП</w:t>
            </w:r>
          </w:p>
        </w:tc>
        <w:tc>
          <w:tcPr>
            <w:tcW w:w="8423" w:type="dxa"/>
            <w:vAlign w:val="center"/>
          </w:tcPr>
          <w:p w14:paraId="6B5D4BDF" w14:textId="77777777" w:rsidR="003803F5" w:rsidRPr="00B179AB" w:rsidRDefault="00C004BB">
            <w:pPr>
              <w:pStyle w:val="10"/>
              <w:jc w:val="center"/>
              <w:rPr>
                <w:b/>
                <w:color w:val="000000"/>
                <w:sz w:val="28"/>
                <w:szCs w:val="28"/>
                <w:highlight w:val="white"/>
              </w:rPr>
            </w:pPr>
            <w:r w:rsidRPr="00B179AB">
              <w:rPr>
                <w:color w:val="000000"/>
                <w:sz w:val="28"/>
                <w:szCs w:val="28"/>
              </w:rPr>
              <w:t xml:space="preserve">Компетентності </w:t>
            </w:r>
            <w:r w:rsidRPr="00B179AB">
              <w:rPr>
                <w:sz w:val="28"/>
                <w:szCs w:val="28"/>
              </w:rPr>
              <w:t>випускника</w:t>
            </w:r>
          </w:p>
        </w:tc>
      </w:tr>
      <w:tr w:rsidR="003803F5" w:rsidRPr="00B179AB" w14:paraId="1AFD5210" w14:textId="77777777" w:rsidTr="00DA4E22">
        <w:trPr>
          <w:jc w:val="center"/>
        </w:trPr>
        <w:tc>
          <w:tcPr>
            <w:tcW w:w="1776" w:type="dxa"/>
            <w:vAlign w:val="center"/>
          </w:tcPr>
          <w:p w14:paraId="7CFD798E" w14:textId="77777777" w:rsidR="003803F5" w:rsidRPr="00B179AB" w:rsidRDefault="00DA4E22" w:rsidP="00DA4E22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ЗК06</w:t>
            </w:r>
          </w:p>
        </w:tc>
        <w:tc>
          <w:tcPr>
            <w:tcW w:w="8423" w:type="dxa"/>
            <w:vAlign w:val="center"/>
          </w:tcPr>
          <w:p w14:paraId="232D46AE" w14:textId="77777777" w:rsidR="003803F5" w:rsidRPr="00B179AB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Здатність до пошуку, оброблення та аналізу інформації з різних джерел</w:t>
            </w:r>
          </w:p>
        </w:tc>
      </w:tr>
      <w:tr w:rsidR="00F57BE0" w:rsidRPr="00B179AB" w14:paraId="68339286" w14:textId="77777777" w:rsidTr="00DA4E22">
        <w:trPr>
          <w:jc w:val="center"/>
        </w:trPr>
        <w:tc>
          <w:tcPr>
            <w:tcW w:w="1776" w:type="dxa"/>
            <w:vAlign w:val="center"/>
          </w:tcPr>
          <w:p w14:paraId="0341E2EB" w14:textId="77777777" w:rsidR="00F57BE0" w:rsidRPr="00B179AB" w:rsidRDefault="00DA4E22" w:rsidP="00DA4E22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ЗК07</w:t>
            </w:r>
          </w:p>
        </w:tc>
        <w:tc>
          <w:tcPr>
            <w:tcW w:w="8423" w:type="dxa"/>
          </w:tcPr>
          <w:p w14:paraId="11AB0034" w14:textId="77777777" w:rsidR="00F57BE0" w:rsidRPr="00B179AB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Здатність застосовувати знання у практичних ситуаціях.</w:t>
            </w:r>
          </w:p>
        </w:tc>
      </w:tr>
      <w:tr w:rsidR="00F57BE0" w:rsidRPr="00B179AB" w14:paraId="5F03666A" w14:textId="77777777" w:rsidTr="00B179AB">
        <w:trPr>
          <w:jc w:val="center"/>
        </w:trPr>
        <w:tc>
          <w:tcPr>
            <w:tcW w:w="1776" w:type="dxa"/>
            <w:vAlign w:val="center"/>
          </w:tcPr>
          <w:p w14:paraId="1D890209" w14:textId="77777777" w:rsidR="00F57BE0" w:rsidRPr="00B179AB" w:rsidRDefault="00DA4E22" w:rsidP="00DA4E22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СК01</w:t>
            </w:r>
          </w:p>
        </w:tc>
        <w:tc>
          <w:tcPr>
            <w:tcW w:w="8423" w:type="dxa"/>
          </w:tcPr>
          <w:p w14:paraId="2C1FE791" w14:textId="77777777" w:rsidR="00F57BE0" w:rsidRPr="00B179AB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Здатність алгоритмічно та логічно мислити</w:t>
            </w:r>
          </w:p>
        </w:tc>
      </w:tr>
      <w:tr w:rsidR="003803F5" w:rsidRPr="00B179AB" w14:paraId="65CCE540" w14:textId="77777777" w:rsidTr="00B179AB">
        <w:trPr>
          <w:jc w:val="center"/>
        </w:trPr>
        <w:tc>
          <w:tcPr>
            <w:tcW w:w="1776" w:type="dxa"/>
            <w:vAlign w:val="center"/>
          </w:tcPr>
          <w:p w14:paraId="207CC7F4" w14:textId="77777777" w:rsidR="003803F5" w:rsidRPr="00B179AB" w:rsidRDefault="00DA4E22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СК07</w:t>
            </w:r>
          </w:p>
        </w:tc>
        <w:tc>
          <w:tcPr>
            <w:tcW w:w="8423" w:type="dxa"/>
            <w:vAlign w:val="center"/>
          </w:tcPr>
          <w:p w14:paraId="6E0F8E24" w14:textId="77777777" w:rsidR="003803F5" w:rsidRPr="00B179AB" w:rsidRDefault="00DA4E22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Здатність розробляти модулі і компоненти програмного забезпечення за допомогою типових алгоритмів та інструментів</w:t>
            </w:r>
          </w:p>
        </w:tc>
      </w:tr>
      <w:tr w:rsidR="00DA4E22" w:rsidRPr="00B179AB" w14:paraId="1878B24A" w14:textId="77777777" w:rsidTr="00B179AB">
        <w:trPr>
          <w:jc w:val="center"/>
        </w:trPr>
        <w:tc>
          <w:tcPr>
            <w:tcW w:w="1776" w:type="dxa"/>
            <w:vAlign w:val="center"/>
          </w:tcPr>
          <w:p w14:paraId="0083B0EE" w14:textId="77777777" w:rsidR="00DA4E22" w:rsidRPr="00DA4E22" w:rsidRDefault="00DA4E22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СК11</w:t>
            </w:r>
          </w:p>
        </w:tc>
        <w:tc>
          <w:tcPr>
            <w:tcW w:w="8423" w:type="dxa"/>
            <w:vAlign w:val="center"/>
          </w:tcPr>
          <w:p w14:paraId="5727446B" w14:textId="77777777" w:rsidR="00DA4E22" w:rsidRPr="00DA4E22" w:rsidRDefault="00DA4E22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Здатність застосовувати набуті знання про інформаційні моделі даних та системи та створювати програмне забезпечення для зберігання, видобування та опрацювання даних</w:t>
            </w:r>
          </w:p>
        </w:tc>
      </w:tr>
    </w:tbl>
    <w:p w14:paraId="695C71A9" w14:textId="77777777" w:rsidR="00F16A6D" w:rsidRDefault="00F16A6D" w:rsidP="00F57BE0">
      <w:pPr>
        <w:pStyle w:val="10"/>
        <w:spacing w:before="120" w:after="120" w:line="360" w:lineRule="auto"/>
        <w:ind w:firstLine="539"/>
        <w:jc w:val="both"/>
        <w:rPr>
          <w:b/>
        </w:rPr>
      </w:pPr>
    </w:p>
    <w:p w14:paraId="1A8143C1" w14:textId="77777777" w:rsidR="00F16A6D" w:rsidRDefault="00F16A6D">
      <w:pPr>
        <w:rPr>
          <w:b/>
        </w:rPr>
      </w:pPr>
      <w:r>
        <w:rPr>
          <w:b/>
        </w:rPr>
        <w:br w:type="page"/>
      </w:r>
    </w:p>
    <w:p w14:paraId="6C10F10B" w14:textId="77777777" w:rsidR="003803F5" w:rsidRDefault="00C004BB" w:rsidP="00F57BE0">
      <w:pPr>
        <w:pStyle w:val="10"/>
        <w:spacing w:before="120" w:after="120" w:line="360" w:lineRule="auto"/>
        <w:ind w:firstLine="539"/>
        <w:jc w:val="both"/>
        <w:rPr>
          <w:b/>
        </w:rPr>
      </w:pPr>
      <w:r>
        <w:rPr>
          <w:b/>
        </w:rPr>
        <w:lastRenderedPageBreak/>
        <w:t>Результати навчання за дисципліною відповідають результатам навчання освітніх компонентів ОПП:</w:t>
      </w:r>
    </w:p>
    <w:tbl>
      <w:tblPr>
        <w:tblStyle w:val="ab"/>
        <w:tblW w:w="10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6"/>
        <w:gridCol w:w="8433"/>
      </w:tblGrid>
      <w:tr w:rsidR="003803F5" w:rsidRPr="00B179AB" w14:paraId="118DD58C" w14:textId="77777777" w:rsidTr="00B179AB">
        <w:trPr>
          <w:cantSplit/>
          <w:trHeight w:val="648"/>
          <w:tblHeader/>
          <w:jc w:val="center"/>
        </w:trPr>
        <w:tc>
          <w:tcPr>
            <w:tcW w:w="1776" w:type="dxa"/>
            <w:vAlign w:val="center"/>
          </w:tcPr>
          <w:p w14:paraId="60FC1A19" w14:textId="77777777" w:rsidR="003803F5" w:rsidRPr="00B179AB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  <w:lang w:val="ru-RU"/>
              </w:rPr>
            </w:pPr>
            <w:r w:rsidRPr="00B179AB">
              <w:rPr>
                <w:sz w:val="28"/>
                <w:szCs w:val="28"/>
              </w:rPr>
              <w:t>Компоненти ОПП</w:t>
            </w:r>
          </w:p>
        </w:tc>
        <w:tc>
          <w:tcPr>
            <w:tcW w:w="8433" w:type="dxa"/>
            <w:vAlign w:val="center"/>
          </w:tcPr>
          <w:p w14:paraId="42820886" w14:textId="77777777" w:rsidR="003803F5" w:rsidRPr="00B179AB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>Результати навчання</w:t>
            </w:r>
          </w:p>
        </w:tc>
      </w:tr>
      <w:tr w:rsidR="003803F5" w:rsidRPr="00B179AB" w14:paraId="5E49418F" w14:textId="77777777" w:rsidTr="00DA4E22">
        <w:trPr>
          <w:trHeight w:val="681"/>
          <w:jc w:val="center"/>
        </w:trPr>
        <w:tc>
          <w:tcPr>
            <w:tcW w:w="1776" w:type="dxa"/>
            <w:vAlign w:val="center"/>
          </w:tcPr>
          <w:p w14:paraId="09461FAC" w14:textId="77777777" w:rsidR="003803F5" w:rsidRPr="00B179AB" w:rsidRDefault="00F57BE0" w:rsidP="00DA4E22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</w:t>
            </w:r>
            <w:r w:rsidR="00DA4E22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8433" w:type="dxa"/>
            <w:vAlign w:val="center"/>
          </w:tcPr>
          <w:p w14:paraId="6239CBB8" w14:textId="77777777" w:rsidR="003803F5" w:rsidRPr="00B179AB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Застосовувати спеціалізовані емпіричні та теоретичні знання у сфері інженерії програмного забезпечення</w:t>
            </w:r>
          </w:p>
        </w:tc>
      </w:tr>
      <w:tr w:rsidR="003803F5" w:rsidRPr="00B179AB" w14:paraId="5004493A" w14:textId="77777777" w:rsidTr="00B179AB">
        <w:trPr>
          <w:jc w:val="center"/>
        </w:trPr>
        <w:tc>
          <w:tcPr>
            <w:tcW w:w="1776" w:type="dxa"/>
            <w:vAlign w:val="center"/>
          </w:tcPr>
          <w:p w14:paraId="3B65047C" w14:textId="77777777" w:rsidR="003803F5" w:rsidRPr="00B179AB" w:rsidRDefault="00B179AB" w:rsidP="00DA4E22">
            <w:pPr>
              <w:pStyle w:val="10"/>
              <w:ind w:left="-142" w:right="-151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</w:t>
            </w:r>
            <w:r w:rsidR="00DA4E22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8433" w:type="dxa"/>
            <w:vAlign w:val="center"/>
          </w:tcPr>
          <w:p w14:paraId="2D69D45A" w14:textId="77777777" w:rsidR="003803F5" w:rsidRPr="00DA4E22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Використовувати знання математичних методів на рівні, необхідному для розв’язання типових задач програмної інженерії</w:t>
            </w:r>
          </w:p>
        </w:tc>
      </w:tr>
      <w:tr w:rsidR="003803F5" w:rsidRPr="00B179AB" w14:paraId="5E0CA96F" w14:textId="77777777" w:rsidTr="00B179AB">
        <w:trPr>
          <w:jc w:val="center"/>
        </w:trPr>
        <w:tc>
          <w:tcPr>
            <w:tcW w:w="1776" w:type="dxa"/>
            <w:vAlign w:val="center"/>
          </w:tcPr>
          <w:p w14:paraId="4F7A0951" w14:textId="77777777" w:rsidR="003803F5" w:rsidRPr="00B179AB" w:rsidRDefault="00B179AB" w:rsidP="00DA4E22">
            <w:pPr>
              <w:pStyle w:val="10"/>
              <w:ind w:left="-142" w:right="-151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РН1</w:t>
            </w:r>
            <w:r w:rsidR="00DA4E2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433" w:type="dxa"/>
            <w:vAlign w:val="center"/>
          </w:tcPr>
          <w:p w14:paraId="17C43AB3" w14:textId="77777777" w:rsidR="003803F5" w:rsidRPr="00DA4E22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Обирати та застосовувати ефективні методи оптимізації алгоритмів</w:t>
            </w:r>
          </w:p>
        </w:tc>
      </w:tr>
      <w:tr w:rsidR="00DA4E22" w:rsidRPr="00B179AB" w14:paraId="2B42CBF2" w14:textId="77777777" w:rsidTr="00B179AB">
        <w:trPr>
          <w:jc w:val="center"/>
        </w:trPr>
        <w:tc>
          <w:tcPr>
            <w:tcW w:w="1776" w:type="dxa"/>
            <w:vAlign w:val="center"/>
          </w:tcPr>
          <w:p w14:paraId="26CD014F" w14:textId="77777777" w:rsidR="00DA4E22" w:rsidRPr="00B179AB" w:rsidRDefault="00DA4E22" w:rsidP="00DA4E22">
            <w:pPr>
              <w:pStyle w:val="10"/>
              <w:ind w:left="-142" w:right="-151"/>
              <w:jc w:val="center"/>
              <w:rPr>
                <w:color w:val="000000"/>
              </w:rPr>
            </w:pPr>
            <w:r w:rsidRPr="00B179AB">
              <w:rPr>
                <w:color w:val="000000"/>
                <w:sz w:val="28"/>
                <w:szCs w:val="28"/>
              </w:rPr>
              <w:t>РН1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433" w:type="dxa"/>
            <w:vAlign w:val="center"/>
          </w:tcPr>
          <w:p w14:paraId="21B80273" w14:textId="77777777" w:rsidR="00DA4E22" w:rsidRPr="00DA4E22" w:rsidRDefault="00DA4E22" w:rsidP="00DA4E22">
            <w:pPr>
              <w:pStyle w:val="10"/>
              <w:rPr>
                <w:color w:val="000000"/>
                <w:sz w:val="28"/>
                <w:szCs w:val="28"/>
              </w:rPr>
            </w:pPr>
            <w:r w:rsidRPr="00DA4E22">
              <w:rPr>
                <w:color w:val="000000"/>
                <w:sz w:val="28"/>
                <w:szCs w:val="28"/>
              </w:rPr>
              <w:t>Аналізувати та узагальнювати необхідну інформацію з різних джерел та ресурсів для розв’язання професійних задач з урахуванням сучасних досягнень інформаційних технологій</w:t>
            </w:r>
          </w:p>
        </w:tc>
      </w:tr>
    </w:tbl>
    <w:p w14:paraId="3C96D868" w14:textId="77777777" w:rsidR="003803F5" w:rsidRDefault="003803F5">
      <w:pPr>
        <w:pStyle w:val="10"/>
        <w:ind w:firstLine="540"/>
        <w:jc w:val="both"/>
      </w:pPr>
    </w:p>
    <w:p w14:paraId="01F8F14A" w14:textId="77777777" w:rsidR="003803F5" w:rsidRDefault="00C004BB">
      <w:pPr>
        <w:pStyle w:val="10"/>
        <w:spacing w:after="200" w:line="276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3 СТРУКТУРА НАВЧАЛЬНОЇ ДИСЦИПЛІНИ</w:t>
      </w:r>
    </w:p>
    <w:tbl>
      <w:tblPr>
        <w:tblStyle w:val="ac"/>
        <w:tblW w:w="1025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938"/>
        <w:gridCol w:w="842"/>
        <w:gridCol w:w="1260"/>
        <w:gridCol w:w="1080"/>
        <w:gridCol w:w="1440"/>
        <w:gridCol w:w="1440"/>
        <w:gridCol w:w="1258"/>
      </w:tblGrid>
      <w:tr w:rsidR="003803F5" w14:paraId="5A7F7ADD" w14:textId="77777777" w:rsidTr="007544A2">
        <w:trPr>
          <w:jc w:val="center"/>
        </w:trPr>
        <w:tc>
          <w:tcPr>
            <w:tcW w:w="2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64D5FC0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Назви змістових модулів і тем</w:t>
            </w:r>
          </w:p>
        </w:tc>
        <w:tc>
          <w:tcPr>
            <w:tcW w:w="73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F279D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Кількість навчальних годин</w:t>
            </w:r>
          </w:p>
        </w:tc>
      </w:tr>
      <w:tr w:rsidR="003803F5" w14:paraId="2F59C65B" w14:textId="77777777" w:rsidTr="007544A2">
        <w:trPr>
          <w:jc w:val="center"/>
        </w:trPr>
        <w:tc>
          <w:tcPr>
            <w:tcW w:w="2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7995F67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01EDDA93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усього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1CE6D8F3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аудиторні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F1DA7D0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 них</w:t>
            </w:r>
          </w:p>
        </w:tc>
        <w:tc>
          <w:tcPr>
            <w:tcW w:w="125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0FBBB6A0" w14:textId="77777777" w:rsidR="003803F5" w:rsidRDefault="00C004B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самостійна робота студентів</w:t>
            </w:r>
          </w:p>
        </w:tc>
      </w:tr>
      <w:tr w:rsidR="003803F5" w14:paraId="3E70EA6E" w14:textId="77777777" w:rsidTr="007544A2">
        <w:trPr>
          <w:jc w:val="center"/>
        </w:trPr>
        <w:tc>
          <w:tcPr>
            <w:tcW w:w="2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1B6DAC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114B2672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0B0E976B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39998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лекції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83F20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практичні, семінарські заняття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85A7F7A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firstLine="2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лабораторні заняття</w:t>
            </w:r>
          </w:p>
        </w:tc>
        <w:tc>
          <w:tcPr>
            <w:tcW w:w="1258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62D91E6B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3803F5" w14:paraId="0430D01D" w14:textId="77777777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4599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620A492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D565266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3F955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0978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2766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52FA0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</w:tr>
      <w:tr w:rsidR="003803F5" w14:paraId="7E231727" w14:textId="77777777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AAD8" w14:textId="77777777" w:rsidR="003803F5" w:rsidRDefault="00C004B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V</w:t>
            </w:r>
          </w:p>
        </w:tc>
      </w:tr>
      <w:tr w:rsidR="003803F5" w14:paraId="55EDA7E1" w14:textId="77777777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3C2895" w14:textId="77777777"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B179AB" w14:paraId="71159358" w14:textId="77777777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4E5515" w14:textId="77777777"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1.1 Предмет і методи обчислювальної математики. Теорія похибки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C125" w14:textId="10D2E570" w:rsidR="00B179AB" w:rsidRPr="0058333A" w:rsidRDefault="0058333A" w:rsidP="00C77D3A">
            <w:pPr>
              <w:spacing w:line="228" w:lineRule="auto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58A352" w14:textId="77777777"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87E7CCD" w14:textId="77777777"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86692F" w14:textId="77777777" w:rsidR="00B179AB" w:rsidRPr="00B179AB" w:rsidRDefault="00B179AB" w:rsidP="00C77D3A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7E306C" w14:textId="77777777"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614A548" w14:textId="2996A7F5" w:rsidR="00B179AB" w:rsidRPr="0058333A" w:rsidRDefault="0058333A" w:rsidP="00C77D3A">
            <w:pPr>
              <w:spacing w:line="228" w:lineRule="auto"/>
              <w:jc w:val="center"/>
            </w:pPr>
            <w:r>
              <w:t>4</w:t>
            </w:r>
          </w:p>
        </w:tc>
      </w:tr>
      <w:tr w:rsidR="00B179AB" w14:paraId="57FFE13E" w14:textId="77777777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C28F27" w14:textId="77777777"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1.2 Чисельні методи розв’язування нелінійних рівнянь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B27F" w14:textId="5560D4C1" w:rsidR="00B179AB" w:rsidRPr="00B24FA0" w:rsidRDefault="0058333A" w:rsidP="00C77D3A">
            <w:pPr>
              <w:spacing w:line="228" w:lineRule="auto"/>
              <w:jc w:val="center"/>
            </w:pPr>
            <w:r>
              <w:t>24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9E781E" w14:textId="77777777" w:rsidR="00B179AB" w:rsidRPr="00B24FA0" w:rsidRDefault="00774D93" w:rsidP="00C77D3A">
            <w:pPr>
              <w:spacing w:line="228" w:lineRule="auto"/>
              <w:jc w:val="center"/>
            </w:pPr>
            <w:r>
              <w:t>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7309C4" w14:textId="77777777" w:rsidR="00B179AB" w:rsidRPr="00054EF3" w:rsidRDefault="00774D93" w:rsidP="00C77D3A">
            <w:pPr>
              <w:spacing w:line="228" w:lineRule="auto"/>
              <w:jc w:val="center"/>
              <w:rPr>
                <w:lang w:val="en-US"/>
              </w:rPr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34A6923" w14:textId="77777777"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8B041C0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8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CD73B04" w14:textId="113D4757" w:rsidR="00B179AB" w:rsidRPr="00B24FA0" w:rsidRDefault="0058333A" w:rsidP="00C77D3A">
            <w:pPr>
              <w:spacing w:line="228" w:lineRule="auto"/>
              <w:jc w:val="center"/>
            </w:pPr>
            <w:r>
              <w:t>10</w:t>
            </w:r>
          </w:p>
        </w:tc>
      </w:tr>
      <w:tr w:rsidR="00B179AB" w14:paraId="18E5CC6D" w14:textId="77777777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E70EABB" w14:textId="77777777"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1.3 Методи лінійної алгебри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CE4B" w14:textId="185E2074" w:rsidR="00B179AB" w:rsidRPr="0058333A" w:rsidRDefault="0058333A" w:rsidP="00C77D3A">
            <w:pPr>
              <w:spacing w:line="228" w:lineRule="auto"/>
              <w:jc w:val="center"/>
            </w:pPr>
            <w:r>
              <w:t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9BDC3A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65C73C4" w14:textId="77777777" w:rsidR="00B179AB" w:rsidRPr="00B24FA0" w:rsidRDefault="00774D93" w:rsidP="00C77D3A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3D1DFC0" w14:textId="77777777"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818F68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676DA3" w14:textId="1EDD9621" w:rsidR="00B179AB" w:rsidRPr="0058333A" w:rsidRDefault="0058333A" w:rsidP="00C77D3A">
            <w:pPr>
              <w:spacing w:line="228" w:lineRule="auto"/>
              <w:jc w:val="center"/>
            </w:pPr>
            <w:r>
              <w:t>7</w:t>
            </w:r>
          </w:p>
        </w:tc>
      </w:tr>
      <w:tr w:rsidR="003803F5" w14:paraId="3530DA3A" w14:textId="77777777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E02CA4" w14:textId="77777777"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6E84" w14:textId="6AB1ABD6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58333A">
              <w:rPr>
                <w:noProof/>
                <w:color w:val="000000"/>
              </w:rPr>
              <w:t>43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D2576BF" w14:textId="77777777" w:rsidR="003803F5" w:rsidRDefault="00066CA0" w:rsidP="00774D9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774D93">
              <w:rPr>
                <w:noProof/>
                <w:color w:val="000000"/>
              </w:rPr>
              <w:t>22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497174" w14:textId="77777777" w:rsidR="003803F5" w:rsidRPr="00774D93" w:rsidRDefault="00774D93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92307A" w14:textId="77777777"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5AA125" w14:textId="77777777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14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E4F251" w14:textId="4F2B41F8" w:rsidR="003803F5" w:rsidRDefault="0058333A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3803F5" w14:paraId="1FD75C4B" w14:textId="77777777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E30C3E1" w14:textId="77777777"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>Змістовий модуль 2</w:t>
            </w:r>
            <w:r w:rsidRPr="00B24FA0">
              <w:rPr>
                <w:bCs/>
              </w:rPr>
              <w:t xml:space="preserve"> </w:t>
            </w:r>
            <w:r w:rsidRPr="00B24FA0">
              <w:rPr>
                <w:szCs w:val="22"/>
              </w:rPr>
              <w:t>Елементарна теорія інтерполяції. Складання емпіричних формул</w:t>
            </w:r>
          </w:p>
        </w:tc>
      </w:tr>
      <w:tr w:rsidR="00B179AB" w14:paraId="60B132A8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3FC5CA6" w14:textId="77777777"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2.1 Інтерполяція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B1703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42E853D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BA4303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FA9995D" w14:textId="77777777"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86D655E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A628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</w:tr>
      <w:tr w:rsidR="00B179AB" w14:paraId="05EB18CD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F146FA" w14:textId="77777777"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2.2 Квадратичне наближення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A689" w14:textId="33140201" w:rsidR="00B179AB" w:rsidRPr="0058333A" w:rsidRDefault="0058333A" w:rsidP="00C77D3A">
            <w:pPr>
              <w:spacing w:line="228" w:lineRule="auto"/>
              <w:jc w:val="center"/>
            </w:pPr>
            <w: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CD94B5" w14:textId="77777777" w:rsidR="00B179AB" w:rsidRPr="00774D93" w:rsidRDefault="00774D93" w:rsidP="00C77D3A">
            <w:pPr>
              <w:spacing w:line="228" w:lineRule="auto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CED3C5" w14:textId="77777777" w:rsidR="00B179AB" w:rsidRPr="00774D93" w:rsidRDefault="00774D93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9F1B9D" w14:textId="77777777"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8F31102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2B54" w14:textId="382A410F" w:rsidR="00B179AB" w:rsidRPr="00B24FA0" w:rsidRDefault="0058333A" w:rsidP="00C77D3A">
            <w:pPr>
              <w:spacing w:line="228" w:lineRule="auto"/>
              <w:jc w:val="center"/>
            </w:pPr>
            <w:r>
              <w:t>6</w:t>
            </w:r>
          </w:p>
        </w:tc>
      </w:tr>
      <w:tr w:rsidR="003803F5" w14:paraId="0E866600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7231783" w14:textId="77777777"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C86C" w14:textId="3842ADFD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58333A">
              <w:rPr>
                <w:noProof/>
                <w:color w:val="000000"/>
              </w:rPr>
              <w:t>22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9A83D2" w14:textId="77777777" w:rsidR="003803F5" w:rsidRDefault="00774D93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FBFC5AF" w14:textId="77777777" w:rsidR="003803F5" w:rsidRDefault="00774D93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0FC5D5" w14:textId="77777777"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254E94" w14:textId="77777777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6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4136" w14:textId="62926199" w:rsidR="003803F5" w:rsidRDefault="0058333A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803F5" w14:paraId="0A6A6AC8" w14:textId="77777777">
        <w:trPr>
          <w:trHeight w:val="278"/>
          <w:jc w:val="center"/>
        </w:trPr>
        <w:tc>
          <w:tcPr>
            <w:tcW w:w="10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B603" w14:textId="77777777"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 xml:space="preserve">Змістовий модуль 3 </w:t>
            </w:r>
            <w:r w:rsidRPr="00B24FA0">
              <w:rPr>
                <w:szCs w:val="22"/>
              </w:rPr>
              <w:t>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B179AB" w14:paraId="168158B7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F8F3E65" w14:textId="77777777"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3.1 Чисельне інтегрування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63F6" w14:textId="7F265D57" w:rsidR="00B179AB" w:rsidRPr="00B24FA0" w:rsidRDefault="00B179AB" w:rsidP="00C77D3A">
            <w:pPr>
              <w:spacing w:line="228" w:lineRule="auto"/>
              <w:jc w:val="center"/>
            </w:pPr>
            <w:r>
              <w:t>1</w:t>
            </w:r>
            <w:r w:rsidR="0058333A"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5CA1D7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9B9AE45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35F359B" w14:textId="77777777"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98390C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174F8" w14:textId="19AD4D8A" w:rsidR="00B179AB" w:rsidRPr="00B24FA0" w:rsidRDefault="0058333A" w:rsidP="00C77D3A">
            <w:pPr>
              <w:spacing w:line="228" w:lineRule="auto"/>
              <w:jc w:val="center"/>
            </w:pPr>
            <w:r>
              <w:t>6</w:t>
            </w:r>
          </w:p>
        </w:tc>
      </w:tr>
      <w:tr w:rsidR="00B179AB" w14:paraId="7D35C7C6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B351974" w14:textId="77777777"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3.</w:t>
            </w:r>
            <w:r>
              <w:rPr>
                <w:spacing w:val="-6"/>
              </w:rPr>
              <w:t>2</w:t>
            </w:r>
            <w:r w:rsidRPr="00B24FA0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6117" w14:textId="5B68E4D3" w:rsidR="00B179AB" w:rsidRPr="0058333A" w:rsidRDefault="00B179AB" w:rsidP="00C77D3A">
            <w:pPr>
              <w:spacing w:line="228" w:lineRule="auto"/>
              <w:jc w:val="center"/>
            </w:pPr>
            <w:r>
              <w:rPr>
                <w:lang w:val="en-US"/>
              </w:rPr>
              <w:t>1</w:t>
            </w:r>
            <w:r w:rsidR="0058333A"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7F8334" w14:textId="77777777" w:rsidR="00B179AB" w:rsidRPr="00B24FA0" w:rsidRDefault="00B179AB" w:rsidP="00C77D3A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D91F2F" w14:textId="77777777" w:rsidR="00B179AB" w:rsidRPr="00B24FA0" w:rsidRDefault="006C5CCE" w:rsidP="00C77D3A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8E17E0" w14:textId="77777777"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36E95C" w14:textId="77777777"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32100" w14:textId="7D2C8F72" w:rsidR="00B179AB" w:rsidRPr="0058333A" w:rsidRDefault="0058333A" w:rsidP="00C77D3A">
            <w:pPr>
              <w:spacing w:line="228" w:lineRule="auto"/>
              <w:jc w:val="center"/>
            </w:pPr>
            <w:r>
              <w:t>6</w:t>
            </w:r>
          </w:p>
        </w:tc>
      </w:tr>
      <w:tr w:rsidR="003803F5" w14:paraId="2E0F9C6E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3E01C6" w14:textId="77777777"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6D2BC" w14:textId="680AF552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58333A">
              <w:rPr>
                <w:noProof/>
                <w:color w:val="000000"/>
              </w:rPr>
              <w:t>25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85F4CE9" w14:textId="77777777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13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1685F3" w14:textId="77777777" w:rsidR="003803F5" w:rsidRDefault="006C5CCE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1D860F" w14:textId="77777777"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ACAB90" w14:textId="77777777" w:rsidR="003803F5" w:rsidRDefault="00066CA0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8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A367" w14:textId="4D54E1B8" w:rsidR="003803F5" w:rsidRDefault="0058333A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3803F5" w14:paraId="22754ED7" w14:textId="77777777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7F10519" w14:textId="77777777"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Усього годин за семестр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6174" w14:textId="2D52641B" w:rsidR="003803F5" w:rsidRPr="0058333A" w:rsidRDefault="0058333A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D708305" w14:textId="77777777" w:rsidR="003803F5" w:rsidRPr="006C5CCE" w:rsidRDefault="007544A2" w:rsidP="006C5CC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 w:rsidR="006C5CCE"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05F3587" w14:textId="77777777" w:rsidR="003803F5" w:rsidRPr="006C5CCE" w:rsidRDefault="006C5CCE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F95464C" w14:textId="77777777"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B6ABAD" w14:textId="77777777"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CC0F" w14:textId="21E3A20A" w:rsidR="003803F5" w:rsidRPr="0058333A" w:rsidRDefault="0058333A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</w:tbl>
    <w:p w14:paraId="095E5D75" w14:textId="77777777" w:rsidR="007544A2" w:rsidRDefault="007544A2">
      <w:pPr>
        <w:rPr>
          <w:b/>
        </w:rPr>
      </w:pPr>
      <w:r>
        <w:rPr>
          <w:b/>
        </w:rPr>
        <w:br w:type="page"/>
      </w:r>
    </w:p>
    <w:p w14:paraId="043412B2" w14:textId="77777777" w:rsidR="003651FB" w:rsidRPr="00664CCE" w:rsidRDefault="003651FB" w:rsidP="003651FB">
      <w:pPr>
        <w:jc w:val="center"/>
        <w:rPr>
          <w:b/>
        </w:rPr>
      </w:pPr>
      <w:r>
        <w:rPr>
          <w:b/>
        </w:rPr>
        <w:lastRenderedPageBreak/>
        <w:t xml:space="preserve">4 </w:t>
      </w:r>
      <w:r w:rsidRPr="00664CCE">
        <w:rPr>
          <w:b/>
        </w:rPr>
        <w:t>ПРОГРАМА НАВЧАЛЬНОЇ ДИСЦИПЛІНИ</w:t>
      </w:r>
    </w:p>
    <w:p w14:paraId="5CBDEB30" w14:textId="77777777" w:rsidR="003651FB" w:rsidRDefault="003651FB" w:rsidP="003651FB">
      <w:pPr>
        <w:jc w:val="center"/>
        <w:rPr>
          <w:b/>
          <w:bCs/>
        </w:rPr>
      </w:pPr>
      <w:r>
        <w:rPr>
          <w:b/>
          <w:bCs/>
        </w:rPr>
        <w:t>4.1 Аудиторні заняття</w:t>
      </w:r>
    </w:p>
    <w:p w14:paraId="7CF476F0" w14:textId="77777777" w:rsidR="003651FB" w:rsidRDefault="003651FB" w:rsidP="003651FB">
      <w:pPr>
        <w:jc w:val="center"/>
        <w:rPr>
          <w:b/>
          <w:bCs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1559"/>
        <w:gridCol w:w="992"/>
        <w:gridCol w:w="2126"/>
      </w:tblGrid>
      <w:tr w:rsidR="003651FB" w:rsidRPr="00A72B2A" w14:paraId="5984F710" w14:textId="77777777" w:rsidTr="0058333A">
        <w:trPr>
          <w:cantSplit/>
          <w:trHeight w:val="1347"/>
          <w:tblHeader/>
        </w:trPr>
        <w:tc>
          <w:tcPr>
            <w:tcW w:w="567" w:type="dxa"/>
            <w:shd w:val="clear" w:color="auto" w:fill="auto"/>
            <w:vAlign w:val="center"/>
          </w:tcPr>
          <w:p w14:paraId="4983C19C" w14:textId="77777777" w:rsidR="003651FB" w:rsidRPr="00327643" w:rsidRDefault="003651FB" w:rsidP="003651FB">
            <w:pPr>
              <w:ind w:left="142" w:hanging="142"/>
              <w:jc w:val="center"/>
            </w:pPr>
            <w:r w:rsidRPr="00327643">
              <w:t>№</w:t>
            </w:r>
          </w:p>
          <w:p w14:paraId="5EA75137" w14:textId="77777777" w:rsidR="003651FB" w:rsidRPr="00327643" w:rsidRDefault="003651FB" w:rsidP="003651FB">
            <w:pPr>
              <w:ind w:left="142" w:hanging="142"/>
              <w:jc w:val="center"/>
            </w:pPr>
            <w:r w:rsidRPr="00327643">
              <w:t>з/п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3E39920" w14:textId="77777777" w:rsidR="003651FB" w:rsidRPr="00327643" w:rsidRDefault="003651FB" w:rsidP="003651FB">
            <w:pPr>
              <w:jc w:val="center"/>
            </w:pPr>
            <w:r w:rsidRPr="00327643">
              <w:t>Назва змістових модулів, тем, зміст занять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14:paraId="5D763AEA" w14:textId="77777777" w:rsidR="003651FB" w:rsidRPr="00327643" w:rsidRDefault="003651FB" w:rsidP="003651FB">
            <w:pPr>
              <w:ind w:left="113" w:right="113"/>
              <w:jc w:val="center"/>
            </w:pPr>
            <w:r w:rsidRPr="00327643">
              <w:t>Вид заняття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1BBEF821" w14:textId="77777777" w:rsidR="003651FB" w:rsidRPr="00327643" w:rsidRDefault="003651FB" w:rsidP="003651FB">
            <w:pPr>
              <w:ind w:left="113" w:right="113"/>
              <w:jc w:val="center"/>
            </w:pPr>
            <w:r w:rsidRPr="00327643">
              <w:t>Кількість</w:t>
            </w:r>
          </w:p>
          <w:p w14:paraId="0841CAA8" w14:textId="77777777" w:rsidR="003651FB" w:rsidRPr="00327643" w:rsidRDefault="003651FB" w:rsidP="003651FB">
            <w:pPr>
              <w:ind w:left="113" w:right="113"/>
              <w:jc w:val="center"/>
            </w:pPr>
            <w:r w:rsidRPr="00327643">
              <w:t>годин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083924" w14:textId="77777777" w:rsidR="003651FB" w:rsidRPr="00327643" w:rsidRDefault="003651FB" w:rsidP="003651FB">
            <w:pPr>
              <w:jc w:val="center"/>
            </w:pPr>
            <w:r w:rsidRPr="00327643">
              <w:t>Перелік навчально-методичної літератури</w:t>
            </w:r>
          </w:p>
        </w:tc>
      </w:tr>
      <w:tr w:rsidR="003651FB" w:rsidRPr="00837FAC" w14:paraId="722EEECA" w14:textId="77777777" w:rsidTr="007544A2">
        <w:tc>
          <w:tcPr>
            <w:tcW w:w="10064" w:type="dxa"/>
            <w:gridSpan w:val="5"/>
            <w:shd w:val="clear" w:color="auto" w:fill="auto"/>
          </w:tcPr>
          <w:p w14:paraId="5D070A9C" w14:textId="77777777" w:rsidR="003651FB" w:rsidRPr="00327643" w:rsidRDefault="007544A2" w:rsidP="003651FB">
            <w:pPr>
              <w:jc w:val="center"/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3651FB" w:rsidRPr="00837FAC" w14:paraId="45465433" w14:textId="77777777" w:rsidTr="007544A2">
        <w:tc>
          <w:tcPr>
            <w:tcW w:w="10064" w:type="dxa"/>
            <w:gridSpan w:val="5"/>
            <w:shd w:val="clear" w:color="auto" w:fill="auto"/>
          </w:tcPr>
          <w:p w14:paraId="0D8BBFB6" w14:textId="77777777" w:rsidR="003651FB" w:rsidRPr="00327643" w:rsidRDefault="007544A2" w:rsidP="003651FB">
            <w:pPr>
              <w:jc w:val="center"/>
            </w:pPr>
            <w:r w:rsidRPr="009F2F49">
              <w:t>Тема 1.1 Предмет і методи обчислювальної математики. Теорія похибки</w:t>
            </w:r>
          </w:p>
        </w:tc>
      </w:tr>
      <w:tr w:rsidR="007544A2" w:rsidRPr="00837FAC" w14:paraId="4D9EB6A9" w14:textId="77777777" w:rsidTr="007544A2">
        <w:tc>
          <w:tcPr>
            <w:tcW w:w="567" w:type="dxa"/>
            <w:shd w:val="clear" w:color="auto" w:fill="auto"/>
          </w:tcPr>
          <w:p w14:paraId="36191360" w14:textId="77777777" w:rsidR="007544A2" w:rsidRPr="002C6FAD" w:rsidRDefault="007544A2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4820" w:type="dxa"/>
            <w:shd w:val="clear" w:color="auto" w:fill="auto"/>
          </w:tcPr>
          <w:p w14:paraId="7B092476" w14:textId="77777777" w:rsidR="007544A2" w:rsidRPr="002C6FAD" w:rsidRDefault="007544A2" w:rsidP="00C77D3A">
            <w:pPr>
              <w:shd w:val="clear" w:color="auto" w:fill="FFFFFF"/>
            </w:pPr>
            <w:r w:rsidRPr="007E2655">
              <w:t>Предмет і метод обчислювальної математики, її роль в дослідженні математичних та фізичних моделей. Точні і наближені числа. Джерела похибок. Класифікація похибок. Відносні та абсолютні похибки.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C8B3DC" w14:textId="77777777" w:rsidR="007544A2" w:rsidRPr="007544A2" w:rsidRDefault="007544A2" w:rsidP="007544A2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544A2">
              <w:rPr>
                <w:color w:val="000000"/>
              </w:rPr>
              <w:t>лекція</w:t>
            </w:r>
          </w:p>
          <w:p w14:paraId="36A8D577" w14:textId="77777777" w:rsidR="007544A2" w:rsidRPr="002C6FAD" w:rsidRDefault="007544A2" w:rsidP="007544A2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544A2">
              <w:rPr>
                <w:color w:val="000000"/>
              </w:rPr>
              <w:t>вступна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120835" w14:textId="77777777" w:rsidR="007544A2" w:rsidRPr="007F758C" w:rsidRDefault="007544A2" w:rsidP="007544A2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D181C9" w14:textId="77777777" w:rsidR="007544A2" w:rsidRPr="007E2655" w:rsidRDefault="007544A2" w:rsidP="007544A2">
            <w:pPr>
              <w:shd w:val="clear" w:color="auto" w:fill="FFFFFF"/>
              <w:jc w:val="center"/>
            </w:pPr>
            <w:r w:rsidRPr="007E2655">
              <w:t>[1], c. 11-</w:t>
            </w:r>
            <w:r w:rsidR="006C5CCE">
              <w:t>19</w:t>
            </w:r>
            <w:r w:rsidRPr="007E2655">
              <w:t>,</w:t>
            </w:r>
          </w:p>
          <w:p w14:paraId="0C6D067E" w14:textId="77777777" w:rsidR="007544A2" w:rsidRPr="002C6FAD" w:rsidRDefault="007544A2" w:rsidP="006C5CCE">
            <w:pPr>
              <w:shd w:val="clear" w:color="auto" w:fill="FFFFFF"/>
              <w:jc w:val="center"/>
            </w:pPr>
            <w:r w:rsidRPr="007E2655">
              <w:t>[</w:t>
            </w:r>
            <w:r w:rsidR="006C5CCE">
              <w:t>2</w:t>
            </w:r>
            <w:r w:rsidRPr="007E2655">
              <w:t xml:space="preserve">], </w:t>
            </w:r>
            <w:r w:rsidR="006C5CCE" w:rsidRPr="007E2655">
              <w:t xml:space="preserve">c. </w:t>
            </w:r>
            <w:r w:rsidR="006C5CCE">
              <w:t>4</w:t>
            </w:r>
            <w:r w:rsidR="006C5CCE" w:rsidRPr="007E2655">
              <w:t>-</w:t>
            </w:r>
            <w:r w:rsidR="006C5CCE">
              <w:t>13</w:t>
            </w:r>
          </w:p>
        </w:tc>
      </w:tr>
      <w:tr w:rsidR="00DA4E22" w:rsidRPr="00837FAC" w14:paraId="53ED7693" w14:textId="77777777" w:rsidTr="00972ACB">
        <w:tc>
          <w:tcPr>
            <w:tcW w:w="567" w:type="dxa"/>
            <w:shd w:val="clear" w:color="auto" w:fill="auto"/>
          </w:tcPr>
          <w:p w14:paraId="5CD255A6" w14:textId="77777777" w:rsidR="00DA4E22" w:rsidRPr="00B24FA0" w:rsidRDefault="00DA4E22" w:rsidP="00972AC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C2C9C7F" w14:textId="77777777" w:rsidR="00DA4E22" w:rsidRPr="00B24FA0" w:rsidRDefault="00DA4E22" w:rsidP="00972ACB">
            <w:pPr>
              <w:shd w:val="clear" w:color="auto" w:fill="FFFFFF"/>
              <w:jc w:val="both"/>
            </w:pPr>
            <w:r w:rsidRPr="00B24FA0">
              <w:t>Лабораторна робота №1. Знайомство з системою комп’ютерної математики – математичною матричною лабораторією MATLAB.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7C69CA" w14:textId="77777777" w:rsidR="00DA4E22" w:rsidRPr="00B24FA0" w:rsidRDefault="00DA4E22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0DF31FF6" w14:textId="77777777" w:rsidR="00DA4E22" w:rsidRPr="00B24FA0" w:rsidRDefault="00DA4E22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</w:tcPr>
          <w:p w14:paraId="431DCEF9" w14:textId="77777777" w:rsidR="00DA4E22" w:rsidRDefault="00DA4E22" w:rsidP="00972ACB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6999FF8B" w14:textId="77777777" w:rsidR="00DA4E22" w:rsidRPr="00B24FA0" w:rsidRDefault="00DA4E22" w:rsidP="00972ACB">
            <w:pPr>
              <w:shd w:val="clear" w:color="auto" w:fill="FFFFFF"/>
              <w:ind w:left="-57" w:right="-57"/>
              <w:jc w:val="center"/>
            </w:pPr>
            <w:r w:rsidRPr="00B24FA0">
              <w:t>роб. №1</w:t>
            </w:r>
          </w:p>
        </w:tc>
      </w:tr>
      <w:tr w:rsidR="00DA4E22" w:rsidRPr="00837FAC" w14:paraId="64137B0E" w14:textId="77777777" w:rsidTr="00C77D3A">
        <w:tc>
          <w:tcPr>
            <w:tcW w:w="10064" w:type="dxa"/>
            <w:gridSpan w:val="5"/>
            <w:shd w:val="clear" w:color="auto" w:fill="auto"/>
          </w:tcPr>
          <w:p w14:paraId="57EAC1A3" w14:textId="77777777" w:rsidR="00DA4E22" w:rsidRPr="007E2655" w:rsidRDefault="00DA4E22" w:rsidP="007544A2">
            <w:pPr>
              <w:shd w:val="clear" w:color="auto" w:fill="FFFFFF"/>
              <w:jc w:val="center"/>
            </w:pPr>
            <w:r w:rsidRPr="009F2F49">
              <w:t>Тема 1.2 Чисельні методи р</w:t>
            </w:r>
            <w:r>
              <w:t>озв’язування нелінійних рівнянь</w:t>
            </w:r>
          </w:p>
        </w:tc>
      </w:tr>
      <w:tr w:rsidR="00DA4E22" w:rsidRPr="00837FAC" w14:paraId="5B347F0D" w14:textId="77777777" w:rsidTr="00334BA5">
        <w:tc>
          <w:tcPr>
            <w:tcW w:w="567" w:type="dxa"/>
            <w:shd w:val="clear" w:color="auto" w:fill="auto"/>
          </w:tcPr>
          <w:p w14:paraId="5A64B70E" w14:textId="77777777" w:rsidR="00DA4E22" w:rsidRPr="002C6FAD" w:rsidRDefault="00774D93" w:rsidP="00C77D3A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820" w:type="dxa"/>
            <w:shd w:val="clear" w:color="auto" w:fill="auto"/>
          </w:tcPr>
          <w:p w14:paraId="64CF6E4C" w14:textId="77777777" w:rsidR="00DA4E22" w:rsidRPr="002C6FAD" w:rsidRDefault="00DA4E22" w:rsidP="00C77D3A">
            <w:pPr>
              <w:shd w:val="clear" w:color="auto" w:fill="FFFFFF"/>
            </w:pPr>
            <w:r w:rsidRPr="007E2655">
              <w:t xml:space="preserve">Нелінійні рівняння з одним невідомим. Виділення коренів. </w:t>
            </w:r>
            <w:proofErr w:type="spellStart"/>
            <w:r w:rsidRPr="007E2655">
              <w:t>Однокрокові</w:t>
            </w:r>
            <w:proofErr w:type="spellEnd"/>
            <w:r w:rsidRPr="007E2655">
              <w:t xml:space="preserve"> та багатокрокові.</w:t>
            </w:r>
            <w:r>
              <w:t xml:space="preserve"> </w:t>
            </w:r>
            <w:r w:rsidRPr="002C6FAD">
              <w:t>Уточнення коренів алгебраїчних та трансцендентних рівнянь методом</w:t>
            </w:r>
            <w:r>
              <w:t xml:space="preserve"> </w:t>
            </w:r>
            <w:r w:rsidRPr="0020281F">
              <w:t>поділу відрізка навпіл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14:paraId="04C74E20" w14:textId="77777777" w:rsidR="00DA4E22" w:rsidRPr="007E2655" w:rsidRDefault="00DA4E2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6D0CE668" w14:textId="77777777" w:rsidR="00DA4E22" w:rsidRPr="002C6FAD" w:rsidRDefault="00DA4E2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14:paraId="22F01A3F" w14:textId="77777777" w:rsidR="00DA4E22" w:rsidRPr="002C6FAD" w:rsidRDefault="00DA4E22" w:rsidP="00C77D3A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B9D1A" w14:textId="77777777" w:rsidR="006C5CCE" w:rsidRPr="007E2655" w:rsidRDefault="006C5CCE" w:rsidP="00334BA5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169</w:t>
            </w:r>
            <w:r w:rsidRPr="007E2655">
              <w:t>-</w:t>
            </w:r>
            <w:r>
              <w:t>172</w:t>
            </w:r>
            <w:r w:rsidRPr="007E2655">
              <w:t>,</w:t>
            </w:r>
          </w:p>
          <w:p w14:paraId="5436F3D1" w14:textId="77777777" w:rsidR="00DA4E22" w:rsidRPr="002C6FAD" w:rsidRDefault="006C5CCE" w:rsidP="00334BA5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 w:rsidR="000A4F79">
              <w:t>1</w:t>
            </w:r>
            <w:r>
              <w:t>4</w:t>
            </w:r>
            <w:r w:rsidRPr="007E2655">
              <w:t>-</w:t>
            </w:r>
            <w:r w:rsidR="000A4F79">
              <w:t>21</w:t>
            </w:r>
          </w:p>
        </w:tc>
      </w:tr>
      <w:tr w:rsidR="00774D93" w:rsidRPr="00837FAC" w14:paraId="4EF944EA" w14:textId="77777777" w:rsidTr="00334BA5">
        <w:tc>
          <w:tcPr>
            <w:tcW w:w="567" w:type="dxa"/>
            <w:shd w:val="clear" w:color="auto" w:fill="auto"/>
          </w:tcPr>
          <w:p w14:paraId="07FB05AB" w14:textId="77777777" w:rsidR="00774D93" w:rsidRDefault="00774D93" w:rsidP="00C77D3A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820" w:type="dxa"/>
            <w:shd w:val="clear" w:color="auto" w:fill="auto"/>
          </w:tcPr>
          <w:p w14:paraId="441532D5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№2. Обчислення коренів алгебраїчного або трансцендентного рівняння методом поділу відрізка навпіл.</w:t>
            </w:r>
          </w:p>
        </w:tc>
        <w:tc>
          <w:tcPr>
            <w:tcW w:w="1559" w:type="dxa"/>
            <w:shd w:val="clear" w:color="auto" w:fill="auto"/>
          </w:tcPr>
          <w:p w14:paraId="7C4BFAAE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09DCD53B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ED0130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5A537696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№2</w:t>
            </w:r>
          </w:p>
        </w:tc>
      </w:tr>
      <w:tr w:rsidR="00774D93" w:rsidRPr="00837FAC" w14:paraId="3FC6C1BE" w14:textId="77777777" w:rsidTr="00334BA5">
        <w:tc>
          <w:tcPr>
            <w:tcW w:w="567" w:type="dxa"/>
            <w:shd w:val="clear" w:color="auto" w:fill="auto"/>
          </w:tcPr>
          <w:p w14:paraId="4BD5987A" w14:textId="77777777" w:rsidR="00774D93" w:rsidRPr="002C6FAD" w:rsidRDefault="00774D93" w:rsidP="00C77D3A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820" w:type="dxa"/>
            <w:shd w:val="clear" w:color="auto" w:fill="auto"/>
          </w:tcPr>
          <w:p w14:paraId="5C47677F" w14:textId="77777777" w:rsidR="00774D93" w:rsidRPr="002C6FAD" w:rsidRDefault="00774D93" w:rsidP="00774D93">
            <w:pPr>
              <w:shd w:val="clear" w:color="auto" w:fill="FFFFFF"/>
            </w:pPr>
            <w:r w:rsidRPr="002C6FAD">
              <w:t>Уточнення коренів алгебраїчних та трансцендентних рівнянь метод</w:t>
            </w:r>
            <w:r>
              <w:t xml:space="preserve">ами хорд та </w:t>
            </w:r>
            <w:r w:rsidRPr="002C6FAD">
              <w:t>Ньютона.</w:t>
            </w:r>
          </w:p>
        </w:tc>
        <w:tc>
          <w:tcPr>
            <w:tcW w:w="1559" w:type="dxa"/>
            <w:shd w:val="clear" w:color="auto" w:fill="auto"/>
          </w:tcPr>
          <w:p w14:paraId="3A5A518C" w14:textId="77777777" w:rsidR="00774D93" w:rsidRPr="007E2655" w:rsidRDefault="00774D93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35F73C9B" w14:textId="77777777" w:rsidR="00774D93" w:rsidRPr="002C6FAD" w:rsidRDefault="00774D93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14:paraId="68DCCA7E" w14:textId="77777777" w:rsidR="00774D93" w:rsidRDefault="00774D93" w:rsidP="00C77D3A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5128D9" w14:textId="77777777" w:rsidR="000A4F79" w:rsidRPr="007E2655" w:rsidRDefault="000A4F79" w:rsidP="00334BA5">
            <w:pPr>
              <w:shd w:val="clear" w:color="auto" w:fill="FFFFFF"/>
              <w:jc w:val="center"/>
            </w:pPr>
            <w:r w:rsidRPr="007E2655">
              <w:t>[1], c. 1</w:t>
            </w:r>
            <w:r>
              <w:t>78</w:t>
            </w:r>
            <w:r w:rsidRPr="007E2655">
              <w:t>-</w:t>
            </w:r>
            <w:r>
              <w:t>192</w:t>
            </w:r>
            <w:r w:rsidRPr="007E2655">
              <w:t>,</w:t>
            </w:r>
          </w:p>
          <w:p w14:paraId="39990E4F" w14:textId="77777777" w:rsidR="00774D93" w:rsidRPr="002C6FAD" w:rsidRDefault="000A4F79" w:rsidP="00334BA5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34</w:t>
            </w:r>
            <w:r w:rsidRPr="007E2655">
              <w:t>-</w:t>
            </w:r>
            <w:r>
              <w:t>44</w:t>
            </w:r>
          </w:p>
        </w:tc>
      </w:tr>
      <w:tr w:rsidR="00774D93" w:rsidRPr="00837FAC" w14:paraId="0797D1A7" w14:textId="77777777" w:rsidTr="00334BA5">
        <w:tc>
          <w:tcPr>
            <w:tcW w:w="567" w:type="dxa"/>
            <w:shd w:val="clear" w:color="auto" w:fill="auto"/>
          </w:tcPr>
          <w:p w14:paraId="47037615" w14:textId="77777777" w:rsidR="00774D93" w:rsidRDefault="00774D93" w:rsidP="00C77D3A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AD5D838" w14:textId="77777777" w:rsidR="00774D93" w:rsidRPr="00B24FA0" w:rsidRDefault="00774D93" w:rsidP="00972ACB">
            <w:pPr>
              <w:shd w:val="clear" w:color="auto" w:fill="FFFFFF"/>
              <w:rPr>
                <w:spacing w:val="-6"/>
              </w:rPr>
            </w:pPr>
            <w:r w:rsidRPr="00B24FA0">
              <w:t xml:space="preserve">Лабораторна робота №3. </w:t>
            </w:r>
            <w:r w:rsidRPr="00B24FA0">
              <w:rPr>
                <w:spacing w:val="-6"/>
              </w:rPr>
              <w:t>Обчислення коренів алгебраїчних та трансцендентних рівнянь методом хорд.</w:t>
            </w:r>
          </w:p>
        </w:tc>
        <w:tc>
          <w:tcPr>
            <w:tcW w:w="1559" w:type="dxa"/>
            <w:shd w:val="clear" w:color="auto" w:fill="auto"/>
          </w:tcPr>
          <w:p w14:paraId="28D4DF52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098813C0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6A60C0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400E81D6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№3</w:t>
            </w:r>
          </w:p>
        </w:tc>
      </w:tr>
      <w:tr w:rsidR="00774D93" w:rsidRPr="00837FAC" w14:paraId="72325852" w14:textId="77777777" w:rsidTr="0058333A">
        <w:trPr>
          <w:trHeight w:val="1514"/>
        </w:trPr>
        <w:tc>
          <w:tcPr>
            <w:tcW w:w="567" w:type="dxa"/>
            <w:shd w:val="clear" w:color="auto" w:fill="auto"/>
          </w:tcPr>
          <w:p w14:paraId="66529E26" w14:textId="77777777" w:rsidR="00774D93" w:rsidRDefault="00774D93" w:rsidP="00C77D3A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A8A17A3" w14:textId="77777777" w:rsidR="00774D93" w:rsidRPr="00B24FA0" w:rsidRDefault="00774D93" w:rsidP="00972ACB">
            <w:pPr>
              <w:shd w:val="clear" w:color="auto" w:fill="FFFFFF"/>
              <w:jc w:val="both"/>
              <w:rPr>
                <w:spacing w:val="-6"/>
              </w:rPr>
            </w:pPr>
            <w:r w:rsidRPr="00B24FA0">
              <w:t xml:space="preserve">Лабораторна робота №4. </w:t>
            </w:r>
            <w:r w:rsidRPr="00B24FA0">
              <w:rPr>
                <w:spacing w:val="-6"/>
              </w:rPr>
              <w:t>Обчислення коренів алгебраїчних та трансцендентних рівнянь методом Ньютона.</w:t>
            </w:r>
          </w:p>
        </w:tc>
        <w:tc>
          <w:tcPr>
            <w:tcW w:w="1559" w:type="dxa"/>
            <w:shd w:val="clear" w:color="auto" w:fill="auto"/>
          </w:tcPr>
          <w:p w14:paraId="6EB9770B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5C18CEFD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C9B2A0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 xml:space="preserve">[11],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5AD6817C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№4</w:t>
            </w:r>
          </w:p>
        </w:tc>
      </w:tr>
      <w:tr w:rsidR="00774D93" w:rsidRPr="00837FAC" w14:paraId="5ADC08A0" w14:textId="77777777" w:rsidTr="0058333A">
        <w:trPr>
          <w:trHeight w:val="483"/>
        </w:trPr>
        <w:tc>
          <w:tcPr>
            <w:tcW w:w="567" w:type="dxa"/>
            <w:shd w:val="clear" w:color="auto" w:fill="auto"/>
          </w:tcPr>
          <w:p w14:paraId="10733FAC" w14:textId="77777777" w:rsidR="00774D93" w:rsidRPr="002C6FAD" w:rsidRDefault="00774D93" w:rsidP="00C77D3A">
            <w:pPr>
              <w:shd w:val="clear" w:color="auto" w:fill="FFFFFF"/>
              <w:jc w:val="center"/>
            </w:pPr>
            <w:r>
              <w:lastRenderedPageBreak/>
              <w:t>8</w:t>
            </w:r>
          </w:p>
        </w:tc>
        <w:tc>
          <w:tcPr>
            <w:tcW w:w="4820" w:type="dxa"/>
            <w:shd w:val="clear" w:color="auto" w:fill="auto"/>
          </w:tcPr>
          <w:p w14:paraId="305E62F5" w14:textId="77777777" w:rsidR="00774D93" w:rsidRPr="002C6FAD" w:rsidRDefault="00774D93" w:rsidP="00C77D3A">
            <w:pPr>
              <w:shd w:val="clear" w:color="auto" w:fill="FFFFFF"/>
            </w:pPr>
            <w:r w:rsidRPr="002C6FAD">
              <w:t>Уточнення коренів методом ітерацій.</w:t>
            </w:r>
          </w:p>
        </w:tc>
        <w:tc>
          <w:tcPr>
            <w:tcW w:w="1559" w:type="dxa"/>
            <w:shd w:val="clear" w:color="auto" w:fill="auto"/>
          </w:tcPr>
          <w:p w14:paraId="300710B2" w14:textId="77777777" w:rsidR="00774D93" w:rsidRPr="007E2655" w:rsidRDefault="00774D93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1A183F47" w14:textId="77777777" w:rsidR="00774D93" w:rsidRPr="002C6FAD" w:rsidRDefault="00774D93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14:paraId="2F404CA1" w14:textId="77777777" w:rsidR="00774D93" w:rsidRPr="002C6FAD" w:rsidRDefault="00774D93" w:rsidP="00C77D3A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C87B0D" w14:textId="77777777" w:rsidR="000A4F79" w:rsidRPr="007E2655" w:rsidRDefault="000A4F79" w:rsidP="00334BA5">
            <w:pPr>
              <w:shd w:val="clear" w:color="auto" w:fill="FFFFFF"/>
              <w:jc w:val="center"/>
            </w:pPr>
            <w:r w:rsidRPr="007E2655">
              <w:t>[1], c. 1</w:t>
            </w:r>
            <w:r>
              <w:t>72</w:t>
            </w:r>
            <w:r w:rsidRPr="007E2655">
              <w:t>-</w:t>
            </w:r>
            <w:r>
              <w:t>178</w:t>
            </w:r>
            <w:r w:rsidRPr="007E2655">
              <w:t>,</w:t>
            </w:r>
          </w:p>
          <w:p w14:paraId="36259543" w14:textId="77777777" w:rsidR="00774D93" w:rsidRPr="002C6FAD" w:rsidRDefault="000A4F79" w:rsidP="00334BA5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26</w:t>
            </w:r>
            <w:r w:rsidRPr="007E2655">
              <w:t>-</w:t>
            </w:r>
            <w:r>
              <w:t>34</w:t>
            </w:r>
          </w:p>
        </w:tc>
      </w:tr>
      <w:tr w:rsidR="00774D93" w:rsidRPr="00837FAC" w14:paraId="2566DEA5" w14:textId="77777777" w:rsidTr="00334BA5">
        <w:tc>
          <w:tcPr>
            <w:tcW w:w="567" w:type="dxa"/>
            <w:shd w:val="clear" w:color="auto" w:fill="auto"/>
          </w:tcPr>
          <w:p w14:paraId="4643C16F" w14:textId="77777777" w:rsidR="00774D93" w:rsidRDefault="00774D93" w:rsidP="00C77D3A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0609AF6" w14:textId="77777777" w:rsidR="00774D93" w:rsidRPr="00B24FA0" w:rsidRDefault="00774D93" w:rsidP="00972ACB">
            <w:pPr>
              <w:shd w:val="clear" w:color="auto" w:fill="FFFFFF"/>
              <w:jc w:val="both"/>
              <w:rPr>
                <w:spacing w:val="-6"/>
              </w:rPr>
            </w:pPr>
            <w:r w:rsidRPr="00B24FA0">
              <w:t xml:space="preserve">Лабораторна робота №5. </w:t>
            </w:r>
            <w:r w:rsidRPr="00B24FA0">
              <w:rPr>
                <w:spacing w:val="-6"/>
              </w:rPr>
              <w:t>Обчислення коренів алгебраїчного або трансцендентного рівняння методом ітерацій.</w:t>
            </w:r>
          </w:p>
        </w:tc>
        <w:tc>
          <w:tcPr>
            <w:tcW w:w="1559" w:type="dxa"/>
            <w:shd w:val="clear" w:color="auto" w:fill="auto"/>
          </w:tcPr>
          <w:p w14:paraId="0525AED4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11B0BE3B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7E8E49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462570D8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№5</w:t>
            </w:r>
          </w:p>
        </w:tc>
      </w:tr>
      <w:tr w:rsidR="00774D93" w:rsidRPr="00837FAC" w14:paraId="7998EA01" w14:textId="77777777" w:rsidTr="00972ACB">
        <w:tc>
          <w:tcPr>
            <w:tcW w:w="10064" w:type="dxa"/>
            <w:gridSpan w:val="5"/>
            <w:shd w:val="clear" w:color="auto" w:fill="auto"/>
          </w:tcPr>
          <w:p w14:paraId="7678210D" w14:textId="77777777" w:rsidR="00774D93" w:rsidRPr="00B24FA0" w:rsidRDefault="00774D93" w:rsidP="00972ACB">
            <w:pPr>
              <w:shd w:val="clear" w:color="auto" w:fill="FFFFFF"/>
              <w:ind w:left="-57" w:right="-57"/>
              <w:jc w:val="center"/>
            </w:pPr>
            <w:r w:rsidRPr="00C71A5C">
              <w:rPr>
                <w:spacing w:val="-6"/>
              </w:rPr>
              <w:t>Тема 1.3 Методи лінійної алгебри</w:t>
            </w:r>
          </w:p>
        </w:tc>
      </w:tr>
      <w:tr w:rsidR="00774D93" w:rsidRPr="00837FAC" w14:paraId="16399C12" w14:textId="77777777" w:rsidTr="00334BA5">
        <w:tc>
          <w:tcPr>
            <w:tcW w:w="567" w:type="dxa"/>
            <w:shd w:val="clear" w:color="auto" w:fill="auto"/>
          </w:tcPr>
          <w:p w14:paraId="7A5612FC" w14:textId="77777777" w:rsidR="00774D93" w:rsidRDefault="006C5CCE" w:rsidP="00C77D3A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4820" w:type="dxa"/>
            <w:shd w:val="clear" w:color="auto" w:fill="auto"/>
          </w:tcPr>
          <w:p w14:paraId="532339AB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№6. Розв'язування системи лінійних алгебраїчних рівнянь методом Гауса.</w:t>
            </w:r>
          </w:p>
        </w:tc>
        <w:tc>
          <w:tcPr>
            <w:tcW w:w="1559" w:type="dxa"/>
            <w:shd w:val="clear" w:color="auto" w:fill="auto"/>
          </w:tcPr>
          <w:p w14:paraId="09683329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7D7F5DCB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3E33E7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5F59E1D5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№6</w:t>
            </w:r>
          </w:p>
        </w:tc>
      </w:tr>
      <w:tr w:rsidR="00774D93" w:rsidRPr="00837FAC" w14:paraId="27FA0E6B" w14:textId="77777777" w:rsidTr="00334BA5">
        <w:tc>
          <w:tcPr>
            <w:tcW w:w="567" w:type="dxa"/>
            <w:shd w:val="clear" w:color="auto" w:fill="auto"/>
          </w:tcPr>
          <w:p w14:paraId="3B252366" w14:textId="77777777" w:rsidR="00774D93" w:rsidRDefault="006C5CCE" w:rsidP="00C77D3A">
            <w:pPr>
              <w:shd w:val="clear" w:color="auto" w:fill="FFFFFF"/>
              <w:jc w:val="center"/>
            </w:pPr>
            <w:r>
              <w:t>11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ACBD720" w14:textId="77777777" w:rsidR="00774D93" w:rsidRPr="00B24FA0" w:rsidRDefault="00774D93" w:rsidP="00972ACB">
            <w:pPr>
              <w:shd w:val="clear" w:color="auto" w:fill="FFFFFF"/>
              <w:jc w:val="both"/>
            </w:pPr>
            <w:r w:rsidRPr="00B24FA0">
              <w:t>Лабораторна робота №7. Розв'язування системи лінійних алгебраїчних рівнянь за допомогою формул Крамера.</w:t>
            </w:r>
          </w:p>
        </w:tc>
        <w:tc>
          <w:tcPr>
            <w:tcW w:w="1559" w:type="dxa"/>
            <w:shd w:val="clear" w:color="auto" w:fill="auto"/>
          </w:tcPr>
          <w:p w14:paraId="19089CA7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7A6E64B8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1ACD91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374D3514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№7</w:t>
            </w:r>
          </w:p>
        </w:tc>
      </w:tr>
      <w:tr w:rsidR="00774D93" w:rsidRPr="00837FAC" w14:paraId="32E13E2E" w14:textId="77777777" w:rsidTr="007544A2">
        <w:tc>
          <w:tcPr>
            <w:tcW w:w="6946" w:type="dxa"/>
            <w:gridSpan w:val="3"/>
            <w:shd w:val="clear" w:color="auto" w:fill="auto"/>
          </w:tcPr>
          <w:p w14:paraId="3F07E3A8" w14:textId="77777777" w:rsidR="00774D93" w:rsidRPr="00327643" w:rsidRDefault="00774D93" w:rsidP="003651FB">
            <w:pPr>
              <w:jc w:val="right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14:paraId="2CB57422" w14:textId="77777777" w:rsidR="00774D93" w:rsidRPr="00DE0F71" w:rsidRDefault="006C5CCE" w:rsidP="003651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4834F67F" w14:textId="77777777" w:rsidR="00774D93" w:rsidRPr="00327643" w:rsidRDefault="00774D93" w:rsidP="003651FB">
            <w:pPr>
              <w:jc w:val="center"/>
            </w:pPr>
          </w:p>
        </w:tc>
      </w:tr>
      <w:tr w:rsidR="00774D93" w:rsidRPr="00837FAC" w14:paraId="5BD76CC9" w14:textId="77777777" w:rsidTr="007544A2">
        <w:tc>
          <w:tcPr>
            <w:tcW w:w="10064" w:type="dxa"/>
            <w:gridSpan w:val="5"/>
            <w:shd w:val="clear" w:color="auto" w:fill="auto"/>
          </w:tcPr>
          <w:p w14:paraId="061B2E9A" w14:textId="77777777" w:rsidR="00774D93" w:rsidRPr="00F75C22" w:rsidRDefault="00774D93" w:rsidP="00C77D3A">
            <w:pPr>
              <w:ind w:firstLine="709"/>
              <w:jc w:val="center"/>
              <w:rPr>
                <w:bCs/>
              </w:rPr>
            </w:pPr>
            <w:r w:rsidRPr="009F2F49">
              <w:rPr>
                <w:b/>
                <w:bCs/>
              </w:rPr>
              <w:t>Змістовий модуль 2</w:t>
            </w:r>
            <w:r>
              <w:rPr>
                <w:b/>
                <w:bCs/>
              </w:rPr>
              <w:t>.</w:t>
            </w:r>
            <w:r w:rsidRPr="009F2F49">
              <w:rPr>
                <w:b/>
                <w:bCs/>
              </w:rPr>
              <w:t xml:space="preserve"> </w:t>
            </w:r>
            <w:r w:rsidRPr="009F2F49">
              <w:rPr>
                <w:bCs/>
              </w:rPr>
              <w:t>Елементарна теорія інтерполяції. Складання емпіричних формул</w:t>
            </w:r>
          </w:p>
        </w:tc>
      </w:tr>
      <w:tr w:rsidR="00774D93" w:rsidRPr="00837FAC" w14:paraId="1822EEF2" w14:textId="77777777" w:rsidTr="007544A2">
        <w:tc>
          <w:tcPr>
            <w:tcW w:w="10064" w:type="dxa"/>
            <w:gridSpan w:val="5"/>
            <w:shd w:val="clear" w:color="auto" w:fill="auto"/>
          </w:tcPr>
          <w:p w14:paraId="7275469D" w14:textId="77777777" w:rsidR="00774D93" w:rsidRPr="002C6FAD" w:rsidRDefault="00774D93" w:rsidP="00C77D3A">
            <w:pPr>
              <w:shd w:val="clear" w:color="auto" w:fill="FFFFFF"/>
              <w:jc w:val="center"/>
            </w:pPr>
            <w:r w:rsidRPr="007E2655">
              <w:t>Тема 2.1 Інтерполяція функцій</w:t>
            </w:r>
          </w:p>
        </w:tc>
      </w:tr>
      <w:tr w:rsidR="00774D93" w:rsidRPr="00837FAC" w14:paraId="0CBBBDB2" w14:textId="77777777" w:rsidTr="00334BA5">
        <w:tc>
          <w:tcPr>
            <w:tcW w:w="567" w:type="dxa"/>
            <w:shd w:val="clear" w:color="auto" w:fill="auto"/>
          </w:tcPr>
          <w:p w14:paraId="0F3581C6" w14:textId="77777777" w:rsidR="00774D93" w:rsidRPr="00327643" w:rsidRDefault="006C5CCE" w:rsidP="003651FB">
            <w:pPr>
              <w:jc w:val="center"/>
            </w:pPr>
            <w:r>
              <w:t>12</w:t>
            </w:r>
          </w:p>
        </w:tc>
        <w:tc>
          <w:tcPr>
            <w:tcW w:w="4820" w:type="dxa"/>
            <w:shd w:val="clear" w:color="auto" w:fill="auto"/>
          </w:tcPr>
          <w:p w14:paraId="12C043D4" w14:textId="77777777" w:rsidR="00774D93" w:rsidRPr="002C6FAD" w:rsidRDefault="00774D93" w:rsidP="000F2D70">
            <w:pPr>
              <w:shd w:val="clear" w:color="auto" w:fill="FFFFFF"/>
            </w:pPr>
            <w:r w:rsidRPr="002C6FAD">
              <w:t>Математична постанова задачі інтерполювання. Інтерполяційний многочлен Лагранжа.</w:t>
            </w:r>
            <w:r>
              <w:t xml:space="preserve"> </w:t>
            </w:r>
            <w:r w:rsidRPr="007E2655">
              <w:rPr>
                <w:spacing w:val="-6"/>
              </w:rPr>
              <w:t>Інтерполяційна формула Ньютона для рівних проміжків.</w:t>
            </w:r>
          </w:p>
        </w:tc>
        <w:tc>
          <w:tcPr>
            <w:tcW w:w="1559" w:type="dxa"/>
            <w:shd w:val="clear" w:color="auto" w:fill="auto"/>
          </w:tcPr>
          <w:p w14:paraId="74F6C6A6" w14:textId="77777777" w:rsidR="00774D93" w:rsidRPr="007E2655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3A2FB5B5" w14:textId="77777777" w:rsidR="00774D93" w:rsidRPr="002C6FAD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14:paraId="535AADB4" w14:textId="77777777" w:rsidR="00774D93" w:rsidRPr="002C6FAD" w:rsidRDefault="00774D93" w:rsidP="000F2D70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C6C122" w14:textId="77777777" w:rsidR="000A4F79" w:rsidRPr="007E2655" w:rsidRDefault="000A4F79" w:rsidP="00334BA5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130</w:t>
            </w:r>
            <w:r w:rsidRPr="007E2655">
              <w:t>-</w:t>
            </w:r>
            <w:r>
              <w:t>144</w:t>
            </w:r>
            <w:r w:rsidRPr="007E2655">
              <w:t>,</w:t>
            </w:r>
          </w:p>
          <w:p w14:paraId="5BEC2106" w14:textId="77777777" w:rsidR="00774D93" w:rsidRPr="002C6FAD" w:rsidRDefault="000A4F79" w:rsidP="004A10D8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129-1</w:t>
            </w:r>
            <w:r w:rsidR="004A10D8">
              <w:t>67</w:t>
            </w:r>
          </w:p>
        </w:tc>
      </w:tr>
      <w:tr w:rsidR="00774D93" w:rsidRPr="00837FAC" w14:paraId="4B049E54" w14:textId="77777777" w:rsidTr="00334BA5">
        <w:tc>
          <w:tcPr>
            <w:tcW w:w="567" w:type="dxa"/>
            <w:shd w:val="clear" w:color="auto" w:fill="auto"/>
          </w:tcPr>
          <w:p w14:paraId="19691954" w14:textId="77777777" w:rsidR="00774D93" w:rsidRDefault="006C5CCE" w:rsidP="003651FB">
            <w:pPr>
              <w:jc w:val="center"/>
            </w:pPr>
            <w:r>
              <w:t>13</w:t>
            </w:r>
          </w:p>
        </w:tc>
        <w:tc>
          <w:tcPr>
            <w:tcW w:w="4820" w:type="dxa"/>
            <w:shd w:val="clear" w:color="auto" w:fill="auto"/>
          </w:tcPr>
          <w:p w14:paraId="6FFD5FD0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№8. Інтерполювання функцій за допомогою многочлена Лагранжа.</w:t>
            </w:r>
          </w:p>
        </w:tc>
        <w:tc>
          <w:tcPr>
            <w:tcW w:w="1559" w:type="dxa"/>
            <w:shd w:val="clear" w:color="auto" w:fill="auto"/>
          </w:tcPr>
          <w:p w14:paraId="6651A685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656E352C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FAD8A9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6556B903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№8</w:t>
            </w:r>
          </w:p>
        </w:tc>
      </w:tr>
      <w:tr w:rsidR="00774D93" w:rsidRPr="00837FAC" w14:paraId="77291D90" w14:textId="77777777" w:rsidTr="00334BA5">
        <w:tc>
          <w:tcPr>
            <w:tcW w:w="567" w:type="dxa"/>
            <w:shd w:val="clear" w:color="auto" w:fill="auto"/>
          </w:tcPr>
          <w:p w14:paraId="0B3AC81F" w14:textId="77777777" w:rsidR="00774D93" w:rsidRDefault="006C5CCE" w:rsidP="003651FB">
            <w:pPr>
              <w:jc w:val="center"/>
            </w:pPr>
            <w:r>
              <w:t>14</w:t>
            </w:r>
          </w:p>
        </w:tc>
        <w:tc>
          <w:tcPr>
            <w:tcW w:w="4820" w:type="dxa"/>
            <w:shd w:val="clear" w:color="auto" w:fill="auto"/>
          </w:tcPr>
          <w:p w14:paraId="691C0B4D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№9. Інтерполювання функцій за допомогою формул Ньютона.</w:t>
            </w:r>
          </w:p>
        </w:tc>
        <w:tc>
          <w:tcPr>
            <w:tcW w:w="1559" w:type="dxa"/>
            <w:shd w:val="clear" w:color="auto" w:fill="auto"/>
          </w:tcPr>
          <w:p w14:paraId="73EA7218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0427FCDB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1C1409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093952C6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№9</w:t>
            </w:r>
          </w:p>
        </w:tc>
      </w:tr>
      <w:tr w:rsidR="00774D93" w:rsidRPr="00837FAC" w14:paraId="25DA7CCF" w14:textId="77777777" w:rsidTr="000F2D70">
        <w:tc>
          <w:tcPr>
            <w:tcW w:w="10064" w:type="dxa"/>
            <w:gridSpan w:val="5"/>
            <w:shd w:val="clear" w:color="auto" w:fill="auto"/>
          </w:tcPr>
          <w:p w14:paraId="7F6020E2" w14:textId="77777777" w:rsidR="00774D93" w:rsidRPr="002C6FAD" w:rsidRDefault="00774D93" w:rsidP="000F2D70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rPr>
                <w:spacing w:val="-6"/>
              </w:rPr>
              <w:t>Тема 2.2 Квадратичне наближення функцій</w:t>
            </w:r>
          </w:p>
        </w:tc>
      </w:tr>
      <w:tr w:rsidR="00774D93" w:rsidRPr="00837FAC" w14:paraId="4A75EAB2" w14:textId="77777777" w:rsidTr="00334BA5">
        <w:tc>
          <w:tcPr>
            <w:tcW w:w="567" w:type="dxa"/>
            <w:shd w:val="clear" w:color="auto" w:fill="auto"/>
          </w:tcPr>
          <w:p w14:paraId="49F2CAAB" w14:textId="77777777" w:rsidR="00774D93" w:rsidRPr="002C6FAD" w:rsidRDefault="006C5CCE" w:rsidP="000F2D70">
            <w:pPr>
              <w:shd w:val="clear" w:color="auto" w:fill="FFFFFF"/>
              <w:jc w:val="center"/>
            </w:pPr>
            <w:r>
              <w:t>15</w:t>
            </w:r>
          </w:p>
        </w:tc>
        <w:tc>
          <w:tcPr>
            <w:tcW w:w="4820" w:type="dxa"/>
            <w:shd w:val="clear" w:color="auto" w:fill="auto"/>
          </w:tcPr>
          <w:p w14:paraId="0255E82D" w14:textId="77777777" w:rsidR="00774D93" w:rsidRPr="002C6FAD" w:rsidRDefault="00774D93" w:rsidP="000F2D70">
            <w:pPr>
              <w:shd w:val="clear" w:color="auto" w:fill="FFFFFF"/>
              <w:rPr>
                <w:spacing w:val="-4"/>
              </w:rPr>
            </w:pPr>
            <w:r w:rsidRPr="002C6FAD">
              <w:rPr>
                <w:spacing w:val="-4"/>
              </w:rPr>
              <w:t>Постановка задачі. Побудова емпіричних лінійних залежностей.</w:t>
            </w:r>
            <w:r w:rsidRPr="002C6FAD">
              <w:rPr>
                <w:spacing w:val="-6"/>
              </w:rPr>
              <w:t xml:space="preserve"> Методи уточнення параметрів лінійних залежностей.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B8C8F6" w14:textId="77777777" w:rsidR="00774D93" w:rsidRPr="007E2655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30024B34" w14:textId="77777777" w:rsidR="00774D93" w:rsidRPr="007E2655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інформаційна</w:t>
            </w:r>
          </w:p>
        </w:tc>
        <w:tc>
          <w:tcPr>
            <w:tcW w:w="992" w:type="dxa"/>
            <w:shd w:val="clear" w:color="auto" w:fill="auto"/>
          </w:tcPr>
          <w:p w14:paraId="630BDF75" w14:textId="77777777" w:rsidR="00774D93" w:rsidRPr="002C6FAD" w:rsidRDefault="00774D93" w:rsidP="000F2D70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8875FA" w14:textId="77777777" w:rsidR="000A4F79" w:rsidRPr="007E2655" w:rsidRDefault="000A4F79" w:rsidP="00334BA5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355-357</w:t>
            </w:r>
            <w:r w:rsidRPr="007E2655">
              <w:t>,</w:t>
            </w:r>
          </w:p>
          <w:p w14:paraId="6322D5EE" w14:textId="77777777" w:rsidR="00774D93" w:rsidRPr="00327643" w:rsidRDefault="000A4F79" w:rsidP="00334BA5">
            <w:pPr>
              <w:jc w:val="center"/>
              <w:rPr>
                <w:snapToGrid w:val="0"/>
                <w:color w:val="000000"/>
                <w:spacing w:val="-4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248-260</w:t>
            </w:r>
          </w:p>
        </w:tc>
      </w:tr>
      <w:tr w:rsidR="00774D93" w:rsidRPr="00837FAC" w14:paraId="567EE7C1" w14:textId="77777777" w:rsidTr="00334BA5">
        <w:tc>
          <w:tcPr>
            <w:tcW w:w="567" w:type="dxa"/>
            <w:shd w:val="clear" w:color="auto" w:fill="auto"/>
          </w:tcPr>
          <w:p w14:paraId="28B98356" w14:textId="77777777" w:rsidR="00774D93" w:rsidRDefault="006C5CCE" w:rsidP="000F2D70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4820" w:type="dxa"/>
            <w:shd w:val="clear" w:color="auto" w:fill="auto"/>
          </w:tcPr>
          <w:p w14:paraId="6FF03775" w14:textId="77777777" w:rsidR="00774D93" w:rsidRPr="00B24FA0" w:rsidRDefault="00774D93" w:rsidP="00972ACB">
            <w:pPr>
              <w:shd w:val="clear" w:color="auto" w:fill="FFFFFF"/>
              <w:rPr>
                <w:spacing w:val="-4"/>
              </w:rPr>
            </w:pPr>
            <w:r w:rsidRPr="00B24FA0">
              <w:t xml:space="preserve">Лабораторна робота №10. </w:t>
            </w:r>
            <w:r w:rsidRPr="00B24FA0">
              <w:rPr>
                <w:spacing w:val="-4"/>
              </w:rPr>
              <w:t>Обробка даних за допомогою методу найменших квадратів.</w:t>
            </w:r>
          </w:p>
        </w:tc>
        <w:tc>
          <w:tcPr>
            <w:tcW w:w="1559" w:type="dxa"/>
            <w:shd w:val="clear" w:color="auto" w:fill="auto"/>
          </w:tcPr>
          <w:p w14:paraId="6D8C6CB3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3F331021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FE9AA1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  <w:r w:rsidRPr="00B24FA0">
              <w:t>роб. №10</w:t>
            </w:r>
          </w:p>
        </w:tc>
      </w:tr>
      <w:tr w:rsidR="00774D93" w:rsidRPr="00837FAC" w14:paraId="4F35B9C4" w14:textId="77777777" w:rsidTr="0058333A">
        <w:trPr>
          <w:trHeight w:val="508"/>
        </w:trPr>
        <w:tc>
          <w:tcPr>
            <w:tcW w:w="6946" w:type="dxa"/>
            <w:gridSpan w:val="3"/>
            <w:shd w:val="clear" w:color="auto" w:fill="auto"/>
          </w:tcPr>
          <w:p w14:paraId="5D8DCC13" w14:textId="77777777" w:rsidR="00774D93" w:rsidRPr="00327643" w:rsidRDefault="00774D93" w:rsidP="003651FB">
            <w:pPr>
              <w:jc w:val="center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14:paraId="23DAE380" w14:textId="77777777" w:rsidR="00774D93" w:rsidRPr="00327643" w:rsidRDefault="006C5CCE" w:rsidP="003651FB">
            <w:pPr>
              <w:jc w:val="center"/>
            </w:pPr>
            <w:r>
              <w:t>10</w:t>
            </w:r>
          </w:p>
        </w:tc>
        <w:tc>
          <w:tcPr>
            <w:tcW w:w="2126" w:type="dxa"/>
            <w:shd w:val="clear" w:color="auto" w:fill="auto"/>
          </w:tcPr>
          <w:p w14:paraId="1F565CE0" w14:textId="77777777" w:rsidR="00774D93" w:rsidRPr="007E2655" w:rsidRDefault="00774D93" w:rsidP="00C71A5C">
            <w:pPr>
              <w:shd w:val="clear" w:color="auto" w:fill="FFFFFF"/>
              <w:jc w:val="center"/>
              <w:rPr>
                <w:spacing w:val="-6"/>
              </w:rPr>
            </w:pPr>
          </w:p>
        </w:tc>
      </w:tr>
      <w:tr w:rsidR="00774D93" w:rsidRPr="00837FAC" w14:paraId="21EE9307" w14:textId="77777777" w:rsidTr="000F2D70">
        <w:tc>
          <w:tcPr>
            <w:tcW w:w="10064" w:type="dxa"/>
            <w:gridSpan w:val="5"/>
            <w:shd w:val="clear" w:color="auto" w:fill="auto"/>
            <w:vAlign w:val="bottom"/>
          </w:tcPr>
          <w:p w14:paraId="5B247D7A" w14:textId="77777777" w:rsidR="00774D93" w:rsidRPr="003D7157" w:rsidRDefault="00774D93" w:rsidP="000F2D70">
            <w:pPr>
              <w:jc w:val="center"/>
              <w:rPr>
                <w:b/>
                <w:bCs/>
              </w:rPr>
            </w:pPr>
            <w:r w:rsidRPr="009F2F49">
              <w:rPr>
                <w:b/>
                <w:bCs/>
              </w:rPr>
              <w:lastRenderedPageBreak/>
              <w:t>Змістовий модуль 3</w:t>
            </w:r>
            <w:r w:rsidRPr="003D7157">
              <w:rPr>
                <w:b/>
                <w:bCs/>
              </w:rPr>
              <w:t>.</w:t>
            </w:r>
            <w:r w:rsidRPr="009F2F49">
              <w:rPr>
                <w:bCs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774D93" w:rsidRPr="00837FAC" w14:paraId="72558395" w14:textId="77777777" w:rsidTr="000F2D70">
        <w:tc>
          <w:tcPr>
            <w:tcW w:w="10064" w:type="dxa"/>
            <w:gridSpan w:val="5"/>
            <w:shd w:val="clear" w:color="auto" w:fill="auto"/>
          </w:tcPr>
          <w:p w14:paraId="588B47FC" w14:textId="77777777" w:rsidR="00774D93" w:rsidRPr="002C6FAD" w:rsidRDefault="00774D93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2C6FAD">
              <w:rPr>
                <w:spacing w:val="-6"/>
              </w:rPr>
              <w:t>Тема 3.1 Чисельне інтегрування функцій</w:t>
            </w:r>
          </w:p>
        </w:tc>
      </w:tr>
      <w:tr w:rsidR="00774D93" w:rsidRPr="00837FAC" w14:paraId="340E8B74" w14:textId="77777777" w:rsidTr="000F2D70">
        <w:tc>
          <w:tcPr>
            <w:tcW w:w="567" w:type="dxa"/>
            <w:shd w:val="clear" w:color="auto" w:fill="auto"/>
          </w:tcPr>
          <w:p w14:paraId="55A5E0B1" w14:textId="77777777" w:rsidR="00774D93" w:rsidRPr="002C6FAD" w:rsidRDefault="006C5CCE" w:rsidP="000F2D70">
            <w:pPr>
              <w:shd w:val="clear" w:color="auto" w:fill="FFFFFF"/>
              <w:jc w:val="center"/>
            </w:pPr>
            <w:r>
              <w:t>17</w:t>
            </w:r>
          </w:p>
        </w:tc>
        <w:tc>
          <w:tcPr>
            <w:tcW w:w="4820" w:type="dxa"/>
            <w:shd w:val="clear" w:color="auto" w:fill="auto"/>
          </w:tcPr>
          <w:p w14:paraId="57A9BFFD" w14:textId="77777777" w:rsidR="00774D93" w:rsidRPr="002C6FAD" w:rsidRDefault="00774D93" w:rsidP="000F2D70">
            <w:pPr>
              <w:shd w:val="clear" w:color="auto" w:fill="FFFFFF"/>
            </w:pPr>
            <w:r w:rsidRPr="002C6FAD">
              <w:t>Чисельне інтегрування функцій за допомогою формул прямокутників та трапецій.</w:t>
            </w:r>
            <w:r w:rsidR="006C5CCE" w:rsidRPr="002C6FAD">
              <w:t xml:space="preserve"> Чисельне інтегрування функцій за допомогою формули Сімпсона</w:t>
            </w:r>
            <w:r w:rsidR="006C5CCE"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373703" w14:textId="77777777" w:rsidR="00774D93" w:rsidRPr="007E2655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2F46295C" w14:textId="77777777" w:rsidR="00774D93" w:rsidRPr="007E2655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14:paraId="31AD7BE6" w14:textId="77777777" w:rsidR="00774D93" w:rsidRPr="002C6FAD" w:rsidRDefault="006C5CCE" w:rsidP="000F2D70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</w:tcPr>
          <w:p w14:paraId="6776F959" w14:textId="77777777" w:rsidR="000A4F79" w:rsidRPr="007E2655" w:rsidRDefault="000A4F79" w:rsidP="000A4F79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221-246</w:t>
            </w:r>
            <w:r w:rsidRPr="007E2655">
              <w:t>,</w:t>
            </w:r>
          </w:p>
          <w:p w14:paraId="5A48C085" w14:textId="77777777" w:rsidR="00774D93" w:rsidRPr="00A67635" w:rsidRDefault="000A4F79" w:rsidP="000A4F79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187-202</w:t>
            </w:r>
          </w:p>
        </w:tc>
      </w:tr>
      <w:tr w:rsidR="00774D93" w:rsidRPr="00837FAC" w14:paraId="7DDD290B" w14:textId="77777777" w:rsidTr="00972ACB">
        <w:tc>
          <w:tcPr>
            <w:tcW w:w="567" w:type="dxa"/>
            <w:shd w:val="clear" w:color="auto" w:fill="auto"/>
          </w:tcPr>
          <w:p w14:paraId="2D08B284" w14:textId="77777777" w:rsidR="00774D93" w:rsidRDefault="006C5CCE" w:rsidP="000F2D70">
            <w:pPr>
              <w:shd w:val="clear" w:color="auto" w:fill="FFFFFF"/>
              <w:jc w:val="center"/>
            </w:pPr>
            <w:r>
              <w:t>18</w:t>
            </w:r>
          </w:p>
        </w:tc>
        <w:tc>
          <w:tcPr>
            <w:tcW w:w="4820" w:type="dxa"/>
            <w:shd w:val="clear" w:color="auto" w:fill="auto"/>
          </w:tcPr>
          <w:p w14:paraId="41B52F78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№11. Обчислення інтегралів за допомогою формул прямокутників та трапецій.</w:t>
            </w:r>
          </w:p>
        </w:tc>
        <w:tc>
          <w:tcPr>
            <w:tcW w:w="1559" w:type="dxa"/>
            <w:shd w:val="clear" w:color="auto" w:fill="auto"/>
          </w:tcPr>
          <w:p w14:paraId="5EEAED4D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759E9396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</w:tcPr>
          <w:p w14:paraId="5F90E1EB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5437DB19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№11</w:t>
            </w:r>
          </w:p>
        </w:tc>
      </w:tr>
      <w:tr w:rsidR="00774D93" w:rsidRPr="00837FAC" w14:paraId="5CB7AC84" w14:textId="77777777" w:rsidTr="00972ACB">
        <w:tc>
          <w:tcPr>
            <w:tcW w:w="567" w:type="dxa"/>
            <w:shd w:val="clear" w:color="auto" w:fill="auto"/>
          </w:tcPr>
          <w:p w14:paraId="287C7878" w14:textId="77777777" w:rsidR="00774D93" w:rsidRDefault="006C5CCE" w:rsidP="000F2D70">
            <w:pPr>
              <w:shd w:val="clear" w:color="auto" w:fill="FFFFFF"/>
              <w:jc w:val="center"/>
            </w:pPr>
            <w:r>
              <w:t>19</w:t>
            </w:r>
          </w:p>
        </w:tc>
        <w:tc>
          <w:tcPr>
            <w:tcW w:w="4820" w:type="dxa"/>
            <w:shd w:val="clear" w:color="auto" w:fill="auto"/>
          </w:tcPr>
          <w:p w14:paraId="4A26559B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№12. Обчислення інтегралів за допомогою формули  Сімпсона.</w:t>
            </w:r>
          </w:p>
        </w:tc>
        <w:tc>
          <w:tcPr>
            <w:tcW w:w="1559" w:type="dxa"/>
            <w:shd w:val="clear" w:color="auto" w:fill="auto"/>
          </w:tcPr>
          <w:p w14:paraId="3BAEF61F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4224E2CC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</w:tcPr>
          <w:p w14:paraId="1C1D764A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14:paraId="314FC7FB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№12</w:t>
            </w:r>
          </w:p>
        </w:tc>
      </w:tr>
      <w:tr w:rsidR="00774D93" w:rsidRPr="00837FAC" w14:paraId="0BE39AF8" w14:textId="77777777" w:rsidTr="000F2D70">
        <w:tc>
          <w:tcPr>
            <w:tcW w:w="10064" w:type="dxa"/>
            <w:gridSpan w:val="5"/>
            <w:shd w:val="clear" w:color="auto" w:fill="auto"/>
          </w:tcPr>
          <w:p w14:paraId="0D6236F9" w14:textId="77777777" w:rsidR="00774D93" w:rsidRPr="007E2655" w:rsidRDefault="00774D93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A67635">
              <w:rPr>
                <w:spacing w:val="-6"/>
              </w:rPr>
              <w:t>Тема 3.</w:t>
            </w:r>
            <w:r w:rsidRPr="007F758C">
              <w:rPr>
                <w:spacing w:val="-6"/>
              </w:rPr>
              <w:t>2</w:t>
            </w:r>
            <w:r w:rsidRPr="00A67635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774D93" w:rsidRPr="00837FAC" w14:paraId="5C2CC889" w14:textId="77777777" w:rsidTr="00334BA5">
        <w:tc>
          <w:tcPr>
            <w:tcW w:w="567" w:type="dxa"/>
            <w:shd w:val="clear" w:color="auto" w:fill="auto"/>
          </w:tcPr>
          <w:p w14:paraId="35BCCB86" w14:textId="77777777" w:rsidR="00774D93" w:rsidRPr="006C5CCE" w:rsidRDefault="006C5CCE" w:rsidP="000F2D70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4820" w:type="dxa"/>
            <w:shd w:val="clear" w:color="auto" w:fill="auto"/>
          </w:tcPr>
          <w:p w14:paraId="26D8ACB2" w14:textId="77777777" w:rsidR="00774D93" w:rsidRPr="002C6FAD" w:rsidRDefault="00774D93" w:rsidP="000F2D70">
            <w:pPr>
              <w:shd w:val="clear" w:color="auto" w:fill="FFFFFF"/>
            </w:pPr>
            <w:r w:rsidRPr="002C6FAD">
              <w:t>Основні поняття о диференційних рівняннях. Обчислення диференційного рівняння методом Ейлера.</w:t>
            </w:r>
            <w:r w:rsidR="006C5CCE" w:rsidRPr="002C6FAD">
              <w:t xml:space="preserve"> Обчислення диференційного рівняння методом </w:t>
            </w:r>
            <w:proofErr w:type="spellStart"/>
            <w:r w:rsidR="006C5CCE" w:rsidRPr="002C6FAD">
              <w:t>Рунге</w:t>
            </w:r>
            <w:proofErr w:type="spellEnd"/>
            <w:r w:rsidR="006C5CCE" w:rsidRPr="002C6FAD">
              <w:t>-Кута.</w:t>
            </w:r>
          </w:p>
        </w:tc>
        <w:tc>
          <w:tcPr>
            <w:tcW w:w="1559" w:type="dxa"/>
            <w:shd w:val="clear" w:color="auto" w:fill="auto"/>
          </w:tcPr>
          <w:p w14:paraId="6165FA69" w14:textId="77777777" w:rsidR="00774D93" w:rsidRPr="007E2655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14:paraId="20446E81" w14:textId="77777777" w:rsidR="00774D93" w:rsidRPr="002C6FAD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14:paraId="7C5014F7" w14:textId="77777777" w:rsidR="00774D93" w:rsidRPr="002C6FAD" w:rsidRDefault="006C5CCE" w:rsidP="000F2D70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413A39" w14:textId="77777777" w:rsidR="000A4F79" w:rsidRPr="007E2655" w:rsidRDefault="000A4F79" w:rsidP="00334BA5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249-263</w:t>
            </w:r>
            <w:r w:rsidRPr="007E2655">
              <w:t>,</w:t>
            </w:r>
          </w:p>
          <w:p w14:paraId="0C63652B" w14:textId="77777777" w:rsidR="00774D93" w:rsidRPr="00A67635" w:rsidRDefault="000A4F79" w:rsidP="00334BA5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216-238</w:t>
            </w:r>
          </w:p>
        </w:tc>
      </w:tr>
      <w:tr w:rsidR="00774D93" w:rsidRPr="00837FAC" w14:paraId="17A70529" w14:textId="77777777" w:rsidTr="00334BA5">
        <w:tc>
          <w:tcPr>
            <w:tcW w:w="567" w:type="dxa"/>
            <w:shd w:val="clear" w:color="auto" w:fill="auto"/>
          </w:tcPr>
          <w:p w14:paraId="3D16062A" w14:textId="77777777" w:rsidR="00774D93" w:rsidRPr="006C5CCE" w:rsidRDefault="006C5CCE" w:rsidP="000F2D70">
            <w:pPr>
              <w:shd w:val="clear" w:color="auto" w:fill="FFFFFF"/>
              <w:jc w:val="center"/>
            </w:pPr>
            <w:r>
              <w:t>21</w:t>
            </w:r>
          </w:p>
        </w:tc>
        <w:tc>
          <w:tcPr>
            <w:tcW w:w="4820" w:type="dxa"/>
            <w:shd w:val="clear" w:color="auto" w:fill="auto"/>
          </w:tcPr>
          <w:p w14:paraId="10F73D4C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№1</w:t>
            </w:r>
            <w:r w:rsidRPr="00C71A5C">
              <w:rPr>
                <w:lang w:val="ru-RU"/>
              </w:rPr>
              <w:t>3</w:t>
            </w:r>
            <w:r w:rsidRPr="00B24FA0">
              <w:t>. Інтегрування диференціальних рівнянь методом Ейлера.</w:t>
            </w:r>
          </w:p>
        </w:tc>
        <w:tc>
          <w:tcPr>
            <w:tcW w:w="1559" w:type="dxa"/>
            <w:shd w:val="clear" w:color="auto" w:fill="auto"/>
          </w:tcPr>
          <w:p w14:paraId="77F73D62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62FAE251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C9383C" w14:textId="77777777" w:rsidR="00334BA5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14:paraId="3B7F2479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роб. №1</w:t>
            </w:r>
            <w:r>
              <w:t>3</w:t>
            </w:r>
          </w:p>
        </w:tc>
      </w:tr>
      <w:tr w:rsidR="00774D93" w:rsidRPr="00837FAC" w14:paraId="3ABF0D83" w14:textId="77777777" w:rsidTr="00334BA5">
        <w:tc>
          <w:tcPr>
            <w:tcW w:w="567" w:type="dxa"/>
            <w:shd w:val="clear" w:color="auto" w:fill="auto"/>
          </w:tcPr>
          <w:p w14:paraId="7D7DA924" w14:textId="77777777" w:rsidR="00774D93" w:rsidRPr="006C5CCE" w:rsidRDefault="006C5CCE" w:rsidP="000F2D70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4820" w:type="dxa"/>
            <w:shd w:val="clear" w:color="auto" w:fill="auto"/>
          </w:tcPr>
          <w:p w14:paraId="58CED392" w14:textId="77777777" w:rsidR="00774D93" w:rsidRPr="00B24FA0" w:rsidRDefault="00774D93" w:rsidP="00972ACB">
            <w:pPr>
              <w:shd w:val="clear" w:color="auto" w:fill="FFFFFF"/>
            </w:pPr>
            <w:r w:rsidRPr="00B24FA0">
              <w:t>Лабораторна робота №1</w:t>
            </w:r>
            <w:r w:rsidRPr="00C71A5C">
              <w:rPr>
                <w:lang w:val="ru-RU"/>
              </w:rPr>
              <w:t>4</w:t>
            </w:r>
            <w:r w:rsidRPr="00B24FA0">
              <w:t xml:space="preserve">. Розв'язання диференціальних рівнянь методом </w:t>
            </w:r>
            <w:proofErr w:type="spellStart"/>
            <w:r w:rsidRPr="00B24FA0">
              <w:t>Рунге</w:t>
            </w:r>
            <w:proofErr w:type="spellEnd"/>
            <w:r w:rsidRPr="00B24FA0">
              <w:t>-Кута.</w:t>
            </w:r>
          </w:p>
        </w:tc>
        <w:tc>
          <w:tcPr>
            <w:tcW w:w="1559" w:type="dxa"/>
            <w:shd w:val="clear" w:color="auto" w:fill="auto"/>
          </w:tcPr>
          <w:p w14:paraId="11976DDF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992" w:type="dxa"/>
            <w:shd w:val="clear" w:color="auto" w:fill="auto"/>
          </w:tcPr>
          <w:p w14:paraId="795EB1B7" w14:textId="77777777" w:rsidR="00774D93" w:rsidRPr="00B24FA0" w:rsidRDefault="00774D93" w:rsidP="00972ACB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D4B20A" w14:textId="77777777" w:rsidR="00774D93" w:rsidRPr="00B24FA0" w:rsidRDefault="00774D93" w:rsidP="00334BA5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 w:rsidR="00334BA5"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  <w:r w:rsidRPr="00B24FA0">
              <w:t>роб. №1</w:t>
            </w:r>
            <w:r>
              <w:t>4</w:t>
            </w:r>
          </w:p>
        </w:tc>
      </w:tr>
      <w:tr w:rsidR="00774D93" w:rsidRPr="00837FAC" w14:paraId="420923B4" w14:textId="77777777" w:rsidTr="00334BA5">
        <w:tc>
          <w:tcPr>
            <w:tcW w:w="567" w:type="dxa"/>
            <w:shd w:val="clear" w:color="auto" w:fill="auto"/>
          </w:tcPr>
          <w:p w14:paraId="4E76394C" w14:textId="77777777" w:rsidR="00774D93" w:rsidRPr="006C5CCE" w:rsidRDefault="006C5CCE" w:rsidP="000F2D70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4820" w:type="dxa"/>
            <w:shd w:val="clear" w:color="auto" w:fill="auto"/>
          </w:tcPr>
          <w:p w14:paraId="2881093A" w14:textId="77777777" w:rsidR="00774D93" w:rsidRPr="004F4A92" w:rsidRDefault="00774D93" w:rsidP="000F2D70">
            <w:pPr>
              <w:shd w:val="clear" w:color="auto" w:fill="FFFFFF"/>
            </w:pPr>
            <w:r w:rsidRPr="004F4A92">
              <w:t>Підсумковий огляд матеріалу. Обов’язкова контрольна робота.</w:t>
            </w:r>
          </w:p>
        </w:tc>
        <w:tc>
          <w:tcPr>
            <w:tcW w:w="1559" w:type="dxa"/>
            <w:shd w:val="clear" w:color="auto" w:fill="auto"/>
          </w:tcPr>
          <w:p w14:paraId="794BD022" w14:textId="77777777" w:rsidR="00774D93" w:rsidRPr="002C6FAD" w:rsidRDefault="00774D93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4F4A92">
              <w:rPr>
                <w:color w:val="000000"/>
              </w:rPr>
              <w:t>лекція з елементами практики</w:t>
            </w:r>
          </w:p>
        </w:tc>
        <w:tc>
          <w:tcPr>
            <w:tcW w:w="992" w:type="dxa"/>
            <w:shd w:val="clear" w:color="auto" w:fill="auto"/>
          </w:tcPr>
          <w:p w14:paraId="6C7C8EED" w14:textId="77777777" w:rsidR="00774D93" w:rsidRPr="006C5CCE" w:rsidRDefault="006C5CCE" w:rsidP="000F2D7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840D91" w14:textId="77777777" w:rsidR="00774D93" w:rsidRPr="002C6FAD" w:rsidRDefault="00774D93" w:rsidP="00334BA5">
            <w:pPr>
              <w:shd w:val="clear" w:color="auto" w:fill="FFFFFF"/>
              <w:jc w:val="center"/>
              <w:rPr>
                <w:spacing w:val="-6"/>
              </w:rPr>
            </w:pPr>
            <w:r w:rsidRPr="00A67635">
              <w:rPr>
                <w:spacing w:val="-6"/>
              </w:rPr>
              <w:t>[1], [</w:t>
            </w:r>
            <w:r w:rsidR="000A4F79">
              <w:rPr>
                <w:spacing w:val="-6"/>
              </w:rPr>
              <w:t>2]</w:t>
            </w:r>
          </w:p>
        </w:tc>
      </w:tr>
      <w:tr w:rsidR="00774D93" w:rsidRPr="00837FAC" w14:paraId="101C8CD7" w14:textId="77777777" w:rsidTr="007544A2">
        <w:tc>
          <w:tcPr>
            <w:tcW w:w="6946" w:type="dxa"/>
            <w:gridSpan w:val="3"/>
            <w:shd w:val="clear" w:color="auto" w:fill="auto"/>
          </w:tcPr>
          <w:p w14:paraId="73AB9ACA" w14:textId="77777777" w:rsidR="00774D93" w:rsidRPr="00327643" w:rsidRDefault="00774D93" w:rsidP="003651FB">
            <w:pPr>
              <w:jc w:val="right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14:paraId="195E19FE" w14:textId="77777777" w:rsidR="00774D93" w:rsidRPr="00327643" w:rsidRDefault="006C5CCE" w:rsidP="006C5CCE">
            <w:pPr>
              <w:jc w:val="center"/>
            </w:pPr>
            <w:r>
              <w:t>13</w:t>
            </w:r>
          </w:p>
        </w:tc>
        <w:tc>
          <w:tcPr>
            <w:tcW w:w="2126" w:type="dxa"/>
            <w:shd w:val="clear" w:color="auto" w:fill="auto"/>
          </w:tcPr>
          <w:p w14:paraId="4A17DA3F" w14:textId="77777777" w:rsidR="00774D93" w:rsidRPr="00327643" w:rsidRDefault="00774D93" w:rsidP="003651FB">
            <w:pPr>
              <w:jc w:val="center"/>
            </w:pPr>
          </w:p>
        </w:tc>
      </w:tr>
      <w:tr w:rsidR="00774D93" w:rsidRPr="00837FAC" w14:paraId="3319D8E2" w14:textId="77777777" w:rsidTr="007544A2">
        <w:tc>
          <w:tcPr>
            <w:tcW w:w="6946" w:type="dxa"/>
            <w:gridSpan w:val="3"/>
            <w:shd w:val="clear" w:color="auto" w:fill="auto"/>
          </w:tcPr>
          <w:p w14:paraId="3253C170" w14:textId="77777777" w:rsidR="00774D93" w:rsidRPr="00327643" w:rsidRDefault="00774D93" w:rsidP="003651FB">
            <w:pPr>
              <w:jc w:val="right"/>
              <w:rPr>
                <w:b/>
              </w:rPr>
            </w:pPr>
            <w:r w:rsidRPr="00327643">
              <w:rPr>
                <w:b/>
              </w:rPr>
              <w:t>Усього годин за семестр</w:t>
            </w:r>
          </w:p>
        </w:tc>
        <w:tc>
          <w:tcPr>
            <w:tcW w:w="992" w:type="dxa"/>
            <w:shd w:val="clear" w:color="auto" w:fill="auto"/>
          </w:tcPr>
          <w:p w14:paraId="5230BB68" w14:textId="77777777" w:rsidR="00774D93" w:rsidRPr="00327643" w:rsidRDefault="006C5CCE" w:rsidP="003651FB">
            <w:pPr>
              <w:jc w:val="center"/>
            </w:pPr>
            <w:r>
              <w:t>45</w:t>
            </w:r>
          </w:p>
        </w:tc>
        <w:tc>
          <w:tcPr>
            <w:tcW w:w="2126" w:type="dxa"/>
            <w:shd w:val="clear" w:color="auto" w:fill="auto"/>
          </w:tcPr>
          <w:p w14:paraId="329256D4" w14:textId="77777777" w:rsidR="00774D93" w:rsidRPr="00327643" w:rsidRDefault="00774D93" w:rsidP="003651FB">
            <w:pPr>
              <w:jc w:val="center"/>
            </w:pPr>
          </w:p>
        </w:tc>
      </w:tr>
    </w:tbl>
    <w:p w14:paraId="01A23617" w14:textId="77777777"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14:paraId="4701B79E" w14:textId="77777777" w:rsidR="003803F5" w:rsidRDefault="00C004BB" w:rsidP="00F83A32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4.2 Самостійна робота студента</w:t>
      </w:r>
    </w:p>
    <w:p w14:paraId="27EE0922" w14:textId="77777777" w:rsidR="003803F5" w:rsidRDefault="003803F5" w:rsidP="00F83A32">
      <w:pPr>
        <w:pStyle w:val="10"/>
        <w:spacing w:line="360" w:lineRule="auto"/>
        <w:jc w:val="center"/>
        <w:rPr>
          <w:b/>
        </w:rPr>
      </w:pPr>
    </w:p>
    <w:p w14:paraId="71E12F65" w14:textId="77777777" w:rsidR="003803F5" w:rsidRDefault="00C004BB" w:rsidP="00F83A32">
      <w:pPr>
        <w:pStyle w:val="10"/>
        <w:spacing w:line="360" w:lineRule="auto"/>
        <w:jc w:val="center"/>
      </w:pPr>
      <w:r>
        <w:t>4.2.1 Перелік тем для самостійного вивчення</w:t>
      </w:r>
    </w:p>
    <w:p w14:paraId="66E431EC" w14:textId="77777777" w:rsidR="003803F5" w:rsidRDefault="003803F5" w:rsidP="00F83A32">
      <w:pPr>
        <w:pStyle w:val="10"/>
        <w:spacing w:line="360" w:lineRule="auto"/>
        <w:jc w:val="center"/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7696"/>
        <w:gridCol w:w="1699"/>
      </w:tblGrid>
      <w:tr w:rsidR="00C71A5C" w:rsidRPr="00B24FA0" w14:paraId="0CF4BAA7" w14:textId="77777777" w:rsidTr="00F83A32">
        <w:tc>
          <w:tcPr>
            <w:tcW w:w="333" w:type="pct"/>
            <w:shd w:val="clear" w:color="auto" w:fill="auto"/>
          </w:tcPr>
          <w:p w14:paraId="5B5C0ADE" w14:textId="77777777" w:rsidR="00C71A5C" w:rsidRPr="00B24FA0" w:rsidRDefault="00C71A5C" w:rsidP="000F2D70">
            <w:pPr>
              <w:shd w:val="clear" w:color="auto" w:fill="FFFFFF"/>
              <w:spacing w:before="240" w:after="240"/>
              <w:jc w:val="center"/>
            </w:pPr>
            <w:r w:rsidRPr="00B24FA0">
              <w:t>№ з/п</w:t>
            </w:r>
          </w:p>
        </w:tc>
        <w:tc>
          <w:tcPr>
            <w:tcW w:w="3823" w:type="pct"/>
            <w:shd w:val="clear" w:color="auto" w:fill="auto"/>
            <w:vAlign w:val="center"/>
          </w:tcPr>
          <w:p w14:paraId="7519C235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Назва теми</w:t>
            </w:r>
          </w:p>
        </w:tc>
        <w:tc>
          <w:tcPr>
            <w:tcW w:w="844" w:type="pct"/>
            <w:shd w:val="clear" w:color="auto" w:fill="auto"/>
          </w:tcPr>
          <w:p w14:paraId="783C6A1B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Кількість</w:t>
            </w:r>
          </w:p>
          <w:p w14:paraId="40BF7B94" w14:textId="77777777" w:rsidR="00C71A5C" w:rsidRPr="00B24FA0" w:rsidRDefault="00C71A5C" w:rsidP="000F2D70">
            <w:pPr>
              <w:shd w:val="clear" w:color="auto" w:fill="FFFFFF"/>
              <w:jc w:val="center"/>
            </w:pPr>
            <w:r>
              <w:t>г</w:t>
            </w:r>
            <w:r w:rsidRPr="00B24FA0">
              <w:t>один</w:t>
            </w:r>
          </w:p>
        </w:tc>
      </w:tr>
      <w:tr w:rsidR="00C71A5C" w:rsidRPr="00B24FA0" w14:paraId="3447B1AB" w14:textId="77777777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6300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Тема 1.1 Точні і наближені числа. Відносні та абсолютні похибки. Десятковий запис наближених чисел.</w:t>
            </w:r>
          </w:p>
        </w:tc>
      </w:tr>
      <w:tr w:rsidR="00C71A5C" w:rsidRPr="00B24FA0" w14:paraId="1CFE55BA" w14:textId="77777777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CF94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32E2B" w14:textId="77777777" w:rsidR="00C71A5C" w:rsidRPr="00B24FA0" w:rsidRDefault="00C71A5C" w:rsidP="000F2D70">
            <w:pPr>
              <w:shd w:val="clear" w:color="auto" w:fill="FFFFFF"/>
            </w:pPr>
            <w:r w:rsidRPr="00B24FA0">
              <w:t>Десятковий запис наближених чисел. Значуща цифра числа. Вірна значуща цифра. Округлення чисел. Дії з наближеними числами.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F373" w14:textId="77777777" w:rsidR="00C71A5C" w:rsidRPr="00BD1A2F" w:rsidRDefault="00BD1A2F" w:rsidP="000F2D70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71A5C" w:rsidRPr="00B24FA0" w14:paraId="727FDCFC" w14:textId="77777777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76F7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Тема 1.3 Методи лінійної алгебри</w:t>
            </w:r>
          </w:p>
        </w:tc>
      </w:tr>
      <w:tr w:rsidR="00C71A5C" w:rsidRPr="00B24FA0" w14:paraId="768B659D" w14:textId="77777777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A808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417BD" w14:textId="77777777" w:rsidR="00C71A5C" w:rsidRPr="00B24FA0" w:rsidRDefault="00C71A5C" w:rsidP="000F2D70">
            <w:pPr>
              <w:shd w:val="clear" w:color="auto" w:fill="FFFFFF"/>
            </w:pPr>
            <w:r w:rsidRPr="00B24FA0">
              <w:t xml:space="preserve">Класифікація методів розв'язання систем лінійних алгебраїчних рівнянь (СЛАР). Основні поняття. Розв'язання систем лінійних алгебраїчних рівнянь за допомогою формул Крамера. Метод виключення. Схема Гауса. Метод простої ітерації.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AFE4" w14:textId="77777777" w:rsidR="00C71A5C" w:rsidRPr="00B24FA0" w:rsidRDefault="00C71A5C" w:rsidP="000F2D70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71A5C" w:rsidRPr="00B24FA0" w14:paraId="203A423C" w14:textId="77777777" w:rsidTr="00F83A32">
        <w:tc>
          <w:tcPr>
            <w:tcW w:w="4156" w:type="pct"/>
            <w:gridSpan w:val="2"/>
            <w:shd w:val="clear" w:color="auto" w:fill="auto"/>
          </w:tcPr>
          <w:p w14:paraId="5CC6232E" w14:textId="77777777" w:rsidR="00C71A5C" w:rsidRPr="00B24FA0" w:rsidRDefault="00C71A5C" w:rsidP="000F2D70">
            <w:pPr>
              <w:shd w:val="clear" w:color="auto" w:fill="FFFFFF"/>
              <w:jc w:val="right"/>
              <w:rPr>
                <w:b/>
              </w:rPr>
            </w:pPr>
            <w:r w:rsidRPr="00B24FA0">
              <w:rPr>
                <w:b/>
              </w:rPr>
              <w:t xml:space="preserve">Разом </w:t>
            </w:r>
          </w:p>
        </w:tc>
        <w:tc>
          <w:tcPr>
            <w:tcW w:w="844" w:type="pct"/>
            <w:shd w:val="clear" w:color="auto" w:fill="auto"/>
          </w:tcPr>
          <w:p w14:paraId="38409253" w14:textId="77777777" w:rsidR="00C71A5C" w:rsidRPr="008D1CA9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</w:tbl>
    <w:p w14:paraId="760BC798" w14:textId="77777777" w:rsidR="00C71A5C" w:rsidRDefault="00C71A5C" w:rsidP="00F83A32">
      <w:pPr>
        <w:pStyle w:val="10"/>
        <w:spacing w:line="360" w:lineRule="auto"/>
        <w:jc w:val="center"/>
      </w:pPr>
    </w:p>
    <w:p w14:paraId="3CF4FD38" w14:textId="77777777" w:rsidR="003803F5" w:rsidRDefault="00C004BB" w:rsidP="00F83A32">
      <w:pPr>
        <w:pStyle w:val="10"/>
        <w:spacing w:line="360" w:lineRule="auto"/>
        <w:jc w:val="center"/>
      </w:pPr>
      <w:r>
        <w:t>4.2.2 Розрахунок часу для самостійної роботи студента за видами</w:t>
      </w:r>
    </w:p>
    <w:p w14:paraId="1DA30F82" w14:textId="77777777" w:rsidR="00F83A32" w:rsidRDefault="00F83A32" w:rsidP="00F83A32">
      <w:pPr>
        <w:pStyle w:val="10"/>
        <w:spacing w:line="360" w:lineRule="auto"/>
        <w:jc w:val="center"/>
      </w:pPr>
    </w:p>
    <w:tbl>
      <w:tblPr>
        <w:tblStyle w:val="af"/>
        <w:tblW w:w="100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8"/>
        <w:gridCol w:w="7087"/>
        <w:gridCol w:w="1645"/>
      </w:tblGrid>
      <w:tr w:rsidR="003803F5" w14:paraId="50E52915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1396B09E" w14:textId="77777777" w:rsidR="003803F5" w:rsidRDefault="00C004BB">
            <w:pPr>
              <w:pStyle w:val="10"/>
              <w:spacing w:before="240" w:after="240"/>
              <w:jc w:val="center"/>
            </w:pPr>
            <w:r>
              <w:t>№ з/п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7024E54" w14:textId="77777777" w:rsidR="003803F5" w:rsidRDefault="00C004BB">
            <w:pPr>
              <w:pStyle w:val="10"/>
              <w:jc w:val="center"/>
            </w:pPr>
            <w:r>
              <w:t>Вид роботи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4E83B771" w14:textId="77777777" w:rsidR="003803F5" w:rsidRDefault="00C004BB" w:rsidP="00170DAA">
            <w:pPr>
              <w:pStyle w:val="10"/>
              <w:jc w:val="center"/>
            </w:pPr>
            <w:r>
              <w:t>Кількість</w:t>
            </w:r>
          </w:p>
          <w:p w14:paraId="2E215C78" w14:textId="77777777" w:rsidR="003803F5" w:rsidRDefault="00C004BB" w:rsidP="00170DAA">
            <w:pPr>
              <w:pStyle w:val="10"/>
              <w:jc w:val="center"/>
            </w:pPr>
            <w:r>
              <w:t>годин</w:t>
            </w:r>
          </w:p>
        </w:tc>
      </w:tr>
      <w:tr w:rsidR="00C71A5C" w14:paraId="4C010F66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0265DB08" w14:textId="77777777" w:rsidR="00C71A5C" w:rsidRDefault="00C71A5C">
            <w:pPr>
              <w:pStyle w:val="10"/>
              <w:jc w:val="center"/>
            </w:pPr>
            <w:r>
              <w:t>1</w:t>
            </w:r>
          </w:p>
        </w:tc>
        <w:tc>
          <w:tcPr>
            <w:tcW w:w="7087" w:type="dxa"/>
            <w:shd w:val="clear" w:color="auto" w:fill="auto"/>
          </w:tcPr>
          <w:p w14:paraId="18907190" w14:textId="77777777" w:rsidR="00C71A5C" w:rsidRDefault="00C71A5C">
            <w:pPr>
              <w:pStyle w:val="10"/>
            </w:pPr>
            <w:r>
              <w:t>Опрацювання програмного матеріалу, що викладається на лекціях</w:t>
            </w:r>
          </w:p>
        </w:tc>
        <w:tc>
          <w:tcPr>
            <w:tcW w:w="1645" w:type="dxa"/>
            <w:shd w:val="clear" w:color="auto" w:fill="auto"/>
          </w:tcPr>
          <w:p w14:paraId="786168DE" w14:textId="77777777" w:rsidR="00C71A5C" w:rsidRPr="00334BA5" w:rsidRDefault="00334BA5" w:rsidP="000F2D70">
            <w:pPr>
              <w:shd w:val="clear" w:color="auto" w:fill="FFFFFF"/>
              <w:jc w:val="center"/>
            </w:pPr>
            <w:r>
              <w:t>12</w:t>
            </w:r>
          </w:p>
        </w:tc>
      </w:tr>
      <w:tr w:rsidR="00C71A5C" w14:paraId="76446D6C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5FB8948B" w14:textId="77777777" w:rsidR="00C71A5C" w:rsidRDefault="00C71A5C">
            <w:pPr>
              <w:pStyle w:val="10"/>
              <w:jc w:val="center"/>
            </w:pPr>
            <w:r>
              <w:t>2</w:t>
            </w:r>
          </w:p>
        </w:tc>
        <w:tc>
          <w:tcPr>
            <w:tcW w:w="7087" w:type="dxa"/>
            <w:shd w:val="clear" w:color="auto" w:fill="auto"/>
          </w:tcPr>
          <w:p w14:paraId="47278631" w14:textId="77777777" w:rsidR="00C71A5C" w:rsidRDefault="00C71A5C">
            <w:pPr>
              <w:pStyle w:val="10"/>
            </w:pPr>
            <w:r>
              <w:t>Підготовка до лабораторних робіт</w:t>
            </w:r>
          </w:p>
        </w:tc>
        <w:tc>
          <w:tcPr>
            <w:tcW w:w="1645" w:type="dxa"/>
            <w:shd w:val="clear" w:color="auto" w:fill="auto"/>
          </w:tcPr>
          <w:p w14:paraId="5253DCA4" w14:textId="77777777" w:rsidR="00C71A5C" w:rsidRPr="00334BA5" w:rsidRDefault="00334BA5" w:rsidP="000F2D70">
            <w:pPr>
              <w:shd w:val="clear" w:color="auto" w:fill="FFFFFF"/>
              <w:jc w:val="center"/>
            </w:pPr>
            <w:r>
              <w:t>18</w:t>
            </w:r>
          </w:p>
        </w:tc>
      </w:tr>
      <w:tr w:rsidR="00C71A5C" w14:paraId="71026577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3A26AD03" w14:textId="77777777" w:rsidR="00C71A5C" w:rsidRDefault="00C71A5C">
            <w:pPr>
              <w:pStyle w:val="10"/>
              <w:jc w:val="center"/>
            </w:pPr>
            <w:r>
              <w:t>3</w:t>
            </w:r>
          </w:p>
        </w:tc>
        <w:tc>
          <w:tcPr>
            <w:tcW w:w="7087" w:type="dxa"/>
            <w:shd w:val="clear" w:color="auto" w:fill="auto"/>
          </w:tcPr>
          <w:p w14:paraId="78C831C4" w14:textId="77777777" w:rsidR="00C71A5C" w:rsidRDefault="00C71A5C">
            <w:pPr>
              <w:pStyle w:val="10"/>
            </w:pPr>
            <w:r>
              <w:t>Підготовка до практичних та семінарських занять</w:t>
            </w:r>
          </w:p>
        </w:tc>
        <w:tc>
          <w:tcPr>
            <w:tcW w:w="1645" w:type="dxa"/>
            <w:shd w:val="clear" w:color="auto" w:fill="auto"/>
          </w:tcPr>
          <w:p w14:paraId="332A18B3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14:paraId="463188AC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03FB694A" w14:textId="77777777" w:rsidR="00C71A5C" w:rsidRDefault="00C71A5C">
            <w:pPr>
              <w:pStyle w:val="10"/>
              <w:jc w:val="center"/>
            </w:pPr>
            <w:r>
              <w:t>4</w:t>
            </w:r>
          </w:p>
        </w:tc>
        <w:tc>
          <w:tcPr>
            <w:tcW w:w="7087" w:type="dxa"/>
            <w:shd w:val="clear" w:color="auto" w:fill="auto"/>
          </w:tcPr>
          <w:p w14:paraId="5F02F474" w14:textId="77777777" w:rsidR="00C71A5C" w:rsidRDefault="00C71A5C">
            <w:pPr>
              <w:pStyle w:val="10"/>
            </w:pPr>
            <w:r>
              <w:t>Виконання індивідуальних завдань (рефератів, творчих, розрахунково-графічних робіт, презентацій тощо)</w:t>
            </w:r>
          </w:p>
        </w:tc>
        <w:tc>
          <w:tcPr>
            <w:tcW w:w="1645" w:type="dxa"/>
            <w:shd w:val="clear" w:color="auto" w:fill="auto"/>
          </w:tcPr>
          <w:p w14:paraId="0F68E54E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14:paraId="31E9129B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7555162F" w14:textId="77777777" w:rsidR="00C71A5C" w:rsidRDefault="00C71A5C">
            <w:pPr>
              <w:pStyle w:val="10"/>
              <w:jc w:val="center"/>
            </w:pPr>
            <w:r>
              <w:t>5</w:t>
            </w:r>
          </w:p>
        </w:tc>
        <w:tc>
          <w:tcPr>
            <w:tcW w:w="7087" w:type="dxa"/>
            <w:shd w:val="clear" w:color="auto" w:fill="auto"/>
          </w:tcPr>
          <w:p w14:paraId="5C40F1E6" w14:textId="77777777" w:rsidR="00C71A5C" w:rsidRDefault="00C71A5C">
            <w:pPr>
              <w:pStyle w:val="10"/>
            </w:pPr>
            <w:r>
              <w:t>Підготовка до контрольних заходів</w:t>
            </w:r>
          </w:p>
        </w:tc>
        <w:tc>
          <w:tcPr>
            <w:tcW w:w="1645" w:type="dxa"/>
            <w:shd w:val="clear" w:color="auto" w:fill="auto"/>
          </w:tcPr>
          <w:p w14:paraId="428CE2E4" w14:textId="77777777" w:rsidR="00C71A5C" w:rsidRPr="00334BA5" w:rsidRDefault="00334BA5" w:rsidP="000F2D70">
            <w:pPr>
              <w:shd w:val="clear" w:color="auto" w:fill="FFFFFF"/>
              <w:jc w:val="center"/>
            </w:pPr>
            <w:r>
              <w:t>5</w:t>
            </w:r>
          </w:p>
        </w:tc>
      </w:tr>
      <w:tr w:rsidR="00C71A5C" w14:paraId="32B5B2F9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557B8C9D" w14:textId="77777777" w:rsidR="00C71A5C" w:rsidRDefault="00C71A5C">
            <w:pPr>
              <w:pStyle w:val="10"/>
              <w:jc w:val="center"/>
            </w:pPr>
            <w:r>
              <w:t>6</w:t>
            </w:r>
          </w:p>
        </w:tc>
        <w:tc>
          <w:tcPr>
            <w:tcW w:w="7087" w:type="dxa"/>
            <w:shd w:val="clear" w:color="auto" w:fill="auto"/>
          </w:tcPr>
          <w:p w14:paraId="7FCE47BC" w14:textId="77777777" w:rsidR="00C71A5C" w:rsidRDefault="00C71A5C">
            <w:pPr>
              <w:pStyle w:val="10"/>
            </w:pPr>
            <w:r>
              <w:t>Курсовий проєкт</w:t>
            </w:r>
          </w:p>
        </w:tc>
        <w:tc>
          <w:tcPr>
            <w:tcW w:w="1645" w:type="dxa"/>
            <w:shd w:val="clear" w:color="auto" w:fill="auto"/>
          </w:tcPr>
          <w:p w14:paraId="27A2FC4C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14:paraId="163187C2" w14:textId="77777777" w:rsidTr="00C71A5C">
        <w:trPr>
          <w:jc w:val="center"/>
        </w:trPr>
        <w:tc>
          <w:tcPr>
            <w:tcW w:w="1318" w:type="dxa"/>
            <w:shd w:val="clear" w:color="auto" w:fill="auto"/>
          </w:tcPr>
          <w:p w14:paraId="7F9FB93E" w14:textId="77777777" w:rsidR="00C71A5C" w:rsidRDefault="00C71A5C">
            <w:pPr>
              <w:pStyle w:val="10"/>
              <w:jc w:val="center"/>
            </w:pPr>
            <w:r>
              <w:t>7</w:t>
            </w:r>
          </w:p>
        </w:tc>
        <w:tc>
          <w:tcPr>
            <w:tcW w:w="7087" w:type="dxa"/>
            <w:shd w:val="clear" w:color="auto" w:fill="auto"/>
          </w:tcPr>
          <w:p w14:paraId="2D9287F8" w14:textId="77777777" w:rsidR="00C71A5C" w:rsidRDefault="00C71A5C">
            <w:pPr>
              <w:pStyle w:val="10"/>
            </w:pPr>
            <w:r>
              <w:t>Підготовка до підсумкового контролю</w:t>
            </w:r>
          </w:p>
        </w:tc>
        <w:tc>
          <w:tcPr>
            <w:tcW w:w="1645" w:type="dxa"/>
            <w:shd w:val="clear" w:color="auto" w:fill="auto"/>
          </w:tcPr>
          <w:p w14:paraId="69770617" w14:textId="77777777"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</w:tr>
      <w:tr w:rsidR="00AA3735" w14:paraId="50C66347" w14:textId="77777777" w:rsidTr="000F2D70">
        <w:trPr>
          <w:jc w:val="center"/>
        </w:trPr>
        <w:tc>
          <w:tcPr>
            <w:tcW w:w="8405" w:type="dxa"/>
            <w:gridSpan w:val="2"/>
            <w:shd w:val="clear" w:color="auto" w:fill="auto"/>
          </w:tcPr>
          <w:p w14:paraId="0531EA6F" w14:textId="77777777" w:rsidR="00AA3735" w:rsidRDefault="00AA3735">
            <w:pPr>
              <w:pStyle w:val="10"/>
              <w:jc w:val="right"/>
              <w:rPr>
                <w:b/>
              </w:rPr>
            </w:pPr>
            <w:r>
              <w:rPr>
                <w:b/>
              </w:rPr>
              <w:t>Разом</w:t>
            </w:r>
          </w:p>
        </w:tc>
        <w:tc>
          <w:tcPr>
            <w:tcW w:w="1645" w:type="dxa"/>
            <w:shd w:val="clear" w:color="auto" w:fill="auto"/>
          </w:tcPr>
          <w:p w14:paraId="66FB4657" w14:textId="77777777" w:rsidR="00AA3735" w:rsidRPr="00334BA5" w:rsidRDefault="00334BA5" w:rsidP="000F2D70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</w:tbl>
    <w:p w14:paraId="65DB754E" w14:textId="77777777" w:rsidR="003803F5" w:rsidRDefault="00C004BB">
      <w:pPr>
        <w:pStyle w:val="10"/>
        <w:spacing w:after="200" w:line="276" w:lineRule="auto"/>
      </w:pPr>
      <w:r>
        <w:br w:type="page"/>
      </w:r>
    </w:p>
    <w:p w14:paraId="2F301B5C" w14:textId="77777777" w:rsidR="003803F5" w:rsidRDefault="00C004BB" w:rsidP="00F83A32">
      <w:pPr>
        <w:pStyle w:val="10"/>
        <w:spacing w:line="360" w:lineRule="auto"/>
        <w:jc w:val="center"/>
        <w:rPr>
          <w:b/>
          <w:sz w:val="32"/>
          <w:szCs w:val="32"/>
        </w:rPr>
      </w:pPr>
      <w:r>
        <w:rPr>
          <w:b/>
        </w:rPr>
        <w:lastRenderedPageBreak/>
        <w:t>5 ОПИС МОДУЛЬНО-РЕЙТИНГОВОЇ СИСТЕМИ ОЦІНЮВАННЯ НАВЧАЛЬНИХ ДОСЯГНЕНЬ ЗДОБУВАЧІВ ОСВІТИ</w:t>
      </w:r>
    </w:p>
    <w:p w14:paraId="63967315" w14:textId="77777777" w:rsidR="003803F5" w:rsidRDefault="003803F5" w:rsidP="00F83A32">
      <w:pPr>
        <w:pStyle w:val="10"/>
        <w:spacing w:line="360" w:lineRule="auto"/>
        <w:jc w:val="center"/>
        <w:rPr>
          <w:b/>
        </w:rPr>
      </w:pPr>
    </w:p>
    <w:p w14:paraId="1DC9E497" w14:textId="77777777" w:rsidR="00AA3735" w:rsidRDefault="00AA3735" w:rsidP="009D1557">
      <w:pPr>
        <w:pStyle w:val="10"/>
        <w:spacing w:line="360" w:lineRule="auto"/>
        <w:ind w:firstLine="709"/>
        <w:jc w:val="both"/>
      </w:pPr>
      <w:r>
        <w:t xml:space="preserve">Підсумкова семестрова модульна рейтингова оцінка визначається (в балах та за національною шкалою) на основі підсумкових модульних рейтингових оцінок, отриманих за засвоєння кожного з модулів. </w:t>
      </w:r>
    </w:p>
    <w:p w14:paraId="65534746" w14:textId="77777777" w:rsidR="00421FD2" w:rsidRDefault="00421FD2" w:rsidP="00421FD2">
      <w:pPr>
        <w:pStyle w:val="10"/>
        <w:spacing w:line="360" w:lineRule="auto"/>
        <w:ind w:firstLine="709"/>
        <w:jc w:val="both"/>
      </w:pPr>
      <w:r>
        <w:t>Підсумкова модульна рейтингова оцінка складається з балів за результатами виконання лабораторних робіт, самостійної роботи студента та модульного тестування (контрольної роботи) з цього модуля. Якщо студент не відпрацював пропущені навчальні заняття, не виправив незадовільні оцінки отримані на навчальних заняттях, не виконав модульне тестування (ОКР), завдання самостійної роботи менше, ніж на 60% від максимальної кількості балів, виділених на ці види робіт, він вважається таким, що має академічну заборгованість за результатами поточного контролю.</w:t>
      </w:r>
      <w:r w:rsidRPr="00421FD2">
        <w:t xml:space="preserve"> </w:t>
      </w:r>
    </w:p>
    <w:p w14:paraId="46E24124" w14:textId="77777777" w:rsidR="00FD7ED7" w:rsidRDefault="00296599" w:rsidP="00421FD2">
      <w:pPr>
        <w:pStyle w:val="10"/>
        <w:spacing w:line="360" w:lineRule="auto"/>
        <w:ind w:firstLine="709"/>
        <w:jc w:val="both"/>
      </w:pPr>
      <w:r>
        <w:t>Залікова рейтингова оцінка складається з балів за результатами виконання залікових завдань, затверджених цикловою комісією. Студент має право не складати залік і отримати підсумкову рейтингову оцінку без заліку, якщо він виконав протягом семестру всі види навчальної роботи без порушення встановлених термінів і без перескладань і отримав позитивну (за національною шкалою) підсумкову рейтингову оцінку.</w:t>
      </w:r>
    </w:p>
    <w:p w14:paraId="70E9CD74" w14:textId="77777777" w:rsidR="00296599" w:rsidRDefault="00296599" w:rsidP="00296599">
      <w:pPr>
        <w:pStyle w:val="10"/>
        <w:spacing w:line="360" w:lineRule="auto"/>
        <w:ind w:firstLine="709"/>
        <w:jc w:val="both"/>
      </w:pPr>
    </w:p>
    <w:p w14:paraId="547BD100" w14:textId="77777777" w:rsidR="003803F5" w:rsidRDefault="00C004BB" w:rsidP="00296599">
      <w:pPr>
        <w:pStyle w:val="10"/>
        <w:spacing w:line="360" w:lineRule="auto"/>
        <w:jc w:val="center"/>
        <w:rPr>
          <w:b/>
        </w:rPr>
      </w:pPr>
      <w:r>
        <w:rPr>
          <w:b/>
        </w:rPr>
        <w:t>5.1 РОЗПОДІЛ БАЛІВ, ЯКІ ОТРИМУЮТЬ СТУДЕНТИ</w:t>
      </w:r>
    </w:p>
    <w:p w14:paraId="2D0DE290" w14:textId="77777777" w:rsidR="003803F5" w:rsidRDefault="003803F5" w:rsidP="00296599">
      <w:pPr>
        <w:pStyle w:val="10"/>
        <w:spacing w:line="360" w:lineRule="auto"/>
        <w:jc w:val="center"/>
        <w:rPr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5"/>
        <w:gridCol w:w="946"/>
        <w:gridCol w:w="799"/>
        <w:gridCol w:w="984"/>
        <w:gridCol w:w="912"/>
        <w:gridCol w:w="760"/>
        <w:gridCol w:w="1064"/>
        <w:gridCol w:w="912"/>
        <w:gridCol w:w="912"/>
        <w:gridCol w:w="1073"/>
        <w:gridCol w:w="1027"/>
      </w:tblGrid>
      <w:tr w:rsidR="00F83A32" w:rsidRPr="00B24FA0" w14:paraId="364B00D3" w14:textId="77777777" w:rsidTr="000F2D70">
        <w:tc>
          <w:tcPr>
            <w:tcW w:w="4500" w:type="pct"/>
            <w:gridSpan w:val="10"/>
            <w:shd w:val="clear" w:color="auto" w:fill="auto"/>
          </w:tcPr>
          <w:p w14:paraId="08B987EE" w14:textId="77777777" w:rsidR="00F83A32" w:rsidRPr="00B24FA0" w:rsidRDefault="00F83A32" w:rsidP="000F2D70">
            <w:pPr>
              <w:jc w:val="center"/>
              <w:rPr>
                <w:b/>
              </w:rPr>
            </w:pPr>
            <w:r w:rsidRPr="00B24FA0">
              <w:rPr>
                <w:b/>
              </w:rPr>
              <w:t>Поточне тестування та самостійна робота</w:t>
            </w:r>
          </w:p>
        </w:tc>
        <w:tc>
          <w:tcPr>
            <w:tcW w:w="500" w:type="pct"/>
          </w:tcPr>
          <w:p w14:paraId="50A0723A" w14:textId="77777777" w:rsidR="00F83A32" w:rsidRPr="00B24FA0" w:rsidRDefault="00F83A32" w:rsidP="000F2D70">
            <w:pPr>
              <w:jc w:val="center"/>
              <w:rPr>
                <w:b/>
              </w:rPr>
            </w:pPr>
            <w:r w:rsidRPr="00B24FA0">
              <w:rPr>
                <w:b/>
              </w:rPr>
              <w:t>Сума</w:t>
            </w:r>
          </w:p>
        </w:tc>
      </w:tr>
      <w:tr w:rsidR="00F83A32" w:rsidRPr="00B24FA0" w14:paraId="437D5AD6" w14:textId="77777777" w:rsidTr="000F2D70">
        <w:tc>
          <w:tcPr>
            <w:tcW w:w="1758" w:type="pct"/>
            <w:gridSpan w:val="4"/>
            <w:shd w:val="clear" w:color="auto" w:fill="auto"/>
          </w:tcPr>
          <w:p w14:paraId="766B6BC0" w14:textId="77777777"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№1</w:t>
            </w:r>
          </w:p>
        </w:tc>
        <w:tc>
          <w:tcPr>
            <w:tcW w:w="1332" w:type="pct"/>
            <w:gridSpan w:val="3"/>
            <w:shd w:val="clear" w:color="auto" w:fill="auto"/>
          </w:tcPr>
          <w:p w14:paraId="1211A16F" w14:textId="77777777"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 2</w:t>
            </w:r>
          </w:p>
        </w:tc>
        <w:tc>
          <w:tcPr>
            <w:tcW w:w="1409" w:type="pct"/>
            <w:gridSpan w:val="3"/>
          </w:tcPr>
          <w:p w14:paraId="496ADC64" w14:textId="77777777"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№3</w:t>
            </w:r>
          </w:p>
        </w:tc>
        <w:tc>
          <w:tcPr>
            <w:tcW w:w="500" w:type="pct"/>
            <w:vMerge w:val="restart"/>
          </w:tcPr>
          <w:p w14:paraId="2395C398" w14:textId="77777777" w:rsidR="00F83A32" w:rsidRPr="00B24FA0" w:rsidRDefault="00F83A32" w:rsidP="000F2D70">
            <w:pPr>
              <w:jc w:val="center"/>
            </w:pPr>
            <w:r w:rsidRPr="00B24FA0">
              <w:rPr>
                <w:b/>
              </w:rPr>
              <w:t>100</w:t>
            </w:r>
          </w:p>
        </w:tc>
      </w:tr>
      <w:tr w:rsidR="00F83A32" w:rsidRPr="00B24FA0" w14:paraId="65400578" w14:textId="77777777" w:rsidTr="000F2D70">
        <w:tc>
          <w:tcPr>
            <w:tcW w:w="430" w:type="pct"/>
            <w:shd w:val="clear" w:color="auto" w:fill="auto"/>
          </w:tcPr>
          <w:p w14:paraId="3B129B8F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Т1.1</w:t>
            </w:r>
          </w:p>
        </w:tc>
        <w:tc>
          <w:tcPr>
            <w:tcW w:w="460" w:type="pct"/>
            <w:shd w:val="clear" w:color="auto" w:fill="auto"/>
          </w:tcPr>
          <w:p w14:paraId="53E6924B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Т1.2</w:t>
            </w:r>
          </w:p>
        </w:tc>
        <w:tc>
          <w:tcPr>
            <w:tcW w:w="389" w:type="pct"/>
            <w:shd w:val="clear" w:color="auto" w:fill="auto"/>
          </w:tcPr>
          <w:p w14:paraId="4F871CD0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Т1.3</w:t>
            </w:r>
          </w:p>
        </w:tc>
        <w:tc>
          <w:tcPr>
            <w:tcW w:w="479" w:type="pct"/>
            <w:shd w:val="clear" w:color="auto" w:fill="auto"/>
          </w:tcPr>
          <w:p w14:paraId="0D69420A" w14:textId="77777777" w:rsidR="00F83A32" w:rsidRPr="00B24FA0" w:rsidRDefault="00F83A32" w:rsidP="000F2D70">
            <w:pPr>
              <w:jc w:val="center"/>
              <w:rPr>
                <w:b/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444" w:type="pct"/>
            <w:shd w:val="clear" w:color="auto" w:fill="auto"/>
          </w:tcPr>
          <w:p w14:paraId="1A173162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Т2.1</w:t>
            </w:r>
          </w:p>
        </w:tc>
        <w:tc>
          <w:tcPr>
            <w:tcW w:w="370" w:type="pct"/>
            <w:shd w:val="clear" w:color="auto" w:fill="auto"/>
          </w:tcPr>
          <w:p w14:paraId="06CE357A" w14:textId="77777777" w:rsidR="00F83A32" w:rsidRPr="00B24FA0" w:rsidRDefault="00F83A32" w:rsidP="000F2D70">
            <w:pPr>
              <w:rPr>
                <w:b/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Т2.2</w:t>
            </w:r>
          </w:p>
        </w:tc>
        <w:tc>
          <w:tcPr>
            <w:tcW w:w="518" w:type="pct"/>
            <w:shd w:val="clear" w:color="auto" w:fill="auto"/>
          </w:tcPr>
          <w:p w14:paraId="2FE637A1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444" w:type="pct"/>
          </w:tcPr>
          <w:p w14:paraId="2DF0D8B5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Т3.1</w:t>
            </w:r>
          </w:p>
        </w:tc>
        <w:tc>
          <w:tcPr>
            <w:tcW w:w="444" w:type="pct"/>
          </w:tcPr>
          <w:p w14:paraId="0BB65A98" w14:textId="77777777"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Т3.2</w:t>
            </w:r>
          </w:p>
        </w:tc>
        <w:tc>
          <w:tcPr>
            <w:tcW w:w="522" w:type="pct"/>
          </w:tcPr>
          <w:p w14:paraId="6DBE2D97" w14:textId="77777777" w:rsidR="00F83A32" w:rsidRPr="00B24FA0" w:rsidRDefault="00F83A32" w:rsidP="000F2D70">
            <w:pPr>
              <w:jc w:val="center"/>
              <w:rPr>
                <w:b/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500" w:type="pct"/>
            <w:vMerge/>
          </w:tcPr>
          <w:p w14:paraId="33E7F8C9" w14:textId="77777777" w:rsidR="00F83A32" w:rsidRPr="00B24FA0" w:rsidRDefault="00F83A32" w:rsidP="000F2D70">
            <w:pPr>
              <w:jc w:val="center"/>
              <w:rPr>
                <w:b/>
              </w:rPr>
            </w:pPr>
          </w:p>
        </w:tc>
      </w:tr>
      <w:tr w:rsidR="00F83A32" w:rsidRPr="00B24FA0" w14:paraId="1233192D" w14:textId="77777777" w:rsidTr="000F2D70">
        <w:tc>
          <w:tcPr>
            <w:tcW w:w="430" w:type="pct"/>
            <w:shd w:val="clear" w:color="auto" w:fill="auto"/>
          </w:tcPr>
          <w:p w14:paraId="641EAD40" w14:textId="77777777" w:rsidR="00F83A32" w:rsidRPr="00B24FA0" w:rsidRDefault="00F83A32" w:rsidP="000F2D70">
            <w:pPr>
              <w:jc w:val="center"/>
            </w:pPr>
            <w:r>
              <w:t>10</w:t>
            </w:r>
          </w:p>
        </w:tc>
        <w:tc>
          <w:tcPr>
            <w:tcW w:w="460" w:type="pct"/>
            <w:shd w:val="clear" w:color="auto" w:fill="auto"/>
          </w:tcPr>
          <w:p w14:paraId="07E9563B" w14:textId="77777777"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89" w:type="pct"/>
            <w:shd w:val="clear" w:color="auto" w:fill="auto"/>
          </w:tcPr>
          <w:p w14:paraId="1D9DD114" w14:textId="77777777"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479" w:type="pct"/>
            <w:shd w:val="clear" w:color="auto" w:fill="auto"/>
          </w:tcPr>
          <w:p w14:paraId="4A6AB638" w14:textId="77777777"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</w:t>
            </w:r>
          </w:p>
        </w:tc>
        <w:tc>
          <w:tcPr>
            <w:tcW w:w="444" w:type="pct"/>
            <w:shd w:val="clear" w:color="auto" w:fill="auto"/>
          </w:tcPr>
          <w:p w14:paraId="7ADD66E5" w14:textId="77777777"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70" w:type="pct"/>
            <w:shd w:val="clear" w:color="auto" w:fill="auto"/>
          </w:tcPr>
          <w:p w14:paraId="1AC15641" w14:textId="77777777"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8" w:type="pct"/>
            <w:shd w:val="clear" w:color="auto" w:fill="auto"/>
          </w:tcPr>
          <w:p w14:paraId="0616C738" w14:textId="77777777"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</w:t>
            </w:r>
          </w:p>
        </w:tc>
        <w:tc>
          <w:tcPr>
            <w:tcW w:w="444" w:type="pct"/>
          </w:tcPr>
          <w:p w14:paraId="32E56D63" w14:textId="77777777"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44" w:type="pct"/>
          </w:tcPr>
          <w:p w14:paraId="26A231BA" w14:textId="77777777"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22" w:type="pct"/>
          </w:tcPr>
          <w:p w14:paraId="375A8057" w14:textId="77777777"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</w:t>
            </w:r>
          </w:p>
        </w:tc>
        <w:tc>
          <w:tcPr>
            <w:tcW w:w="500" w:type="pct"/>
            <w:vMerge/>
          </w:tcPr>
          <w:p w14:paraId="25FA664B" w14:textId="77777777" w:rsidR="00F83A32" w:rsidRPr="00B24FA0" w:rsidRDefault="00F83A32" w:rsidP="000F2D70">
            <w:pPr>
              <w:jc w:val="center"/>
              <w:rPr>
                <w:b/>
              </w:rPr>
            </w:pPr>
          </w:p>
        </w:tc>
      </w:tr>
    </w:tbl>
    <w:p w14:paraId="4D59833A" w14:textId="77777777" w:rsidR="003803F5" w:rsidRDefault="003803F5">
      <w:pPr>
        <w:pStyle w:val="10"/>
        <w:rPr>
          <w:i/>
        </w:rPr>
      </w:pPr>
    </w:p>
    <w:p w14:paraId="7E0C2487" w14:textId="77777777"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14:paraId="32E254CB" w14:textId="77777777" w:rsidR="003803F5" w:rsidRDefault="00C004BB" w:rsidP="00265077">
      <w:pPr>
        <w:pStyle w:val="10"/>
        <w:spacing w:line="276" w:lineRule="auto"/>
        <w:jc w:val="center"/>
        <w:rPr>
          <w:b/>
        </w:rPr>
      </w:pPr>
      <w:r>
        <w:rPr>
          <w:b/>
        </w:rPr>
        <w:lastRenderedPageBreak/>
        <w:t>6 СХЕМА ФОРМУВАННЯ ОЦІНКИ ТА КРИТЕРІЇ ОЦІНЮВАННЯ</w:t>
      </w:r>
    </w:p>
    <w:p w14:paraId="2FDBAC11" w14:textId="77777777" w:rsidR="003803F5" w:rsidRDefault="003803F5" w:rsidP="00265077">
      <w:pPr>
        <w:pStyle w:val="10"/>
        <w:spacing w:line="276" w:lineRule="auto"/>
        <w:jc w:val="center"/>
        <w:rPr>
          <w:b/>
        </w:rPr>
      </w:pPr>
    </w:p>
    <w:p w14:paraId="1964C41F" w14:textId="77777777" w:rsidR="003803F5" w:rsidRDefault="00C004BB" w:rsidP="00265077">
      <w:pPr>
        <w:pStyle w:val="10"/>
        <w:spacing w:line="276" w:lineRule="auto"/>
        <w:jc w:val="center"/>
        <w:rPr>
          <w:b/>
        </w:rPr>
      </w:pPr>
      <w:r>
        <w:rPr>
          <w:b/>
        </w:rPr>
        <w:t>6.1 ФОРМИ ОЦІНЮВАННЯ:</w:t>
      </w:r>
    </w:p>
    <w:p w14:paraId="49C498BA" w14:textId="77777777" w:rsidR="0054322D" w:rsidRDefault="0054322D" w:rsidP="00265077">
      <w:pPr>
        <w:pStyle w:val="10"/>
        <w:spacing w:line="276" w:lineRule="auto"/>
        <w:jc w:val="center"/>
        <w:rPr>
          <w:b/>
        </w:rPr>
      </w:pPr>
    </w:p>
    <w:p w14:paraId="1623EBA5" w14:textId="77777777" w:rsidR="003803F5" w:rsidRDefault="00C004BB" w:rsidP="00265077">
      <w:pPr>
        <w:pStyle w:val="10"/>
        <w:spacing w:line="276" w:lineRule="auto"/>
        <w:jc w:val="center"/>
        <w:rPr>
          <w:b/>
        </w:rPr>
      </w:pPr>
      <w:r>
        <w:rPr>
          <w:b/>
        </w:rPr>
        <w:t>Поточний контроль</w:t>
      </w:r>
    </w:p>
    <w:p w14:paraId="7B13C4C5" w14:textId="77777777" w:rsidR="00265077" w:rsidRDefault="00265077" w:rsidP="00265077">
      <w:pPr>
        <w:pStyle w:val="10"/>
        <w:spacing w:line="276" w:lineRule="auto"/>
        <w:jc w:val="center"/>
        <w:rPr>
          <w:b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3"/>
        <w:gridCol w:w="5212"/>
        <w:gridCol w:w="851"/>
        <w:gridCol w:w="2126"/>
        <w:gridCol w:w="1148"/>
        <w:gridCol w:w="23"/>
      </w:tblGrid>
      <w:tr w:rsidR="00265077" w:rsidRPr="00CB53E7" w14:paraId="5B280C56" w14:textId="77777777" w:rsidTr="00972ACB">
        <w:trPr>
          <w:tblHeader/>
        </w:trPr>
        <w:tc>
          <w:tcPr>
            <w:tcW w:w="675" w:type="dxa"/>
            <w:vAlign w:val="center"/>
          </w:tcPr>
          <w:p w14:paraId="4070C3B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№ п/п</w:t>
            </w:r>
          </w:p>
        </w:tc>
        <w:tc>
          <w:tcPr>
            <w:tcW w:w="5245" w:type="dxa"/>
            <w:gridSpan w:val="2"/>
            <w:vAlign w:val="center"/>
          </w:tcPr>
          <w:p w14:paraId="4111DB0A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Тема</w:t>
            </w:r>
          </w:p>
        </w:tc>
        <w:tc>
          <w:tcPr>
            <w:tcW w:w="2977" w:type="dxa"/>
            <w:gridSpan w:val="2"/>
            <w:vAlign w:val="center"/>
          </w:tcPr>
          <w:p w14:paraId="650CDD02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Вид контролю</w:t>
            </w:r>
          </w:p>
        </w:tc>
        <w:tc>
          <w:tcPr>
            <w:tcW w:w="1171" w:type="dxa"/>
            <w:gridSpan w:val="2"/>
            <w:vAlign w:val="center"/>
          </w:tcPr>
          <w:p w14:paraId="39876F6B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Макси-</w:t>
            </w:r>
          </w:p>
          <w:p w14:paraId="1BCA1F9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proofErr w:type="spellStart"/>
            <w:r w:rsidRPr="00CB53E7">
              <w:rPr>
                <w:sz w:val="24"/>
                <w:szCs w:val="24"/>
              </w:rPr>
              <w:t>мальна</w:t>
            </w:r>
            <w:proofErr w:type="spellEnd"/>
          </w:p>
          <w:p w14:paraId="342B5EF1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бальна</w:t>
            </w:r>
          </w:p>
          <w:p w14:paraId="7EE61106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оцінка</w:t>
            </w:r>
          </w:p>
        </w:tc>
      </w:tr>
      <w:tr w:rsidR="00265077" w:rsidRPr="00CB53E7" w14:paraId="60E11CF7" w14:textId="77777777" w:rsidTr="00972ACB">
        <w:tc>
          <w:tcPr>
            <w:tcW w:w="10068" w:type="dxa"/>
            <w:gridSpan w:val="7"/>
          </w:tcPr>
          <w:p w14:paraId="2A6E3482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1</w:t>
            </w:r>
            <w:r w:rsidRPr="00CB53E7">
              <w:rPr>
                <w:bCs/>
                <w:sz w:val="24"/>
                <w:szCs w:val="24"/>
              </w:rPr>
              <w:t xml:space="preserve"> </w:t>
            </w:r>
            <w:r w:rsidRPr="00CB53E7">
              <w:rPr>
                <w:sz w:val="24"/>
                <w:szCs w:val="24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265077" w:rsidRPr="00CB53E7" w14:paraId="0D55CB3A" w14:textId="77777777" w:rsidTr="00972ACB">
        <w:tc>
          <w:tcPr>
            <w:tcW w:w="10068" w:type="dxa"/>
            <w:gridSpan w:val="7"/>
          </w:tcPr>
          <w:p w14:paraId="37212358" w14:textId="77777777" w:rsidR="00265077" w:rsidRPr="00CB53E7" w:rsidRDefault="00265077" w:rsidP="00972ACB">
            <w:pPr>
              <w:jc w:val="center"/>
              <w:rPr>
                <w:bCs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1.1</w:t>
            </w:r>
            <w:r w:rsidRPr="00CB53E7">
              <w:rPr>
                <w:spacing w:val="-6"/>
                <w:sz w:val="24"/>
                <w:szCs w:val="24"/>
              </w:rPr>
              <w:t xml:space="preserve"> Предмет і методи обчислювальної математики. Теорія похибки</w:t>
            </w:r>
          </w:p>
        </w:tc>
      </w:tr>
      <w:tr w:rsidR="00265077" w:rsidRPr="00CB53E7" w14:paraId="1A8FCCA4" w14:textId="77777777" w:rsidTr="00972ACB">
        <w:tc>
          <w:tcPr>
            <w:tcW w:w="675" w:type="dxa"/>
            <w:vAlign w:val="center"/>
          </w:tcPr>
          <w:p w14:paraId="2F6224E5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632E4134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Десятковий запис наближених чисел. Значуща цифра числа. Вірна значуща цифра. Округлення чисел. Дії з наближеними числами. Похибки дій.</w:t>
            </w:r>
          </w:p>
        </w:tc>
        <w:tc>
          <w:tcPr>
            <w:tcW w:w="2977" w:type="dxa"/>
            <w:gridSpan w:val="2"/>
          </w:tcPr>
          <w:p w14:paraId="008843D5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Опорний конспект лекцій з самостійної роботи</w:t>
            </w:r>
          </w:p>
        </w:tc>
        <w:tc>
          <w:tcPr>
            <w:tcW w:w="1171" w:type="dxa"/>
            <w:gridSpan w:val="2"/>
          </w:tcPr>
          <w:p w14:paraId="069EF0FD" w14:textId="77777777" w:rsidR="00265077" w:rsidRPr="00CB53E7" w:rsidRDefault="00265077" w:rsidP="00972ACB">
            <w:pPr>
              <w:jc w:val="center"/>
              <w:rPr>
                <w:sz w:val="24"/>
                <w:szCs w:val="24"/>
                <w:lang w:val="ru-RU"/>
              </w:rPr>
            </w:pPr>
            <w:r w:rsidRPr="00CB53E7">
              <w:rPr>
                <w:sz w:val="24"/>
                <w:szCs w:val="24"/>
                <w:lang w:val="ru-RU"/>
              </w:rPr>
              <w:t>5</w:t>
            </w:r>
          </w:p>
        </w:tc>
      </w:tr>
      <w:tr w:rsidR="00265077" w:rsidRPr="00CB53E7" w14:paraId="45246742" w14:textId="77777777" w:rsidTr="00972ACB">
        <w:trPr>
          <w:cantSplit/>
          <w:trHeight w:val="372"/>
        </w:trPr>
        <w:tc>
          <w:tcPr>
            <w:tcW w:w="675" w:type="dxa"/>
            <w:vMerge w:val="restart"/>
            <w:vAlign w:val="center"/>
          </w:tcPr>
          <w:p w14:paraId="19AA6D6E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14:paraId="3A34D1DC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№1. Знайомство з системою комп’ютерної математики – математичною матричною лабораторією MATLAB.</w:t>
            </w:r>
          </w:p>
        </w:tc>
        <w:tc>
          <w:tcPr>
            <w:tcW w:w="851" w:type="dxa"/>
            <w:vMerge w:val="restart"/>
            <w:vAlign w:val="center"/>
          </w:tcPr>
          <w:p w14:paraId="1763BA19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67E72094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28D9C341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09C02BF" w14:textId="77777777" w:rsidTr="00972ACB">
        <w:trPr>
          <w:cantSplit/>
          <w:trHeight w:val="406"/>
        </w:trPr>
        <w:tc>
          <w:tcPr>
            <w:tcW w:w="675" w:type="dxa"/>
            <w:vMerge/>
            <w:vAlign w:val="center"/>
          </w:tcPr>
          <w:p w14:paraId="209A363B" w14:textId="77777777" w:rsidR="00265077" w:rsidRPr="00CB53E7" w:rsidRDefault="00265077" w:rsidP="00265077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571F3472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32BF066" w14:textId="77777777" w:rsidR="00265077" w:rsidRPr="00CB53E7" w:rsidRDefault="00265077" w:rsidP="00265077">
            <w:pPr>
              <w:numPr>
                <w:ilvl w:val="0"/>
                <w:numId w:val="11"/>
              </w:numPr>
              <w:tabs>
                <w:tab w:val="clear" w:pos="720"/>
              </w:tabs>
              <w:ind w:left="382" w:hanging="2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7B263FB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01B24F62" w14:textId="77777777" w:rsidR="00265077" w:rsidRPr="00CB53E7" w:rsidRDefault="00265077" w:rsidP="00972ACB">
            <w:pPr>
              <w:jc w:val="center"/>
              <w:rPr>
                <w:sz w:val="24"/>
                <w:szCs w:val="24"/>
                <w:lang w:val="ru-RU"/>
              </w:rPr>
            </w:pPr>
            <w:r w:rsidRPr="00CB53E7">
              <w:rPr>
                <w:sz w:val="24"/>
                <w:szCs w:val="24"/>
                <w:lang w:val="ru-RU"/>
              </w:rPr>
              <w:t>3</w:t>
            </w:r>
          </w:p>
        </w:tc>
      </w:tr>
      <w:tr w:rsidR="00265077" w:rsidRPr="00CB53E7" w14:paraId="76A405C9" w14:textId="77777777" w:rsidTr="00972ACB">
        <w:trPr>
          <w:cantSplit/>
          <w:trHeight w:val="378"/>
        </w:trPr>
        <w:tc>
          <w:tcPr>
            <w:tcW w:w="10068" w:type="dxa"/>
            <w:gridSpan w:val="7"/>
            <w:vAlign w:val="center"/>
          </w:tcPr>
          <w:p w14:paraId="6C22304E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1.2</w:t>
            </w:r>
            <w:r w:rsidRPr="00CB53E7">
              <w:rPr>
                <w:spacing w:val="-6"/>
                <w:sz w:val="24"/>
                <w:szCs w:val="24"/>
              </w:rPr>
              <w:t xml:space="preserve"> Чисельні методи розв’язування нелінійних рівнянь</w:t>
            </w:r>
          </w:p>
        </w:tc>
      </w:tr>
      <w:tr w:rsidR="00265077" w:rsidRPr="00CB53E7" w14:paraId="6F7C9BA2" w14:textId="77777777" w:rsidTr="00972ACB">
        <w:trPr>
          <w:cantSplit/>
          <w:trHeight w:val="418"/>
        </w:trPr>
        <w:tc>
          <w:tcPr>
            <w:tcW w:w="675" w:type="dxa"/>
            <w:vMerge w:val="restart"/>
            <w:vAlign w:val="center"/>
          </w:tcPr>
          <w:p w14:paraId="0D7EEE21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14:paraId="59821013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№2. Обчислення коренів алгебраїчного або трансцендентного рівняння методом поділу відрізка навпіл.</w:t>
            </w:r>
          </w:p>
        </w:tc>
        <w:tc>
          <w:tcPr>
            <w:tcW w:w="851" w:type="dxa"/>
            <w:vMerge w:val="restart"/>
            <w:vAlign w:val="center"/>
          </w:tcPr>
          <w:p w14:paraId="6DAF898F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023D18EE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7CF21E2D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18F6AE31" w14:textId="77777777" w:rsidTr="00972ACB">
        <w:trPr>
          <w:cantSplit/>
          <w:trHeight w:val="410"/>
        </w:trPr>
        <w:tc>
          <w:tcPr>
            <w:tcW w:w="675" w:type="dxa"/>
            <w:vMerge/>
            <w:vAlign w:val="center"/>
          </w:tcPr>
          <w:p w14:paraId="1A6B8D5D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2B1AF7D6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4A2986B" w14:textId="77777777" w:rsidR="00265077" w:rsidRPr="00CB53E7" w:rsidRDefault="00265077" w:rsidP="00265077">
            <w:pPr>
              <w:numPr>
                <w:ilvl w:val="0"/>
                <w:numId w:val="14"/>
              </w:numPr>
              <w:tabs>
                <w:tab w:val="clear" w:pos="720"/>
                <w:tab w:val="num" w:pos="442"/>
              </w:tabs>
              <w:ind w:hanging="63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CBE2C3F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16B42B88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265077" w:rsidRPr="00CB53E7" w14:paraId="10560D73" w14:textId="77777777" w:rsidTr="00972ACB">
        <w:trPr>
          <w:trHeight w:val="378"/>
        </w:trPr>
        <w:tc>
          <w:tcPr>
            <w:tcW w:w="675" w:type="dxa"/>
            <w:vMerge w:val="restart"/>
            <w:vAlign w:val="center"/>
          </w:tcPr>
          <w:p w14:paraId="4A85409A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14:paraId="750C33A0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№3. Обчислення коренів алгебраїчних та трансцендентних рівнянь методом хорд.</w:t>
            </w:r>
          </w:p>
        </w:tc>
        <w:tc>
          <w:tcPr>
            <w:tcW w:w="851" w:type="dxa"/>
            <w:vMerge w:val="restart"/>
            <w:vAlign w:val="center"/>
          </w:tcPr>
          <w:p w14:paraId="70257F9A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699D2829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4D1A986B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776B1291" w14:textId="77777777" w:rsidTr="00972ACB">
        <w:trPr>
          <w:trHeight w:val="426"/>
        </w:trPr>
        <w:tc>
          <w:tcPr>
            <w:tcW w:w="675" w:type="dxa"/>
            <w:vMerge/>
            <w:vAlign w:val="center"/>
          </w:tcPr>
          <w:p w14:paraId="504EC0AE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7842AD1F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0F87D44" w14:textId="77777777" w:rsidR="00265077" w:rsidRPr="00CB53E7" w:rsidRDefault="00265077" w:rsidP="00265077">
            <w:pPr>
              <w:numPr>
                <w:ilvl w:val="0"/>
                <w:numId w:val="13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7EA6F0C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07B2F4EE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448ABAD8" w14:textId="77777777" w:rsidTr="00972ACB">
        <w:trPr>
          <w:trHeight w:val="390"/>
        </w:trPr>
        <w:tc>
          <w:tcPr>
            <w:tcW w:w="675" w:type="dxa"/>
            <w:vMerge w:val="restart"/>
            <w:vAlign w:val="center"/>
          </w:tcPr>
          <w:p w14:paraId="61B44926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14:paraId="5C67160A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№4. Обчислення коренів алгебраїчних та трансцендентних рівнянь методом Ньютона.</w:t>
            </w:r>
          </w:p>
        </w:tc>
        <w:tc>
          <w:tcPr>
            <w:tcW w:w="851" w:type="dxa"/>
            <w:vMerge w:val="restart"/>
            <w:vAlign w:val="center"/>
          </w:tcPr>
          <w:p w14:paraId="79C5524C" w14:textId="77777777" w:rsidR="00265077" w:rsidRPr="00CB53E7" w:rsidRDefault="00265077" w:rsidP="00972ACB">
            <w:pPr>
              <w:tabs>
                <w:tab w:val="num" w:pos="44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21F3378E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0AA70580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E2E72E1" w14:textId="77777777" w:rsidTr="00972ACB">
        <w:trPr>
          <w:trHeight w:val="328"/>
        </w:trPr>
        <w:tc>
          <w:tcPr>
            <w:tcW w:w="675" w:type="dxa"/>
            <w:vMerge/>
            <w:vAlign w:val="center"/>
          </w:tcPr>
          <w:p w14:paraId="192EC4EA" w14:textId="77777777" w:rsidR="00265077" w:rsidRPr="00CB53E7" w:rsidRDefault="00265077" w:rsidP="00265077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324513AF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F10EFC7" w14:textId="77777777" w:rsidR="00265077" w:rsidRPr="00CB53E7" w:rsidRDefault="00265077" w:rsidP="00265077">
            <w:pPr>
              <w:numPr>
                <w:ilvl w:val="0"/>
                <w:numId w:val="16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7CB588B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7F10AF9F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4706A4BD" w14:textId="77777777" w:rsidTr="00972ACB">
        <w:trPr>
          <w:trHeight w:val="328"/>
        </w:trPr>
        <w:tc>
          <w:tcPr>
            <w:tcW w:w="675" w:type="dxa"/>
            <w:vMerge w:val="restart"/>
            <w:vAlign w:val="center"/>
          </w:tcPr>
          <w:p w14:paraId="16F9EEFE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14:paraId="0D52442B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5. Обчислення коренів алгебраїчного або трансцендентного рівняння методом ітерацій.</w:t>
            </w:r>
          </w:p>
        </w:tc>
        <w:tc>
          <w:tcPr>
            <w:tcW w:w="851" w:type="dxa"/>
            <w:vMerge w:val="restart"/>
            <w:vAlign w:val="center"/>
          </w:tcPr>
          <w:p w14:paraId="280DDA73" w14:textId="77777777" w:rsidR="00265077" w:rsidRPr="00CB53E7" w:rsidRDefault="00265077" w:rsidP="00972ACB">
            <w:pPr>
              <w:tabs>
                <w:tab w:val="num" w:pos="44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3682236D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3995E889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30F8E71" w14:textId="77777777" w:rsidTr="00972ACB">
        <w:tc>
          <w:tcPr>
            <w:tcW w:w="675" w:type="dxa"/>
            <w:vMerge/>
            <w:vAlign w:val="center"/>
          </w:tcPr>
          <w:p w14:paraId="64EABFBF" w14:textId="77777777" w:rsidR="00265077" w:rsidRPr="00CB53E7" w:rsidRDefault="00265077" w:rsidP="00265077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1CCB0178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3040E78" w14:textId="77777777" w:rsidR="00265077" w:rsidRPr="00CB53E7" w:rsidRDefault="00265077" w:rsidP="00265077">
            <w:pPr>
              <w:numPr>
                <w:ilvl w:val="0"/>
                <w:numId w:val="17"/>
              </w:numPr>
              <w:tabs>
                <w:tab w:val="clear" w:pos="720"/>
                <w:tab w:val="num" w:pos="442"/>
              </w:tabs>
              <w:ind w:hanging="72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DABDC13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05268D83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63FCB6AC" w14:textId="77777777" w:rsidTr="00972ACB">
        <w:trPr>
          <w:trHeight w:val="340"/>
        </w:trPr>
        <w:tc>
          <w:tcPr>
            <w:tcW w:w="10068" w:type="dxa"/>
            <w:gridSpan w:val="7"/>
          </w:tcPr>
          <w:p w14:paraId="76D85333" w14:textId="77777777" w:rsidR="00265077" w:rsidRPr="00CB53E7" w:rsidRDefault="00265077" w:rsidP="00972ACB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1.3</w:t>
            </w:r>
            <w:r w:rsidRPr="00CB53E7">
              <w:rPr>
                <w:spacing w:val="-6"/>
                <w:sz w:val="24"/>
                <w:szCs w:val="24"/>
              </w:rPr>
              <w:t xml:space="preserve"> Методи лінійної алгебри</w:t>
            </w:r>
          </w:p>
        </w:tc>
      </w:tr>
      <w:tr w:rsidR="00265077" w:rsidRPr="00CB53E7" w14:paraId="79AAF6EF" w14:textId="77777777" w:rsidTr="00972ACB">
        <w:tc>
          <w:tcPr>
            <w:tcW w:w="675" w:type="dxa"/>
            <w:vAlign w:val="center"/>
          </w:tcPr>
          <w:p w14:paraId="70F8DB18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Align w:val="bottom"/>
          </w:tcPr>
          <w:p w14:paraId="15FA162A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Класифікація методів розв'язання систем лінійних алгебраїчних рівнянь (СЛАР). Основні поняття. Розв'язання систем лінійних алгебраїчних рівнянь за допомогою формул Крамера. Метод виключення. Схема Гауса. Метод простої ітерації. </w:t>
            </w:r>
          </w:p>
        </w:tc>
        <w:tc>
          <w:tcPr>
            <w:tcW w:w="2977" w:type="dxa"/>
            <w:gridSpan w:val="2"/>
          </w:tcPr>
          <w:p w14:paraId="36311935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Опорний конспект лекцій з самостійної роботи</w:t>
            </w:r>
          </w:p>
        </w:tc>
        <w:tc>
          <w:tcPr>
            <w:tcW w:w="1171" w:type="dxa"/>
            <w:gridSpan w:val="2"/>
          </w:tcPr>
          <w:p w14:paraId="14A0D8D4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5</w:t>
            </w:r>
          </w:p>
        </w:tc>
      </w:tr>
      <w:tr w:rsidR="00265077" w:rsidRPr="00CB53E7" w14:paraId="258438E0" w14:textId="77777777" w:rsidTr="00972ACB">
        <w:trPr>
          <w:trHeight w:val="386"/>
        </w:trPr>
        <w:tc>
          <w:tcPr>
            <w:tcW w:w="675" w:type="dxa"/>
            <w:vMerge w:val="restart"/>
            <w:vAlign w:val="center"/>
          </w:tcPr>
          <w:p w14:paraId="2ED01853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14:paraId="0041F868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№6. Розв'язування системи лінійних алгебраїчних рівнянь методом Гауса</w:t>
            </w:r>
          </w:p>
        </w:tc>
        <w:tc>
          <w:tcPr>
            <w:tcW w:w="851" w:type="dxa"/>
            <w:vMerge w:val="restart"/>
            <w:vAlign w:val="center"/>
          </w:tcPr>
          <w:p w14:paraId="7DE34F7F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146DB14E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4F37AA11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5D8F1363" w14:textId="77777777" w:rsidTr="00972ACB">
        <w:tc>
          <w:tcPr>
            <w:tcW w:w="675" w:type="dxa"/>
            <w:vMerge/>
            <w:vAlign w:val="center"/>
          </w:tcPr>
          <w:p w14:paraId="5C86B606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vAlign w:val="bottom"/>
          </w:tcPr>
          <w:p w14:paraId="3701FD6A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263A14D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32FDFFD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7EB0BEA7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51F54D46" w14:textId="77777777" w:rsidTr="00972ACB">
        <w:tc>
          <w:tcPr>
            <w:tcW w:w="675" w:type="dxa"/>
            <w:vMerge w:val="restart"/>
            <w:vAlign w:val="center"/>
          </w:tcPr>
          <w:p w14:paraId="54E7AD95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bottom"/>
          </w:tcPr>
          <w:p w14:paraId="56FB0731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№7. Розв'язування системи лінійних алгебраїчних рівнянь за допомогою формул Крамера.</w:t>
            </w:r>
          </w:p>
        </w:tc>
        <w:tc>
          <w:tcPr>
            <w:tcW w:w="851" w:type="dxa"/>
            <w:vMerge w:val="restart"/>
            <w:vAlign w:val="center"/>
          </w:tcPr>
          <w:p w14:paraId="774FC960" w14:textId="77777777" w:rsidR="00265077" w:rsidRPr="00CB53E7" w:rsidRDefault="00265077" w:rsidP="00972ACB">
            <w:pPr>
              <w:tabs>
                <w:tab w:val="left" w:pos="26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4AED5B44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0ED30F0E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2109993" w14:textId="77777777" w:rsidTr="00972ACB">
        <w:tc>
          <w:tcPr>
            <w:tcW w:w="675" w:type="dxa"/>
            <w:vMerge/>
            <w:vAlign w:val="center"/>
          </w:tcPr>
          <w:p w14:paraId="4AA25151" w14:textId="77777777" w:rsidR="00265077" w:rsidRPr="00CB53E7" w:rsidRDefault="00265077" w:rsidP="00265077">
            <w:pPr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14:paraId="501676ED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8DD4E86" w14:textId="77777777" w:rsidR="00265077" w:rsidRPr="00CB53E7" w:rsidRDefault="00265077" w:rsidP="00265077">
            <w:pPr>
              <w:numPr>
                <w:ilvl w:val="0"/>
                <w:numId w:val="15"/>
              </w:numPr>
              <w:tabs>
                <w:tab w:val="clear" w:pos="720"/>
                <w:tab w:val="num" w:pos="322"/>
              </w:tabs>
              <w:ind w:left="322" w:hanging="2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D1A17CA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5D0F6132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78C4AD05" w14:textId="77777777" w:rsidTr="00972ACB">
        <w:tc>
          <w:tcPr>
            <w:tcW w:w="675" w:type="dxa"/>
            <w:vAlign w:val="center"/>
          </w:tcPr>
          <w:p w14:paraId="41E07125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14:paraId="5A6182FD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Модульний контроль 1</w:t>
            </w:r>
          </w:p>
        </w:tc>
        <w:tc>
          <w:tcPr>
            <w:tcW w:w="1171" w:type="dxa"/>
            <w:gridSpan w:val="2"/>
          </w:tcPr>
          <w:p w14:paraId="69EB08F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</w:t>
            </w:r>
          </w:p>
        </w:tc>
      </w:tr>
      <w:tr w:rsidR="00265077" w:rsidRPr="00CB53E7" w14:paraId="10F37D9D" w14:textId="77777777" w:rsidTr="00972ACB">
        <w:tc>
          <w:tcPr>
            <w:tcW w:w="675" w:type="dxa"/>
            <w:vAlign w:val="center"/>
          </w:tcPr>
          <w:p w14:paraId="2C2E943A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14:paraId="11F92ED8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71" w:type="dxa"/>
            <w:gridSpan w:val="2"/>
          </w:tcPr>
          <w:p w14:paraId="1F86C9A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265077" w:rsidRPr="00CB53E7" w14:paraId="578342C1" w14:textId="77777777" w:rsidTr="00972ACB">
        <w:trPr>
          <w:trHeight w:val="426"/>
        </w:trPr>
        <w:tc>
          <w:tcPr>
            <w:tcW w:w="8897" w:type="dxa"/>
            <w:gridSpan w:val="5"/>
            <w:vAlign w:val="center"/>
          </w:tcPr>
          <w:p w14:paraId="6826B75D" w14:textId="77777777" w:rsidR="00265077" w:rsidRPr="00CB53E7" w:rsidRDefault="00265077" w:rsidP="00972ACB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1</w:t>
            </w:r>
          </w:p>
        </w:tc>
        <w:tc>
          <w:tcPr>
            <w:tcW w:w="1171" w:type="dxa"/>
            <w:gridSpan w:val="2"/>
          </w:tcPr>
          <w:p w14:paraId="305567FE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53</w:t>
            </w:r>
          </w:p>
        </w:tc>
      </w:tr>
      <w:tr w:rsidR="00265077" w:rsidRPr="00CB53E7" w14:paraId="0A08726F" w14:textId="77777777" w:rsidTr="00972ACB">
        <w:tc>
          <w:tcPr>
            <w:tcW w:w="10068" w:type="dxa"/>
            <w:gridSpan w:val="7"/>
          </w:tcPr>
          <w:p w14:paraId="61A4CAE4" w14:textId="77777777" w:rsidR="00265077" w:rsidRPr="00CB53E7" w:rsidRDefault="00265077" w:rsidP="00972ACB">
            <w:pPr>
              <w:ind w:firstLine="709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lastRenderedPageBreak/>
              <w:t>Змістовий модуль 2.</w:t>
            </w:r>
            <w:r w:rsidRPr="00CB53E7">
              <w:rPr>
                <w:bCs/>
                <w:sz w:val="24"/>
                <w:szCs w:val="24"/>
              </w:rPr>
              <w:t xml:space="preserve"> Елементарна теорія інтерполяції. Складання емпіричних формул</w:t>
            </w:r>
          </w:p>
        </w:tc>
      </w:tr>
      <w:tr w:rsidR="00265077" w:rsidRPr="00CB53E7" w14:paraId="7BFD58F7" w14:textId="77777777" w:rsidTr="00972ACB">
        <w:tc>
          <w:tcPr>
            <w:tcW w:w="10068" w:type="dxa"/>
            <w:gridSpan w:val="7"/>
          </w:tcPr>
          <w:p w14:paraId="011ACB7E" w14:textId="77777777" w:rsidR="00265077" w:rsidRPr="00CB53E7" w:rsidRDefault="00265077" w:rsidP="00972ACB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2.1</w:t>
            </w:r>
            <w:r w:rsidRPr="00CB53E7">
              <w:rPr>
                <w:spacing w:val="-6"/>
                <w:sz w:val="24"/>
                <w:szCs w:val="24"/>
              </w:rPr>
              <w:t xml:space="preserve"> Інтерполяція функцій</w:t>
            </w:r>
          </w:p>
        </w:tc>
      </w:tr>
      <w:tr w:rsidR="00265077" w:rsidRPr="00CB53E7" w14:paraId="0B51A614" w14:textId="77777777" w:rsidTr="00972ACB">
        <w:trPr>
          <w:trHeight w:val="297"/>
        </w:trPr>
        <w:tc>
          <w:tcPr>
            <w:tcW w:w="708" w:type="dxa"/>
            <w:gridSpan w:val="2"/>
            <w:vMerge w:val="restart"/>
            <w:vAlign w:val="center"/>
          </w:tcPr>
          <w:p w14:paraId="414B04C7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76030DD9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№8. Інтерполювання функцій за допомогою многочлена Лагранжа.</w:t>
            </w:r>
          </w:p>
        </w:tc>
        <w:tc>
          <w:tcPr>
            <w:tcW w:w="851" w:type="dxa"/>
            <w:vMerge w:val="restart"/>
            <w:vAlign w:val="center"/>
          </w:tcPr>
          <w:p w14:paraId="6E372994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5542F465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04A6BA9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C7461CD" w14:textId="77777777" w:rsidTr="00972ACB">
        <w:tc>
          <w:tcPr>
            <w:tcW w:w="708" w:type="dxa"/>
            <w:gridSpan w:val="2"/>
            <w:vMerge/>
            <w:vAlign w:val="center"/>
          </w:tcPr>
          <w:p w14:paraId="565CF19B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46ADA4D2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E98DA25" w14:textId="77777777" w:rsidR="00265077" w:rsidRPr="00CB53E7" w:rsidRDefault="00265077" w:rsidP="00265077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8F5665B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19646B48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03357EBA" w14:textId="77777777" w:rsidTr="00972ACB">
        <w:tc>
          <w:tcPr>
            <w:tcW w:w="708" w:type="dxa"/>
            <w:gridSpan w:val="2"/>
            <w:vMerge w:val="restart"/>
            <w:vAlign w:val="center"/>
          </w:tcPr>
          <w:p w14:paraId="57D8DB99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356D6C87" w14:textId="305DF76E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№9. Інтерполювання функцій за допомогою формул Ньютона.</w:t>
            </w:r>
          </w:p>
        </w:tc>
        <w:tc>
          <w:tcPr>
            <w:tcW w:w="851" w:type="dxa"/>
            <w:vMerge w:val="restart"/>
            <w:vAlign w:val="center"/>
          </w:tcPr>
          <w:p w14:paraId="41E938C1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2B33296B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64C8B786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456E024" w14:textId="77777777" w:rsidTr="00972ACB">
        <w:tc>
          <w:tcPr>
            <w:tcW w:w="708" w:type="dxa"/>
            <w:gridSpan w:val="2"/>
            <w:vMerge/>
            <w:vAlign w:val="center"/>
          </w:tcPr>
          <w:p w14:paraId="364B6064" w14:textId="77777777" w:rsidR="00265077" w:rsidRPr="00CB53E7" w:rsidRDefault="00265077" w:rsidP="00265077">
            <w:pPr>
              <w:numPr>
                <w:ilvl w:val="0"/>
                <w:numId w:val="1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04BDA65D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A3F395" w14:textId="77777777" w:rsidR="00265077" w:rsidRPr="00CB53E7" w:rsidRDefault="00265077" w:rsidP="00265077">
            <w:pPr>
              <w:numPr>
                <w:ilvl w:val="0"/>
                <w:numId w:val="18"/>
              </w:numPr>
              <w:tabs>
                <w:tab w:val="clear" w:pos="720"/>
                <w:tab w:val="num" w:pos="442"/>
              </w:tabs>
              <w:ind w:hanging="72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EC48500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542F442A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265077" w:rsidRPr="00CB53E7" w14:paraId="00CE583B" w14:textId="77777777" w:rsidTr="00972ACB">
        <w:tc>
          <w:tcPr>
            <w:tcW w:w="10068" w:type="dxa"/>
            <w:gridSpan w:val="7"/>
            <w:vAlign w:val="center"/>
          </w:tcPr>
          <w:p w14:paraId="03E1999A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2.2</w:t>
            </w:r>
            <w:r w:rsidRPr="00CB53E7">
              <w:rPr>
                <w:spacing w:val="-6"/>
                <w:sz w:val="24"/>
                <w:szCs w:val="24"/>
              </w:rPr>
              <w:t xml:space="preserve"> Квадратичне наближення функцій</w:t>
            </w:r>
          </w:p>
        </w:tc>
      </w:tr>
      <w:tr w:rsidR="00265077" w:rsidRPr="00CB53E7" w14:paraId="15C2A853" w14:textId="77777777" w:rsidTr="00972ACB">
        <w:tc>
          <w:tcPr>
            <w:tcW w:w="708" w:type="dxa"/>
            <w:gridSpan w:val="2"/>
            <w:vMerge w:val="restart"/>
            <w:vAlign w:val="center"/>
          </w:tcPr>
          <w:p w14:paraId="071B7427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4343AFCB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№10. Обробка даних за допомогою методу найменших квадратів.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6BBE9D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  <w:shd w:val="clear" w:color="auto" w:fill="auto"/>
          </w:tcPr>
          <w:p w14:paraId="42075651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14:paraId="2E874083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729B4E99" w14:textId="77777777" w:rsidTr="00972ACB">
        <w:tc>
          <w:tcPr>
            <w:tcW w:w="708" w:type="dxa"/>
            <w:gridSpan w:val="2"/>
            <w:vMerge/>
            <w:vAlign w:val="center"/>
          </w:tcPr>
          <w:p w14:paraId="67C03D9C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5508721F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00EF10B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8420E69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14:paraId="392F9CB3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265077" w:rsidRPr="00CB53E7" w14:paraId="15E6C48D" w14:textId="77777777" w:rsidTr="00972ACB">
        <w:tc>
          <w:tcPr>
            <w:tcW w:w="708" w:type="dxa"/>
            <w:gridSpan w:val="2"/>
            <w:vAlign w:val="center"/>
          </w:tcPr>
          <w:p w14:paraId="4B23400A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14:paraId="225C8E3C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Модульний контроль</w:t>
            </w:r>
          </w:p>
        </w:tc>
        <w:tc>
          <w:tcPr>
            <w:tcW w:w="2977" w:type="dxa"/>
            <w:gridSpan w:val="2"/>
          </w:tcPr>
          <w:p w14:paraId="53C95C07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Тестовий контроль</w:t>
            </w:r>
          </w:p>
        </w:tc>
        <w:tc>
          <w:tcPr>
            <w:tcW w:w="1171" w:type="dxa"/>
            <w:gridSpan w:val="2"/>
          </w:tcPr>
          <w:p w14:paraId="6EDC5647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7</w:t>
            </w:r>
          </w:p>
        </w:tc>
      </w:tr>
      <w:tr w:rsidR="00265077" w:rsidRPr="00CB53E7" w14:paraId="67CE6945" w14:textId="77777777" w:rsidTr="00972ACB">
        <w:tc>
          <w:tcPr>
            <w:tcW w:w="708" w:type="dxa"/>
            <w:gridSpan w:val="2"/>
            <w:vAlign w:val="center"/>
          </w:tcPr>
          <w:p w14:paraId="510F1848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89" w:type="dxa"/>
            <w:gridSpan w:val="3"/>
          </w:tcPr>
          <w:p w14:paraId="4B2371CD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71" w:type="dxa"/>
            <w:gridSpan w:val="2"/>
          </w:tcPr>
          <w:p w14:paraId="29D191AD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265077" w:rsidRPr="00CB53E7" w14:paraId="77377200" w14:textId="77777777" w:rsidTr="00972ACB">
        <w:tc>
          <w:tcPr>
            <w:tcW w:w="8897" w:type="dxa"/>
            <w:gridSpan w:val="5"/>
            <w:vAlign w:val="center"/>
          </w:tcPr>
          <w:p w14:paraId="74A96A95" w14:textId="77777777" w:rsidR="00265077" w:rsidRPr="00CB53E7" w:rsidRDefault="00265077" w:rsidP="00972ACB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2</w:t>
            </w:r>
          </w:p>
        </w:tc>
        <w:tc>
          <w:tcPr>
            <w:tcW w:w="1171" w:type="dxa"/>
            <w:gridSpan w:val="2"/>
          </w:tcPr>
          <w:p w14:paraId="226AD343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21</w:t>
            </w:r>
          </w:p>
        </w:tc>
      </w:tr>
      <w:tr w:rsidR="00265077" w:rsidRPr="00CB53E7" w14:paraId="7318CEE0" w14:textId="77777777" w:rsidTr="00972ACB">
        <w:trPr>
          <w:gridAfter w:val="1"/>
          <w:wAfter w:w="23" w:type="dxa"/>
        </w:trPr>
        <w:tc>
          <w:tcPr>
            <w:tcW w:w="10045" w:type="dxa"/>
            <w:gridSpan w:val="6"/>
            <w:vAlign w:val="bottom"/>
          </w:tcPr>
          <w:p w14:paraId="251D60D7" w14:textId="77777777" w:rsidR="00265077" w:rsidRPr="00CB53E7" w:rsidRDefault="00265077" w:rsidP="00972ACB">
            <w:pPr>
              <w:jc w:val="center"/>
              <w:rPr>
                <w:bCs/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3.</w:t>
            </w:r>
            <w:r w:rsidRPr="00CB53E7">
              <w:rPr>
                <w:bCs/>
                <w:sz w:val="24"/>
                <w:szCs w:val="24"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265077" w:rsidRPr="00CB53E7" w14:paraId="43DE9934" w14:textId="77777777" w:rsidTr="00972ACB">
        <w:trPr>
          <w:gridAfter w:val="1"/>
          <w:wAfter w:w="23" w:type="dxa"/>
        </w:trPr>
        <w:tc>
          <w:tcPr>
            <w:tcW w:w="10045" w:type="dxa"/>
            <w:gridSpan w:val="6"/>
          </w:tcPr>
          <w:p w14:paraId="19C55F1D" w14:textId="77777777" w:rsidR="00265077" w:rsidRPr="00CB53E7" w:rsidRDefault="00265077" w:rsidP="00972AC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3.1</w:t>
            </w:r>
            <w:r w:rsidRPr="00CB53E7">
              <w:rPr>
                <w:spacing w:val="-6"/>
                <w:sz w:val="24"/>
                <w:szCs w:val="24"/>
              </w:rPr>
              <w:t xml:space="preserve"> Чисельне інтегрування функцій</w:t>
            </w:r>
          </w:p>
        </w:tc>
      </w:tr>
      <w:tr w:rsidR="00265077" w:rsidRPr="00CB53E7" w14:paraId="3456848C" w14:textId="77777777" w:rsidTr="00972ACB">
        <w:trPr>
          <w:gridAfter w:val="1"/>
          <w:wAfter w:w="23" w:type="dxa"/>
          <w:trHeight w:val="401"/>
        </w:trPr>
        <w:tc>
          <w:tcPr>
            <w:tcW w:w="708" w:type="dxa"/>
            <w:gridSpan w:val="2"/>
            <w:vMerge w:val="restart"/>
            <w:vAlign w:val="center"/>
          </w:tcPr>
          <w:p w14:paraId="4DA8262C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46CD4E5C" w14:textId="77777777" w:rsidR="00265077" w:rsidRPr="00CB53E7" w:rsidRDefault="00265077" w:rsidP="00972ACB">
            <w:pPr>
              <w:shd w:val="clear" w:color="auto" w:fill="FFFFFF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№11. Обчислення інтегралів за допомогою формул прямокутників та трапецій.</w:t>
            </w:r>
          </w:p>
        </w:tc>
        <w:tc>
          <w:tcPr>
            <w:tcW w:w="851" w:type="dxa"/>
            <w:vMerge w:val="restart"/>
            <w:vAlign w:val="center"/>
          </w:tcPr>
          <w:p w14:paraId="4D43FA3C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43E3AF55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14:paraId="10CA1A10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1B2BEEAB" w14:textId="77777777" w:rsidTr="00972ACB">
        <w:trPr>
          <w:gridAfter w:val="1"/>
          <w:wAfter w:w="23" w:type="dxa"/>
          <w:trHeight w:val="421"/>
        </w:trPr>
        <w:tc>
          <w:tcPr>
            <w:tcW w:w="708" w:type="dxa"/>
            <w:gridSpan w:val="2"/>
            <w:vMerge/>
            <w:vAlign w:val="center"/>
          </w:tcPr>
          <w:p w14:paraId="7627B331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6C1251D0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5D991E0" w14:textId="77777777" w:rsidR="00265077" w:rsidRPr="00CB53E7" w:rsidRDefault="00265077" w:rsidP="00265077">
            <w:pPr>
              <w:numPr>
                <w:ilvl w:val="0"/>
                <w:numId w:val="21"/>
              </w:numPr>
              <w:ind w:hanging="27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6BDF4D9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14:paraId="506704B2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265077" w:rsidRPr="00CB53E7" w14:paraId="7A707087" w14:textId="77777777" w:rsidTr="00972ACB">
        <w:trPr>
          <w:gridAfter w:val="1"/>
          <w:wAfter w:w="23" w:type="dxa"/>
          <w:trHeight w:val="286"/>
        </w:trPr>
        <w:tc>
          <w:tcPr>
            <w:tcW w:w="708" w:type="dxa"/>
            <w:gridSpan w:val="2"/>
            <w:vMerge w:val="restart"/>
            <w:vAlign w:val="center"/>
          </w:tcPr>
          <w:p w14:paraId="7F6FCCF7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7F171E6E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№12. Обчислення інтегралів за допомогою формули  Сімпсона.</w:t>
            </w:r>
          </w:p>
        </w:tc>
        <w:tc>
          <w:tcPr>
            <w:tcW w:w="851" w:type="dxa"/>
            <w:vMerge w:val="restart"/>
            <w:vAlign w:val="center"/>
          </w:tcPr>
          <w:p w14:paraId="34F76829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1263ACA9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14:paraId="14E398FA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6B8CFF03" w14:textId="77777777" w:rsidTr="00972ACB">
        <w:trPr>
          <w:gridAfter w:val="1"/>
          <w:wAfter w:w="23" w:type="dxa"/>
          <w:trHeight w:val="262"/>
        </w:trPr>
        <w:tc>
          <w:tcPr>
            <w:tcW w:w="708" w:type="dxa"/>
            <w:gridSpan w:val="2"/>
            <w:vMerge/>
            <w:vAlign w:val="center"/>
          </w:tcPr>
          <w:p w14:paraId="4699F6B6" w14:textId="77777777" w:rsidR="00265077" w:rsidRPr="00CB53E7" w:rsidRDefault="00265077" w:rsidP="00265077">
            <w:pPr>
              <w:numPr>
                <w:ilvl w:val="0"/>
                <w:numId w:val="2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1B9A6DC6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E720D9D" w14:textId="77777777" w:rsidR="00265077" w:rsidRPr="00CB53E7" w:rsidRDefault="00265077" w:rsidP="00265077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880FADB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14:paraId="17246D97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265077" w:rsidRPr="00CB53E7" w14:paraId="370743F6" w14:textId="77777777" w:rsidTr="00972ACB">
        <w:trPr>
          <w:gridAfter w:val="1"/>
          <w:wAfter w:w="23" w:type="dxa"/>
          <w:trHeight w:val="414"/>
        </w:trPr>
        <w:tc>
          <w:tcPr>
            <w:tcW w:w="10045" w:type="dxa"/>
            <w:gridSpan w:val="6"/>
          </w:tcPr>
          <w:p w14:paraId="1B200908" w14:textId="77777777" w:rsidR="00265077" w:rsidRPr="00CB53E7" w:rsidRDefault="00265077" w:rsidP="00972AC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3.2</w:t>
            </w:r>
            <w:r w:rsidRPr="00CB53E7">
              <w:rPr>
                <w:spacing w:val="-6"/>
                <w:sz w:val="24"/>
                <w:szCs w:val="24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265077" w:rsidRPr="00CB53E7" w14:paraId="3346177B" w14:textId="77777777" w:rsidTr="00972ACB">
        <w:trPr>
          <w:gridAfter w:val="1"/>
          <w:wAfter w:w="23" w:type="dxa"/>
          <w:trHeight w:val="272"/>
        </w:trPr>
        <w:tc>
          <w:tcPr>
            <w:tcW w:w="708" w:type="dxa"/>
            <w:gridSpan w:val="2"/>
            <w:vMerge w:val="restart"/>
            <w:vAlign w:val="center"/>
          </w:tcPr>
          <w:p w14:paraId="2CC6F5DB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67D2A2F4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№13. Інтегрування диференціальних рівнянь методом Ейлера.</w:t>
            </w:r>
          </w:p>
        </w:tc>
        <w:tc>
          <w:tcPr>
            <w:tcW w:w="851" w:type="dxa"/>
            <w:vMerge w:val="restart"/>
            <w:vAlign w:val="center"/>
          </w:tcPr>
          <w:p w14:paraId="16C26706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3AF718BD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14:paraId="347CD00B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66FDE3C4" w14:textId="77777777" w:rsidTr="00972ACB">
        <w:trPr>
          <w:gridAfter w:val="1"/>
          <w:wAfter w:w="23" w:type="dxa"/>
          <w:trHeight w:val="262"/>
        </w:trPr>
        <w:tc>
          <w:tcPr>
            <w:tcW w:w="708" w:type="dxa"/>
            <w:gridSpan w:val="2"/>
            <w:vMerge/>
            <w:vAlign w:val="center"/>
          </w:tcPr>
          <w:p w14:paraId="22FF893A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40402ABF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8B4AF75" w14:textId="77777777" w:rsidR="00265077" w:rsidRPr="00CB53E7" w:rsidRDefault="00265077" w:rsidP="00265077">
            <w:pPr>
              <w:numPr>
                <w:ilvl w:val="0"/>
                <w:numId w:val="2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6BC260C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14:paraId="3B0C6EA8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265077" w:rsidRPr="00CB53E7" w14:paraId="0A0FE02D" w14:textId="77777777" w:rsidTr="00972ACB">
        <w:trPr>
          <w:gridAfter w:val="1"/>
          <w:wAfter w:w="23" w:type="dxa"/>
          <w:trHeight w:val="266"/>
        </w:trPr>
        <w:tc>
          <w:tcPr>
            <w:tcW w:w="708" w:type="dxa"/>
            <w:gridSpan w:val="2"/>
            <w:vMerge w:val="restart"/>
            <w:vAlign w:val="center"/>
          </w:tcPr>
          <w:p w14:paraId="3517D402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14:paraId="6E2D2997" w14:textId="77777777" w:rsidR="00265077" w:rsidRPr="00CB53E7" w:rsidRDefault="00265077" w:rsidP="00972ACB">
            <w:pPr>
              <w:shd w:val="clear" w:color="auto" w:fill="FFFFFF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№14. Розв'язання диференціальних рівнянь методом </w:t>
            </w:r>
            <w:proofErr w:type="spellStart"/>
            <w:r w:rsidRPr="00CB53E7">
              <w:rPr>
                <w:sz w:val="24"/>
                <w:szCs w:val="24"/>
              </w:rPr>
              <w:t>Рунге</w:t>
            </w:r>
            <w:proofErr w:type="spellEnd"/>
            <w:r w:rsidRPr="00CB53E7">
              <w:rPr>
                <w:sz w:val="24"/>
                <w:szCs w:val="24"/>
              </w:rPr>
              <w:t>-Кута.</w:t>
            </w:r>
          </w:p>
        </w:tc>
        <w:tc>
          <w:tcPr>
            <w:tcW w:w="851" w:type="dxa"/>
            <w:vMerge w:val="restart"/>
            <w:vAlign w:val="center"/>
          </w:tcPr>
          <w:p w14:paraId="55A17007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14:paraId="2D53A538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14:paraId="7CF625AA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265077" w:rsidRPr="00CB53E7" w14:paraId="3CD10702" w14:textId="77777777" w:rsidTr="00972ACB">
        <w:trPr>
          <w:gridAfter w:val="1"/>
          <w:wAfter w:w="23" w:type="dxa"/>
          <w:trHeight w:val="243"/>
        </w:trPr>
        <w:tc>
          <w:tcPr>
            <w:tcW w:w="708" w:type="dxa"/>
            <w:gridSpan w:val="2"/>
            <w:vMerge/>
            <w:vAlign w:val="center"/>
          </w:tcPr>
          <w:p w14:paraId="1E17C3BD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14:paraId="10BCF5A4" w14:textId="77777777" w:rsidR="00265077" w:rsidRPr="00CB53E7" w:rsidRDefault="00265077" w:rsidP="00972AC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C284F19" w14:textId="77777777" w:rsidR="00265077" w:rsidRPr="00CB53E7" w:rsidRDefault="00265077" w:rsidP="00265077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16F4699" w14:textId="77777777" w:rsidR="00265077" w:rsidRPr="00CB53E7" w:rsidRDefault="00265077" w:rsidP="00972ACB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14:paraId="54F45796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265077" w:rsidRPr="00CB53E7" w14:paraId="12DCBEB3" w14:textId="77777777" w:rsidTr="00972ACB">
        <w:trPr>
          <w:gridAfter w:val="1"/>
          <w:wAfter w:w="23" w:type="dxa"/>
        </w:trPr>
        <w:tc>
          <w:tcPr>
            <w:tcW w:w="708" w:type="dxa"/>
            <w:gridSpan w:val="2"/>
            <w:vAlign w:val="center"/>
          </w:tcPr>
          <w:p w14:paraId="3A06B8AF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89" w:type="dxa"/>
            <w:gridSpan w:val="3"/>
          </w:tcPr>
          <w:p w14:paraId="2EE7ED10" w14:textId="77777777" w:rsidR="00265077" w:rsidRPr="00CB53E7" w:rsidRDefault="00265077" w:rsidP="00972ACB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48" w:type="dxa"/>
          </w:tcPr>
          <w:p w14:paraId="127E5056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265077" w:rsidRPr="00CB53E7" w14:paraId="66F50F68" w14:textId="77777777" w:rsidTr="00972ACB">
        <w:trPr>
          <w:gridAfter w:val="1"/>
          <w:wAfter w:w="23" w:type="dxa"/>
        </w:trPr>
        <w:tc>
          <w:tcPr>
            <w:tcW w:w="708" w:type="dxa"/>
            <w:gridSpan w:val="2"/>
            <w:vAlign w:val="center"/>
          </w:tcPr>
          <w:p w14:paraId="398C8922" w14:textId="77777777" w:rsidR="00265077" w:rsidRPr="00CB53E7" w:rsidRDefault="00265077" w:rsidP="00265077">
            <w:pPr>
              <w:numPr>
                <w:ilvl w:val="0"/>
                <w:numId w:val="12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14:paraId="5F75A85A" w14:textId="77777777" w:rsidR="00265077" w:rsidRPr="00CB53E7" w:rsidRDefault="00265077" w:rsidP="00972ACB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Підсумковий огляд</w:t>
            </w:r>
          </w:p>
        </w:tc>
        <w:tc>
          <w:tcPr>
            <w:tcW w:w="2977" w:type="dxa"/>
            <w:gridSpan w:val="2"/>
            <w:vAlign w:val="center"/>
          </w:tcPr>
          <w:p w14:paraId="3FC87E14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Контрольна робота</w:t>
            </w:r>
          </w:p>
        </w:tc>
        <w:tc>
          <w:tcPr>
            <w:tcW w:w="1148" w:type="dxa"/>
          </w:tcPr>
          <w:p w14:paraId="0999A900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</w:t>
            </w:r>
          </w:p>
        </w:tc>
      </w:tr>
      <w:tr w:rsidR="00265077" w:rsidRPr="00CB53E7" w14:paraId="29921D73" w14:textId="77777777" w:rsidTr="00972ACB">
        <w:trPr>
          <w:gridAfter w:val="1"/>
          <w:wAfter w:w="23" w:type="dxa"/>
        </w:trPr>
        <w:tc>
          <w:tcPr>
            <w:tcW w:w="8897" w:type="dxa"/>
            <w:gridSpan w:val="5"/>
            <w:vAlign w:val="center"/>
          </w:tcPr>
          <w:p w14:paraId="625D01A4" w14:textId="77777777" w:rsidR="00265077" w:rsidRPr="00CB53E7" w:rsidRDefault="00265077" w:rsidP="00972ACB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3</w:t>
            </w:r>
          </w:p>
        </w:tc>
        <w:tc>
          <w:tcPr>
            <w:tcW w:w="1148" w:type="dxa"/>
          </w:tcPr>
          <w:p w14:paraId="2514C9E5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26</w:t>
            </w:r>
          </w:p>
        </w:tc>
      </w:tr>
      <w:tr w:rsidR="00265077" w:rsidRPr="00CB53E7" w14:paraId="2038B979" w14:textId="77777777" w:rsidTr="00972ACB">
        <w:trPr>
          <w:gridAfter w:val="1"/>
          <w:wAfter w:w="23" w:type="dxa"/>
        </w:trPr>
        <w:tc>
          <w:tcPr>
            <w:tcW w:w="8897" w:type="dxa"/>
            <w:gridSpan w:val="5"/>
            <w:vAlign w:val="center"/>
          </w:tcPr>
          <w:p w14:paraId="658094A6" w14:textId="77777777" w:rsidR="00265077" w:rsidRPr="00CB53E7" w:rsidRDefault="00265077" w:rsidP="00972ACB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Разом за дисципліною</w:t>
            </w:r>
          </w:p>
        </w:tc>
        <w:tc>
          <w:tcPr>
            <w:tcW w:w="1148" w:type="dxa"/>
          </w:tcPr>
          <w:p w14:paraId="10D39646" w14:textId="77777777" w:rsidR="00265077" w:rsidRPr="00CB53E7" w:rsidRDefault="00265077" w:rsidP="00972ACB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100</w:t>
            </w:r>
          </w:p>
        </w:tc>
      </w:tr>
    </w:tbl>
    <w:p w14:paraId="3B3019B8" w14:textId="77777777" w:rsidR="00265077" w:rsidRDefault="00265077" w:rsidP="00265077">
      <w:pPr>
        <w:pStyle w:val="10"/>
        <w:spacing w:line="360" w:lineRule="auto"/>
        <w:jc w:val="center"/>
        <w:rPr>
          <w:b/>
        </w:rPr>
      </w:pPr>
    </w:p>
    <w:p w14:paraId="3F577B9D" w14:textId="77777777" w:rsidR="003803F5" w:rsidRDefault="00C004BB" w:rsidP="00265077">
      <w:pPr>
        <w:pStyle w:val="10"/>
        <w:spacing w:line="360" w:lineRule="auto"/>
        <w:jc w:val="center"/>
        <w:rPr>
          <w:b/>
        </w:rPr>
      </w:pPr>
      <w:r>
        <w:rPr>
          <w:b/>
        </w:rPr>
        <w:t>Семестровий контроль</w:t>
      </w:r>
    </w:p>
    <w:p w14:paraId="1A2E12B9" w14:textId="77777777" w:rsidR="00296599" w:rsidRDefault="00296599" w:rsidP="00265077">
      <w:pPr>
        <w:pStyle w:val="10"/>
        <w:spacing w:line="360" w:lineRule="auto"/>
        <w:jc w:val="center"/>
        <w:rPr>
          <w:b/>
        </w:rPr>
      </w:pPr>
    </w:p>
    <w:tbl>
      <w:tblPr>
        <w:tblStyle w:val="af4"/>
        <w:tblW w:w="1031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4"/>
        <w:gridCol w:w="4110"/>
      </w:tblGrid>
      <w:tr w:rsidR="003803F5" w14:paraId="686E72C1" w14:textId="77777777">
        <w:tc>
          <w:tcPr>
            <w:tcW w:w="6204" w:type="dxa"/>
          </w:tcPr>
          <w:p w14:paraId="74911121" w14:textId="77777777" w:rsidR="003803F5" w:rsidRDefault="00C004BB" w:rsidP="00296599">
            <w:pPr>
              <w:pStyle w:val="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="00296599">
              <w:rPr>
                <w:b/>
                <w:sz w:val="28"/>
                <w:szCs w:val="28"/>
              </w:rPr>
              <w:t>контролю</w:t>
            </w:r>
          </w:p>
        </w:tc>
        <w:tc>
          <w:tcPr>
            <w:tcW w:w="4110" w:type="dxa"/>
          </w:tcPr>
          <w:p w14:paraId="7C4B1B97" w14:textId="77777777" w:rsidR="003803F5" w:rsidRDefault="00C004BB">
            <w:pPr>
              <w:pStyle w:val="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 кількість балів</w:t>
            </w:r>
          </w:p>
        </w:tc>
      </w:tr>
      <w:tr w:rsidR="003803F5" w14:paraId="1D3FD53C" w14:textId="77777777">
        <w:tc>
          <w:tcPr>
            <w:tcW w:w="6204" w:type="dxa"/>
          </w:tcPr>
          <w:p w14:paraId="70353C8A" w14:textId="77777777" w:rsidR="003803F5" w:rsidRDefault="00C004B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Залік</w:t>
            </w:r>
          </w:p>
        </w:tc>
        <w:tc>
          <w:tcPr>
            <w:tcW w:w="4110" w:type="dxa"/>
          </w:tcPr>
          <w:p w14:paraId="45605F96" w14:textId="77777777" w:rsidR="003803F5" w:rsidRDefault="00AA3735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14:paraId="34E42D2C" w14:textId="77777777" w:rsidR="00265077" w:rsidRDefault="00265077">
      <w:pPr>
        <w:pStyle w:val="10"/>
        <w:jc w:val="center"/>
        <w:rPr>
          <w:b/>
        </w:rPr>
      </w:pPr>
    </w:p>
    <w:p w14:paraId="30A5CAAD" w14:textId="77777777" w:rsidR="00265077" w:rsidRDefault="00265077">
      <w:pPr>
        <w:rPr>
          <w:b/>
        </w:rPr>
      </w:pPr>
      <w:r>
        <w:rPr>
          <w:b/>
        </w:rPr>
        <w:br w:type="page"/>
      </w:r>
    </w:p>
    <w:p w14:paraId="635D1295" w14:textId="77777777" w:rsidR="003803F5" w:rsidRDefault="00C004BB" w:rsidP="00265077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6.2 КРИТЕРІЇ ОЦІНЮВАННЯ</w:t>
      </w:r>
    </w:p>
    <w:p w14:paraId="049EBFC4" w14:textId="77777777" w:rsidR="003651FB" w:rsidRDefault="003651FB" w:rsidP="00265077">
      <w:pPr>
        <w:pStyle w:val="10"/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608"/>
      </w:tblGrid>
      <w:tr w:rsidR="003651FB" w:rsidRPr="00280A0F" w14:paraId="0AE81B3A" w14:textId="77777777" w:rsidTr="003651FB">
        <w:tc>
          <w:tcPr>
            <w:tcW w:w="10268" w:type="dxa"/>
            <w:gridSpan w:val="2"/>
          </w:tcPr>
          <w:p w14:paraId="592F6951" w14:textId="77777777" w:rsidR="003651FB" w:rsidRPr="00164FB4" w:rsidRDefault="00BD1A2F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>
              <w:rPr>
                <w:b/>
              </w:rPr>
              <w:t>Самостійна робота</w:t>
            </w:r>
          </w:p>
        </w:tc>
      </w:tr>
      <w:tr w:rsidR="003651FB" w:rsidRPr="00280A0F" w14:paraId="1F8193DF" w14:textId="77777777" w:rsidTr="003651FB">
        <w:tc>
          <w:tcPr>
            <w:tcW w:w="2660" w:type="dxa"/>
          </w:tcPr>
          <w:p w14:paraId="05692889" w14:textId="77777777"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Бали</w:t>
            </w:r>
          </w:p>
        </w:tc>
        <w:tc>
          <w:tcPr>
            <w:tcW w:w="7608" w:type="dxa"/>
          </w:tcPr>
          <w:p w14:paraId="2E44C68B" w14:textId="77777777"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Критерій</w:t>
            </w:r>
          </w:p>
        </w:tc>
      </w:tr>
      <w:tr w:rsidR="003651FB" w:rsidRPr="00280A0F" w14:paraId="240B125F" w14:textId="77777777" w:rsidTr="003651FB">
        <w:tc>
          <w:tcPr>
            <w:tcW w:w="2660" w:type="dxa"/>
          </w:tcPr>
          <w:p w14:paraId="49128F87" w14:textId="77777777" w:rsidR="003651FB" w:rsidRPr="0039332E" w:rsidRDefault="00BD1A2F" w:rsidP="003651FB">
            <w:pPr>
              <w:jc w:val="center"/>
            </w:pPr>
            <w:r>
              <w:t>5</w:t>
            </w:r>
          </w:p>
        </w:tc>
        <w:tc>
          <w:tcPr>
            <w:tcW w:w="7608" w:type="dxa"/>
          </w:tcPr>
          <w:p w14:paraId="68190CC0" w14:textId="77777777" w:rsidR="003651FB" w:rsidRPr="00BD1A2F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  <w:sz w:val="24"/>
                <w:szCs w:val="24"/>
              </w:rPr>
            </w:pPr>
            <w:r>
              <w:t xml:space="preserve">за самостійну роботу присвоюються студенту, якщо він ретельно виконує всі завдання самостійної роботи, демонструє знання і розуміння вивченого матеріалу </w:t>
            </w:r>
          </w:p>
        </w:tc>
      </w:tr>
      <w:tr w:rsidR="003651FB" w:rsidRPr="00280A0F" w14:paraId="7B065B30" w14:textId="77777777" w:rsidTr="003651FB">
        <w:tc>
          <w:tcPr>
            <w:tcW w:w="2660" w:type="dxa"/>
          </w:tcPr>
          <w:p w14:paraId="57CC7A36" w14:textId="77777777" w:rsidR="003651FB" w:rsidRPr="0039332E" w:rsidRDefault="00BD1A2F" w:rsidP="003651FB">
            <w:pPr>
              <w:jc w:val="center"/>
            </w:pPr>
            <w:r>
              <w:t>4</w:t>
            </w:r>
          </w:p>
        </w:tc>
        <w:tc>
          <w:tcPr>
            <w:tcW w:w="7608" w:type="dxa"/>
          </w:tcPr>
          <w:p w14:paraId="5A795031" w14:textId="77777777"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недостатньо повністю виконує завдання самостійної роботи</w:t>
            </w:r>
          </w:p>
        </w:tc>
      </w:tr>
      <w:tr w:rsidR="00BD1A2F" w:rsidRPr="00280A0F" w14:paraId="4F6A58D1" w14:textId="77777777" w:rsidTr="003651FB">
        <w:tc>
          <w:tcPr>
            <w:tcW w:w="2660" w:type="dxa"/>
          </w:tcPr>
          <w:p w14:paraId="3DE53626" w14:textId="77777777" w:rsidR="00BD1A2F" w:rsidRPr="0039332E" w:rsidRDefault="00BD1A2F" w:rsidP="003651FB">
            <w:pPr>
              <w:jc w:val="center"/>
            </w:pPr>
            <w:r>
              <w:t>3</w:t>
            </w:r>
          </w:p>
        </w:tc>
        <w:tc>
          <w:tcPr>
            <w:tcW w:w="7608" w:type="dxa"/>
          </w:tcPr>
          <w:p w14:paraId="1D5B376F" w14:textId="77777777" w:rsidR="00BD1A2F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важко відтворює навчальний матеріал</w:t>
            </w:r>
          </w:p>
        </w:tc>
      </w:tr>
      <w:tr w:rsidR="003651FB" w:rsidRPr="00280A0F" w14:paraId="083D7D4E" w14:textId="77777777" w:rsidTr="003651FB">
        <w:tc>
          <w:tcPr>
            <w:tcW w:w="2660" w:type="dxa"/>
          </w:tcPr>
          <w:p w14:paraId="3DDE2C4F" w14:textId="77777777" w:rsidR="003651FB" w:rsidRPr="0039332E" w:rsidRDefault="00BD1A2F" w:rsidP="003651FB">
            <w:pPr>
              <w:jc w:val="center"/>
            </w:pPr>
            <w:r>
              <w:t>2</w:t>
            </w:r>
          </w:p>
        </w:tc>
        <w:tc>
          <w:tcPr>
            <w:tcW w:w="7608" w:type="dxa"/>
          </w:tcPr>
          <w:p w14:paraId="0F569923" w14:textId="77777777"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недбало виконує завдання самостійної роботи, має недостатні знання і засвоєння вивченого матеріалу</w:t>
            </w:r>
          </w:p>
        </w:tc>
      </w:tr>
      <w:tr w:rsidR="003651FB" w:rsidRPr="00280A0F" w14:paraId="1708CCCB" w14:textId="77777777" w:rsidTr="003651FB">
        <w:tc>
          <w:tcPr>
            <w:tcW w:w="2660" w:type="dxa"/>
          </w:tcPr>
          <w:p w14:paraId="39FCC58B" w14:textId="77777777" w:rsidR="003651FB" w:rsidRPr="0039332E" w:rsidRDefault="00BD1A2F" w:rsidP="003651FB">
            <w:pPr>
              <w:jc w:val="center"/>
            </w:pPr>
            <w:r>
              <w:t>1</w:t>
            </w:r>
          </w:p>
        </w:tc>
        <w:tc>
          <w:tcPr>
            <w:tcW w:w="7608" w:type="dxa"/>
          </w:tcPr>
          <w:p w14:paraId="313345C8" w14:textId="77777777"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виконує завдання самостійної роботи з грубими помилками</w:t>
            </w:r>
          </w:p>
        </w:tc>
      </w:tr>
      <w:tr w:rsidR="00BD1A2F" w:rsidRPr="00280A0F" w14:paraId="496EF7A4" w14:textId="77777777" w:rsidTr="003651FB">
        <w:tc>
          <w:tcPr>
            <w:tcW w:w="2660" w:type="dxa"/>
          </w:tcPr>
          <w:p w14:paraId="47A557FF" w14:textId="77777777" w:rsidR="00BD1A2F" w:rsidRPr="0039332E" w:rsidRDefault="00BD1A2F" w:rsidP="003651FB">
            <w:pPr>
              <w:jc w:val="center"/>
            </w:pPr>
            <w:r>
              <w:t>0</w:t>
            </w:r>
          </w:p>
        </w:tc>
        <w:tc>
          <w:tcPr>
            <w:tcW w:w="7608" w:type="dxa"/>
          </w:tcPr>
          <w:p w14:paraId="2D2D99B8" w14:textId="77777777" w:rsidR="00BD1A2F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 виконує завдання самостійної роботи</w:t>
            </w:r>
          </w:p>
        </w:tc>
      </w:tr>
    </w:tbl>
    <w:p w14:paraId="411F3993" w14:textId="77777777" w:rsidR="0056265F" w:rsidRDefault="0056265F" w:rsidP="003651FB">
      <w:pPr>
        <w:jc w:val="center"/>
        <w:rPr>
          <w:b/>
        </w:rPr>
      </w:pPr>
    </w:p>
    <w:p w14:paraId="65F0A4ED" w14:textId="77777777" w:rsidR="0056265F" w:rsidRDefault="0056265F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608"/>
      </w:tblGrid>
      <w:tr w:rsidR="003651FB" w:rsidRPr="00280A0F" w14:paraId="3AD15C20" w14:textId="77777777" w:rsidTr="003651FB">
        <w:tc>
          <w:tcPr>
            <w:tcW w:w="10268" w:type="dxa"/>
            <w:gridSpan w:val="2"/>
          </w:tcPr>
          <w:p w14:paraId="5BF400D9" w14:textId="77777777" w:rsidR="003651FB" w:rsidRPr="00164FB4" w:rsidRDefault="00AA3735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>
              <w:rPr>
                <w:b/>
              </w:rPr>
              <w:t>Лабораторні</w:t>
            </w:r>
            <w:r w:rsidR="003651FB" w:rsidRPr="00164FB4">
              <w:rPr>
                <w:b/>
              </w:rPr>
              <w:t xml:space="preserve"> роботи</w:t>
            </w:r>
          </w:p>
        </w:tc>
      </w:tr>
      <w:tr w:rsidR="003651FB" w:rsidRPr="00280A0F" w14:paraId="35DBCE11" w14:textId="77777777" w:rsidTr="003651FB">
        <w:tc>
          <w:tcPr>
            <w:tcW w:w="2660" w:type="dxa"/>
          </w:tcPr>
          <w:p w14:paraId="0CC8028F" w14:textId="77777777"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Бали</w:t>
            </w:r>
          </w:p>
        </w:tc>
        <w:tc>
          <w:tcPr>
            <w:tcW w:w="7608" w:type="dxa"/>
          </w:tcPr>
          <w:p w14:paraId="7016CDA3" w14:textId="77777777"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Критерій</w:t>
            </w:r>
          </w:p>
        </w:tc>
      </w:tr>
      <w:tr w:rsidR="003651FB" w:rsidRPr="00280A0F" w14:paraId="22527815" w14:textId="77777777" w:rsidTr="003651FB">
        <w:tc>
          <w:tcPr>
            <w:tcW w:w="2660" w:type="dxa"/>
          </w:tcPr>
          <w:p w14:paraId="4C7D32B9" w14:textId="77777777" w:rsidR="003651FB" w:rsidRPr="0039332E" w:rsidRDefault="00427099" w:rsidP="00427099">
            <w:pPr>
              <w:jc w:val="center"/>
            </w:pPr>
            <w:r>
              <w:t>(0,9-1)*Б.Л</w:t>
            </w:r>
            <w:r>
              <w:rPr>
                <w:rStyle w:val="aff3"/>
              </w:rPr>
              <w:footnoteReference w:id="1"/>
            </w:r>
          </w:p>
        </w:tc>
        <w:tc>
          <w:tcPr>
            <w:tcW w:w="7608" w:type="dxa"/>
          </w:tcPr>
          <w:p w14:paraId="7A0FC728" w14:textId="77777777" w:rsidR="00427099" w:rsidRPr="008C4C72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робота виконана повністю;</w:t>
            </w:r>
          </w:p>
          <w:p w14:paraId="4A585592" w14:textId="77777777" w:rsidR="00427099" w:rsidRPr="008C4C72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у алгоритму рішення задачі та в теоретичних викладках рішення немає пропусків і помилок;</w:t>
            </w:r>
          </w:p>
          <w:p w14:paraId="39D7AE9C" w14:textId="77777777" w:rsidR="003651FB" w:rsidRPr="00BD1A2F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у тексті звіту немає синтаксичних помилок (можливі одна-дві різні неточності, описки, які не є наслідком незнання чи нерозуміння навчального матеріалу).</w:t>
            </w:r>
          </w:p>
        </w:tc>
      </w:tr>
      <w:tr w:rsidR="003651FB" w:rsidRPr="0056265F" w14:paraId="083BD6EB" w14:textId="77777777" w:rsidTr="003651FB">
        <w:tc>
          <w:tcPr>
            <w:tcW w:w="2660" w:type="dxa"/>
          </w:tcPr>
          <w:p w14:paraId="50D57633" w14:textId="77777777" w:rsidR="003651FB" w:rsidRPr="0039332E" w:rsidRDefault="0056265F" w:rsidP="003651FB">
            <w:pPr>
              <w:jc w:val="center"/>
            </w:pPr>
            <w:r>
              <w:t>(0,74-0,89)*Б.Л</w:t>
            </w:r>
          </w:p>
        </w:tc>
        <w:tc>
          <w:tcPr>
            <w:tcW w:w="7608" w:type="dxa"/>
          </w:tcPr>
          <w:p w14:paraId="282461B0" w14:textId="77777777" w:rsidR="0056265F" w:rsidRPr="00FE6408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>робота виконана повністю, але обґрунтування кроків вирішення недостатні (якщо вміння обґрунтовувати міркування не було спеціальним об'єктом перевірки);</w:t>
            </w:r>
          </w:p>
          <w:p w14:paraId="16C46AA4" w14:textId="77777777"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>допущена одна помилка або два-три недоліку.</w:t>
            </w:r>
          </w:p>
        </w:tc>
      </w:tr>
      <w:tr w:rsidR="003651FB" w:rsidRPr="00280A0F" w14:paraId="751B0E88" w14:textId="77777777" w:rsidTr="003651FB">
        <w:tc>
          <w:tcPr>
            <w:tcW w:w="2660" w:type="dxa"/>
          </w:tcPr>
          <w:p w14:paraId="7AB0B7D4" w14:textId="77777777" w:rsidR="003651FB" w:rsidRPr="0039332E" w:rsidRDefault="0056265F" w:rsidP="003651FB">
            <w:pPr>
              <w:jc w:val="center"/>
            </w:pPr>
            <w:r>
              <w:t>(0,6-0,73)*Б.Л</w:t>
            </w:r>
          </w:p>
        </w:tc>
        <w:tc>
          <w:tcPr>
            <w:tcW w:w="7608" w:type="dxa"/>
          </w:tcPr>
          <w:p w14:paraId="688944A3" w14:textId="77777777"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 xml:space="preserve">допущені більше однієї помилки або двох-трьох недоліків в викладках, алгоритмі або тексті звіту, але </w:t>
            </w:r>
            <w:r>
              <w:rPr>
                <w:rStyle w:val="longtext"/>
              </w:rPr>
              <w:t>студент</w:t>
            </w:r>
            <w:r w:rsidRPr="008C4C72">
              <w:rPr>
                <w:rStyle w:val="longtext"/>
              </w:rPr>
              <w:t xml:space="preserve"> володіє обов'язковими уміннями по перевіреній темі.</w:t>
            </w:r>
          </w:p>
        </w:tc>
      </w:tr>
      <w:tr w:rsidR="003651FB" w:rsidRPr="00280A0F" w14:paraId="21E84756" w14:textId="77777777" w:rsidTr="003651FB">
        <w:tc>
          <w:tcPr>
            <w:tcW w:w="2660" w:type="dxa"/>
          </w:tcPr>
          <w:p w14:paraId="2A097822" w14:textId="77777777" w:rsidR="003651FB" w:rsidRPr="0039332E" w:rsidRDefault="0056265F" w:rsidP="003651FB">
            <w:pPr>
              <w:jc w:val="center"/>
            </w:pPr>
            <w:r>
              <w:t>(0-0,59)*Б.Л</w:t>
            </w:r>
          </w:p>
        </w:tc>
        <w:tc>
          <w:tcPr>
            <w:tcW w:w="7608" w:type="dxa"/>
          </w:tcPr>
          <w:p w14:paraId="48528C97" w14:textId="77777777"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 xml:space="preserve">допущені суттєві помилки, які показали, що </w:t>
            </w:r>
            <w:r>
              <w:rPr>
                <w:rStyle w:val="longtext"/>
              </w:rPr>
              <w:t>студент</w:t>
            </w:r>
            <w:r w:rsidRPr="008C4C72">
              <w:rPr>
                <w:rStyle w:val="longtext"/>
              </w:rPr>
              <w:t xml:space="preserve"> не володіє обов'язковими знаннями з даної теми в повній мірі.</w:t>
            </w:r>
          </w:p>
        </w:tc>
      </w:tr>
    </w:tbl>
    <w:p w14:paraId="670576D8" w14:textId="77777777" w:rsidR="00972ACB" w:rsidRDefault="00972ACB" w:rsidP="00972ACB">
      <w:pPr>
        <w:spacing w:line="360" w:lineRule="auto"/>
        <w:ind w:firstLine="709"/>
        <w:jc w:val="both"/>
        <w:rPr>
          <w:color w:val="333333"/>
          <w:shd w:val="clear" w:color="auto" w:fill="FFFFFF"/>
        </w:rPr>
      </w:pPr>
    </w:p>
    <w:p w14:paraId="57AD3D0B" w14:textId="77777777" w:rsidR="00972ACB" w:rsidRDefault="00972ACB" w:rsidP="00972ACB">
      <w:pPr>
        <w:spacing w:line="360" w:lineRule="auto"/>
        <w:ind w:firstLine="709"/>
        <w:jc w:val="both"/>
        <w:rPr>
          <w:color w:val="333333"/>
          <w:sz w:val="24"/>
          <w:szCs w:val="24"/>
          <w:shd w:val="clear" w:color="auto" w:fill="FFFFFF"/>
        </w:rPr>
      </w:pPr>
      <w:r w:rsidRPr="001F5D31">
        <w:rPr>
          <w:color w:val="333333"/>
          <w:shd w:val="clear" w:color="auto" w:fill="FFFFFF"/>
        </w:rPr>
        <w:t xml:space="preserve">У разі, якщо студент захистив лабораторну роботу </w:t>
      </w:r>
      <w:r>
        <w:rPr>
          <w:color w:val="333333"/>
          <w:shd w:val="clear" w:color="auto" w:fill="FFFFFF"/>
        </w:rPr>
        <w:t>н</w:t>
      </w:r>
      <w:r w:rsidRPr="001F5D31">
        <w:rPr>
          <w:color w:val="333333"/>
          <w:shd w:val="clear" w:color="auto" w:fill="FFFFFF"/>
        </w:rPr>
        <w:t xml:space="preserve">а </w:t>
      </w:r>
      <w:r>
        <w:rPr>
          <w:color w:val="333333"/>
          <w:shd w:val="clear" w:color="auto" w:fill="FFFFFF"/>
        </w:rPr>
        <w:t xml:space="preserve">кількість балів </w:t>
      </w:r>
      <w:r w:rsidRPr="001F5D31">
        <w:rPr>
          <w:color w:val="333333"/>
          <w:shd w:val="clear" w:color="auto" w:fill="FFFFFF"/>
        </w:rPr>
        <w:t xml:space="preserve">менше ніж </w:t>
      </w:r>
      <w:r>
        <w:rPr>
          <w:color w:val="333333"/>
          <w:shd w:val="clear" w:color="auto" w:fill="FFFFFF"/>
        </w:rPr>
        <w:t>від 50%</w:t>
      </w:r>
      <w:r w:rsidRPr="001F5D31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від максимальної кількості балів відведену на лабораторну роботу</w:t>
      </w:r>
      <w:r w:rsidRPr="001F5D31">
        <w:rPr>
          <w:color w:val="333333"/>
          <w:shd w:val="clear" w:color="auto" w:fill="FFFFFF"/>
        </w:rPr>
        <w:t>, то робота повертається на доопрацювання</w:t>
      </w:r>
      <w:r w:rsidRPr="001F5D31">
        <w:rPr>
          <w:color w:val="333333"/>
          <w:sz w:val="24"/>
          <w:szCs w:val="24"/>
          <w:shd w:val="clear" w:color="auto" w:fill="FFFFFF"/>
        </w:rPr>
        <w:t>.</w:t>
      </w:r>
    </w:p>
    <w:p w14:paraId="2C0BC383" w14:textId="77777777" w:rsidR="00265077" w:rsidRDefault="00265077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608"/>
      </w:tblGrid>
      <w:tr w:rsidR="003651FB" w:rsidRPr="00881F5D" w14:paraId="06375BFA" w14:textId="77777777" w:rsidTr="0056265F">
        <w:trPr>
          <w:tblHeader/>
        </w:trPr>
        <w:tc>
          <w:tcPr>
            <w:tcW w:w="10268" w:type="dxa"/>
            <w:gridSpan w:val="2"/>
          </w:tcPr>
          <w:p w14:paraId="5A583D5F" w14:textId="77777777" w:rsidR="003651FB" w:rsidRPr="00881F5D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 w:rsidRPr="00881F5D">
              <w:rPr>
                <w:b/>
              </w:rPr>
              <w:lastRenderedPageBreak/>
              <w:t>Семестровий контроль</w:t>
            </w:r>
          </w:p>
        </w:tc>
      </w:tr>
      <w:tr w:rsidR="003651FB" w:rsidRPr="00881F5D" w14:paraId="79CD75D0" w14:textId="77777777" w:rsidTr="0056265F">
        <w:trPr>
          <w:tblHeader/>
        </w:trPr>
        <w:tc>
          <w:tcPr>
            <w:tcW w:w="2660" w:type="dxa"/>
          </w:tcPr>
          <w:p w14:paraId="14D03FF8" w14:textId="77777777" w:rsidR="003651FB" w:rsidRPr="00881F5D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881F5D">
              <w:rPr>
                <w:b/>
              </w:rPr>
              <w:t>Бали</w:t>
            </w:r>
          </w:p>
        </w:tc>
        <w:tc>
          <w:tcPr>
            <w:tcW w:w="7608" w:type="dxa"/>
          </w:tcPr>
          <w:p w14:paraId="1432BEC6" w14:textId="77777777" w:rsidR="003651FB" w:rsidRPr="00881F5D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881F5D">
              <w:rPr>
                <w:b/>
              </w:rPr>
              <w:t>Критерій</w:t>
            </w:r>
          </w:p>
        </w:tc>
      </w:tr>
      <w:tr w:rsidR="003651FB" w:rsidRPr="00881F5D" w14:paraId="756CF2E8" w14:textId="77777777" w:rsidTr="003651FB">
        <w:tc>
          <w:tcPr>
            <w:tcW w:w="2660" w:type="dxa"/>
            <w:vAlign w:val="center"/>
          </w:tcPr>
          <w:p w14:paraId="5A2D9C21" w14:textId="77777777" w:rsidR="003651FB" w:rsidRPr="00881F5D" w:rsidRDefault="0056265F" w:rsidP="00BF1033">
            <w:pPr>
              <w:jc w:val="center"/>
            </w:pPr>
            <w:r>
              <w:t>9-10</w:t>
            </w:r>
          </w:p>
        </w:tc>
        <w:tc>
          <w:tcPr>
            <w:tcW w:w="7608" w:type="dxa"/>
          </w:tcPr>
          <w:p w14:paraId="22CB89AA" w14:textId="77777777" w:rsidR="003651FB" w:rsidRPr="00881F5D" w:rsidRDefault="008C3E16" w:rsidP="0056265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  <w:rPr>
                <w:b/>
              </w:rPr>
            </w:pPr>
            <w:r>
              <w:t>виставляється, коли студент дає абсолютно правильні відповіді на теоретичні питання з викладенням оригінальних висновків, отриманих на основі програмного, додаткового матеріалу та нормативних документів. При виконанні практичного завдання студент застосовує системні знання навчального матеріалу, передбачені навчальною програмою.</w:t>
            </w:r>
          </w:p>
        </w:tc>
      </w:tr>
      <w:tr w:rsidR="003651FB" w:rsidRPr="00881F5D" w14:paraId="53B2888B" w14:textId="77777777" w:rsidTr="003651FB">
        <w:tc>
          <w:tcPr>
            <w:tcW w:w="2660" w:type="dxa"/>
            <w:vAlign w:val="center"/>
          </w:tcPr>
          <w:p w14:paraId="6FAF984D" w14:textId="77777777" w:rsidR="003651FB" w:rsidRPr="00881F5D" w:rsidRDefault="0056265F" w:rsidP="00BF1033">
            <w:pPr>
              <w:jc w:val="center"/>
            </w:pPr>
            <w:r>
              <w:t>8-8</w:t>
            </w:r>
            <w:r w:rsidR="00BF1033">
              <w:t>,</w:t>
            </w:r>
            <w:r>
              <w:t>9</w:t>
            </w:r>
          </w:p>
        </w:tc>
        <w:tc>
          <w:tcPr>
            <w:tcW w:w="7608" w:type="dxa"/>
          </w:tcPr>
          <w:p w14:paraId="3E72C313" w14:textId="77777777" w:rsidR="003651FB" w:rsidRPr="00881F5D" w:rsidRDefault="008C3E16" w:rsidP="0056265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  <w:rPr>
                <w:b/>
              </w:rPr>
            </w:pPr>
            <w:r>
              <w:t>виставляється студенту, який повністю розкрив теоретичні питання на основі програмного та додаткового матеріалу. При виконанні практичних завдань студент застосовує узагальнені знання навчального матеріалу, передбачені навчальною програмою</w:t>
            </w:r>
          </w:p>
        </w:tc>
      </w:tr>
      <w:tr w:rsidR="003651FB" w:rsidRPr="00881F5D" w14:paraId="2F1B5912" w14:textId="77777777" w:rsidTr="003651FB">
        <w:tc>
          <w:tcPr>
            <w:tcW w:w="2660" w:type="dxa"/>
            <w:vAlign w:val="center"/>
          </w:tcPr>
          <w:p w14:paraId="032D11C5" w14:textId="77777777" w:rsidR="003651FB" w:rsidRPr="00881F5D" w:rsidRDefault="0056265F" w:rsidP="003651FB">
            <w:pPr>
              <w:jc w:val="center"/>
            </w:pPr>
            <w:r>
              <w:t>7</w:t>
            </w:r>
            <w:r w:rsidR="00BF1033">
              <w:t>,</w:t>
            </w:r>
            <w:r>
              <w:t>4-7</w:t>
            </w:r>
            <w:r w:rsidR="00BF1033">
              <w:t>,</w:t>
            </w:r>
            <w:r>
              <w:t>9</w:t>
            </w:r>
          </w:p>
        </w:tc>
        <w:tc>
          <w:tcPr>
            <w:tcW w:w="7608" w:type="dxa"/>
          </w:tcPr>
          <w:p w14:paraId="730F5ACD" w14:textId="77777777" w:rsidR="003651FB" w:rsidRPr="0056265F" w:rsidRDefault="008C3E16" w:rsidP="0056265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повністю розкрив теоретичні питання, а програмний матеріал викладено у відповідності до вимог. Практичні завдання виконані в цілому правильно, але мають місце окремі неточності.</w:t>
            </w:r>
          </w:p>
        </w:tc>
      </w:tr>
      <w:tr w:rsidR="0056265F" w:rsidRPr="00881F5D" w14:paraId="5B4E3FA7" w14:textId="77777777" w:rsidTr="003651FB">
        <w:tc>
          <w:tcPr>
            <w:tcW w:w="2660" w:type="dxa"/>
            <w:vAlign w:val="center"/>
          </w:tcPr>
          <w:p w14:paraId="4734D5FD" w14:textId="77777777" w:rsidR="0056265F" w:rsidRDefault="0056265F" w:rsidP="003651FB">
            <w:pPr>
              <w:jc w:val="center"/>
            </w:pPr>
            <w:r>
              <w:t>6</w:t>
            </w:r>
            <w:r w:rsidR="00BF1033">
              <w:t>,</w:t>
            </w:r>
            <w:r>
              <w:t>7-7</w:t>
            </w:r>
            <w:r w:rsidR="00BF1033">
              <w:t>,</w:t>
            </w:r>
            <w:r>
              <w:t>3</w:t>
            </w:r>
          </w:p>
        </w:tc>
        <w:tc>
          <w:tcPr>
            <w:tcW w:w="7608" w:type="dxa"/>
          </w:tcPr>
          <w:p w14:paraId="51022B91" w14:textId="77777777" w:rsidR="0056265F" w:rsidRDefault="008C3E16" w:rsidP="0056265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виставляється, коли студент розкрив теоретичні питання, проте при викладенні програмного матеріалу допущені окремі помилки. При виконанні практичних завдань студент припускається помилок, за рахунок недостатнього розуміння програмного матеріалу.</w:t>
            </w:r>
          </w:p>
        </w:tc>
      </w:tr>
      <w:tr w:rsidR="0056265F" w:rsidRPr="00881F5D" w14:paraId="730A1E06" w14:textId="77777777" w:rsidTr="003651FB">
        <w:tc>
          <w:tcPr>
            <w:tcW w:w="2660" w:type="dxa"/>
            <w:vAlign w:val="center"/>
          </w:tcPr>
          <w:p w14:paraId="63ECCBAC" w14:textId="77777777" w:rsidR="0056265F" w:rsidRDefault="0056265F" w:rsidP="00BF1033">
            <w:pPr>
              <w:jc w:val="center"/>
            </w:pPr>
            <w:r>
              <w:t>6-6</w:t>
            </w:r>
            <w:r w:rsidR="00BF1033">
              <w:t>,</w:t>
            </w:r>
            <w:r>
              <w:t>6</w:t>
            </w:r>
          </w:p>
        </w:tc>
        <w:tc>
          <w:tcPr>
            <w:tcW w:w="7608" w:type="dxa"/>
          </w:tcPr>
          <w:p w14:paraId="0E4E75CE" w14:textId="77777777" w:rsidR="0056265F" w:rsidRDefault="008C3E16" w:rsidP="0056265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виставляється, коли студент неповністю розкрив теоретичні питання, відповідь містить суттєві помилки. При виконанні практичних завдань студент припускається значних помилок, а виконання завдань викликає значні труднощі у студента.</w:t>
            </w:r>
          </w:p>
        </w:tc>
      </w:tr>
      <w:tr w:rsidR="003651FB" w:rsidRPr="00881F5D" w14:paraId="7709C907" w14:textId="77777777" w:rsidTr="003651FB">
        <w:tc>
          <w:tcPr>
            <w:tcW w:w="2660" w:type="dxa"/>
            <w:vAlign w:val="center"/>
          </w:tcPr>
          <w:p w14:paraId="662EC33D" w14:textId="77777777" w:rsidR="003651FB" w:rsidRPr="00881F5D" w:rsidRDefault="0056265F" w:rsidP="003651FB">
            <w:pPr>
              <w:jc w:val="center"/>
            </w:pPr>
            <w:r>
              <w:t>3</w:t>
            </w:r>
            <w:r w:rsidR="00BF1033">
              <w:t>,</w:t>
            </w:r>
            <w:r>
              <w:t>5-5</w:t>
            </w:r>
            <w:r w:rsidR="00BF1033">
              <w:t>,</w:t>
            </w:r>
            <w:r>
              <w:t>9</w:t>
            </w:r>
          </w:p>
        </w:tc>
        <w:tc>
          <w:tcPr>
            <w:tcW w:w="7608" w:type="dxa"/>
          </w:tcPr>
          <w:p w14:paraId="2B04ED21" w14:textId="77777777" w:rsidR="003651FB" w:rsidRPr="0056265F" w:rsidRDefault="008C3E16" w:rsidP="0056265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не розкрив теоретичні питання і не може виконати практичні завдання. Як правило такий студент виявляє здатність до викладення думки лише на елементарному рівні</w:t>
            </w:r>
          </w:p>
        </w:tc>
      </w:tr>
      <w:tr w:rsidR="0056265F" w:rsidRPr="00881F5D" w14:paraId="274AF863" w14:textId="77777777" w:rsidTr="003651FB">
        <w:tc>
          <w:tcPr>
            <w:tcW w:w="2660" w:type="dxa"/>
            <w:vAlign w:val="center"/>
          </w:tcPr>
          <w:p w14:paraId="4D71FAAB" w14:textId="77777777" w:rsidR="0056265F" w:rsidRDefault="0056265F" w:rsidP="003651FB">
            <w:pPr>
              <w:jc w:val="center"/>
            </w:pPr>
            <w:r>
              <w:t>0-3</w:t>
            </w:r>
            <w:r w:rsidR="00BF1033">
              <w:t>,</w:t>
            </w:r>
            <w:r>
              <w:t>4</w:t>
            </w:r>
          </w:p>
        </w:tc>
        <w:tc>
          <w:tcPr>
            <w:tcW w:w="7608" w:type="dxa"/>
          </w:tcPr>
          <w:p w14:paraId="28AA45F8" w14:textId="77777777" w:rsidR="0056265F" w:rsidRDefault="008C3E16" w:rsidP="00BF1033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не виконав навчальну програму або якийсь елемент її складової, має фрагментарні знання, які не дозволяють розкрити теоретичні питання і виконати практичні завдання. Такий студент не може викласти свою думку навіть на елементарному рівні.</w:t>
            </w:r>
          </w:p>
        </w:tc>
      </w:tr>
    </w:tbl>
    <w:p w14:paraId="0227B7C6" w14:textId="77777777" w:rsidR="008C3E16" w:rsidRDefault="008C3E16" w:rsidP="00265077">
      <w:pPr>
        <w:pStyle w:val="10"/>
        <w:spacing w:before="240" w:line="360" w:lineRule="auto"/>
        <w:ind w:left="284"/>
        <w:jc w:val="center"/>
        <w:rPr>
          <w:i/>
        </w:rPr>
      </w:pPr>
    </w:p>
    <w:p w14:paraId="48C1D72F" w14:textId="77777777" w:rsidR="008C3E16" w:rsidRDefault="008C3E16">
      <w:pPr>
        <w:rPr>
          <w:i/>
        </w:rPr>
      </w:pPr>
      <w:r>
        <w:rPr>
          <w:i/>
        </w:rPr>
        <w:br w:type="page"/>
      </w:r>
    </w:p>
    <w:p w14:paraId="4F68FF04" w14:textId="77777777" w:rsidR="003803F5" w:rsidRDefault="00C004BB" w:rsidP="00265077">
      <w:pPr>
        <w:pStyle w:val="10"/>
        <w:spacing w:before="240" w:line="360" w:lineRule="auto"/>
        <w:ind w:left="284"/>
        <w:jc w:val="center"/>
        <w:rPr>
          <w:b/>
        </w:rPr>
      </w:pPr>
      <w:r>
        <w:rPr>
          <w:b/>
        </w:rPr>
        <w:lastRenderedPageBreak/>
        <w:t>ШКАЛА ВІДПОВІДНОСТІ ОЦІНЮВАННЯ: НАЦІОНАЛЬНА ТА ECTS</w:t>
      </w:r>
    </w:p>
    <w:p w14:paraId="0A0C1E3D" w14:textId="77777777" w:rsidR="003803F5" w:rsidRDefault="003803F5" w:rsidP="00265077">
      <w:pPr>
        <w:pStyle w:val="10"/>
        <w:shd w:val="clear" w:color="auto" w:fill="FFFFFF"/>
        <w:spacing w:line="360" w:lineRule="auto"/>
        <w:jc w:val="center"/>
        <w:rPr>
          <w:b/>
        </w:rPr>
      </w:pPr>
    </w:p>
    <w:tbl>
      <w:tblPr>
        <w:tblStyle w:val="afa"/>
        <w:tblW w:w="1016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1"/>
        <w:gridCol w:w="2432"/>
        <w:gridCol w:w="2239"/>
        <w:gridCol w:w="2808"/>
      </w:tblGrid>
      <w:tr w:rsidR="003803F5" w14:paraId="66A3DC0A" w14:textId="77777777">
        <w:trPr>
          <w:trHeight w:val="450"/>
        </w:trPr>
        <w:tc>
          <w:tcPr>
            <w:tcW w:w="2681" w:type="dxa"/>
            <w:vMerge w:val="restart"/>
            <w:vAlign w:val="center"/>
          </w:tcPr>
          <w:p w14:paraId="0DF0BF36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Сума балів за всі види навчальної діяльності</w:t>
            </w:r>
          </w:p>
        </w:tc>
        <w:tc>
          <w:tcPr>
            <w:tcW w:w="2432" w:type="dxa"/>
            <w:vMerge w:val="restart"/>
            <w:vAlign w:val="center"/>
          </w:tcPr>
          <w:p w14:paraId="67E4452B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Оцінка</w:t>
            </w:r>
            <w:r w:rsidR="0026507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ECTS</w:t>
            </w:r>
          </w:p>
        </w:tc>
        <w:tc>
          <w:tcPr>
            <w:tcW w:w="5047" w:type="dxa"/>
            <w:gridSpan w:val="2"/>
          </w:tcPr>
          <w:p w14:paraId="3B3E788F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Оцінка за національною шкалою</w:t>
            </w:r>
          </w:p>
        </w:tc>
      </w:tr>
      <w:tr w:rsidR="003803F5" w14:paraId="7CBD69B0" w14:textId="77777777">
        <w:trPr>
          <w:trHeight w:val="450"/>
        </w:trPr>
        <w:tc>
          <w:tcPr>
            <w:tcW w:w="2681" w:type="dxa"/>
            <w:vMerge/>
            <w:vAlign w:val="center"/>
          </w:tcPr>
          <w:p w14:paraId="373D6086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32" w:type="dxa"/>
            <w:vMerge/>
            <w:vAlign w:val="center"/>
          </w:tcPr>
          <w:p w14:paraId="48ACB5F1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Align w:val="center"/>
          </w:tcPr>
          <w:p w14:paraId="24CCC069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 4-бальною </w:t>
            </w:r>
            <w:r>
              <w:rPr>
                <w:sz w:val="26"/>
                <w:szCs w:val="26"/>
              </w:rPr>
              <w:br/>
              <w:t>шкалою</w:t>
            </w:r>
          </w:p>
        </w:tc>
        <w:tc>
          <w:tcPr>
            <w:tcW w:w="2808" w:type="dxa"/>
            <w:shd w:val="clear" w:color="auto" w:fill="auto"/>
            <w:vAlign w:val="center"/>
          </w:tcPr>
          <w:p w14:paraId="5DFE3829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12-бальною шкалою</w:t>
            </w:r>
          </w:p>
        </w:tc>
      </w:tr>
      <w:tr w:rsidR="003803F5" w14:paraId="24818054" w14:textId="77777777">
        <w:tc>
          <w:tcPr>
            <w:tcW w:w="2681" w:type="dxa"/>
            <w:vAlign w:val="center"/>
          </w:tcPr>
          <w:p w14:paraId="098C7B41" w14:textId="77777777" w:rsidR="003803F5" w:rsidRDefault="00C004BB">
            <w:pPr>
              <w:pStyle w:val="10"/>
              <w:ind w:left="18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98-100</w:t>
            </w:r>
          </w:p>
        </w:tc>
        <w:tc>
          <w:tcPr>
            <w:tcW w:w="2432" w:type="dxa"/>
            <w:vMerge w:val="restart"/>
            <w:vAlign w:val="center"/>
          </w:tcPr>
          <w:p w14:paraId="6D6118E5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2239" w:type="dxa"/>
            <w:vMerge w:val="restart"/>
            <w:vAlign w:val="center"/>
          </w:tcPr>
          <w:p w14:paraId="4104F071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відмінно</w:t>
            </w:r>
          </w:p>
        </w:tc>
        <w:tc>
          <w:tcPr>
            <w:tcW w:w="2808" w:type="dxa"/>
            <w:vAlign w:val="center"/>
          </w:tcPr>
          <w:p w14:paraId="75890493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3803F5" w14:paraId="7CCA3D36" w14:textId="77777777">
        <w:tc>
          <w:tcPr>
            <w:tcW w:w="2681" w:type="dxa"/>
            <w:tcBorders>
              <w:bottom w:val="single" w:sz="8" w:space="0" w:color="000000"/>
            </w:tcBorders>
            <w:vAlign w:val="center"/>
          </w:tcPr>
          <w:p w14:paraId="1724D2FC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94-97</w:t>
            </w:r>
          </w:p>
        </w:tc>
        <w:tc>
          <w:tcPr>
            <w:tcW w:w="2432" w:type="dxa"/>
            <w:vMerge/>
            <w:vAlign w:val="center"/>
          </w:tcPr>
          <w:p w14:paraId="7ABED76C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vAlign w:val="center"/>
          </w:tcPr>
          <w:p w14:paraId="065B4E30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8" w:space="0" w:color="000000"/>
            </w:tcBorders>
            <w:vAlign w:val="center"/>
          </w:tcPr>
          <w:p w14:paraId="77D335F7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3803F5" w14:paraId="491D1925" w14:textId="77777777"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  <w:vAlign w:val="center"/>
          </w:tcPr>
          <w:p w14:paraId="759B43D0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90-93</w:t>
            </w:r>
          </w:p>
        </w:tc>
        <w:tc>
          <w:tcPr>
            <w:tcW w:w="2432" w:type="dxa"/>
            <w:vMerge/>
            <w:vAlign w:val="center"/>
          </w:tcPr>
          <w:p w14:paraId="608584DC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vAlign w:val="center"/>
          </w:tcPr>
          <w:p w14:paraId="7D46E753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14:paraId="24256193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803F5" w14:paraId="6EC720A7" w14:textId="77777777">
        <w:trPr>
          <w:trHeight w:val="194"/>
        </w:trPr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14:paraId="7C5A8AFC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85-89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14:paraId="3892F0FD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14:paraId="7833F518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добре</w:t>
            </w:r>
          </w:p>
        </w:tc>
        <w:tc>
          <w:tcPr>
            <w:tcW w:w="2808" w:type="dxa"/>
            <w:tcBorders>
              <w:top w:val="single" w:sz="12" w:space="0" w:color="000000"/>
            </w:tcBorders>
            <w:vAlign w:val="center"/>
          </w:tcPr>
          <w:p w14:paraId="7C4E9C17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3803F5" w14:paraId="2F787C16" w14:textId="77777777">
        <w:trPr>
          <w:trHeight w:val="194"/>
        </w:trPr>
        <w:tc>
          <w:tcPr>
            <w:tcW w:w="2681" w:type="dxa"/>
            <w:vAlign w:val="center"/>
          </w:tcPr>
          <w:p w14:paraId="683CA213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80-84</w:t>
            </w:r>
          </w:p>
        </w:tc>
        <w:tc>
          <w:tcPr>
            <w:tcW w:w="2432" w:type="dxa"/>
            <w:vAlign w:val="center"/>
          </w:tcPr>
          <w:p w14:paraId="79229308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14:paraId="3E6F9BD5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vAlign w:val="center"/>
          </w:tcPr>
          <w:p w14:paraId="5ABA1305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803F5" w14:paraId="28387F3F" w14:textId="77777777">
        <w:tc>
          <w:tcPr>
            <w:tcW w:w="2681" w:type="dxa"/>
            <w:tcBorders>
              <w:bottom w:val="single" w:sz="12" w:space="0" w:color="000000"/>
            </w:tcBorders>
            <w:vAlign w:val="center"/>
          </w:tcPr>
          <w:p w14:paraId="3C3D2698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74-79</w:t>
            </w:r>
          </w:p>
        </w:tc>
        <w:tc>
          <w:tcPr>
            <w:tcW w:w="2432" w:type="dxa"/>
            <w:tcBorders>
              <w:bottom w:val="single" w:sz="12" w:space="0" w:color="000000"/>
            </w:tcBorders>
            <w:vAlign w:val="center"/>
          </w:tcPr>
          <w:p w14:paraId="10FE5D74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14:paraId="0953E284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12" w:space="0" w:color="000000"/>
            </w:tcBorders>
            <w:vAlign w:val="center"/>
          </w:tcPr>
          <w:p w14:paraId="72259E58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803F5" w14:paraId="625429BC" w14:textId="77777777"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14:paraId="1A764F4F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70-73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14:paraId="47CD3EC0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14:paraId="27ED164E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задовільно</w:t>
            </w:r>
          </w:p>
        </w:tc>
        <w:tc>
          <w:tcPr>
            <w:tcW w:w="2808" w:type="dxa"/>
            <w:tcBorders>
              <w:top w:val="single" w:sz="12" w:space="0" w:color="000000"/>
            </w:tcBorders>
            <w:vAlign w:val="center"/>
          </w:tcPr>
          <w:p w14:paraId="4D7D7DE9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803F5" w14:paraId="79001AFA" w14:textId="77777777">
        <w:tc>
          <w:tcPr>
            <w:tcW w:w="2681" w:type="dxa"/>
            <w:vAlign w:val="center"/>
          </w:tcPr>
          <w:p w14:paraId="51D2062F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64-69</w:t>
            </w:r>
          </w:p>
        </w:tc>
        <w:tc>
          <w:tcPr>
            <w:tcW w:w="2432" w:type="dxa"/>
            <w:vAlign w:val="center"/>
          </w:tcPr>
          <w:p w14:paraId="014420B4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DЕ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14:paraId="2DA754E3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vAlign w:val="center"/>
          </w:tcPr>
          <w:p w14:paraId="0770447D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803F5" w14:paraId="4432DAD5" w14:textId="77777777">
        <w:tc>
          <w:tcPr>
            <w:tcW w:w="2681" w:type="dxa"/>
            <w:tcBorders>
              <w:bottom w:val="single" w:sz="12" w:space="0" w:color="000000"/>
            </w:tcBorders>
            <w:vAlign w:val="center"/>
          </w:tcPr>
          <w:p w14:paraId="1417EDC9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60-63</w:t>
            </w:r>
          </w:p>
        </w:tc>
        <w:tc>
          <w:tcPr>
            <w:tcW w:w="2432" w:type="dxa"/>
            <w:tcBorders>
              <w:bottom w:val="single" w:sz="12" w:space="0" w:color="000000"/>
            </w:tcBorders>
            <w:vAlign w:val="center"/>
          </w:tcPr>
          <w:p w14:paraId="7509E4C0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Е 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14:paraId="17998473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12" w:space="0" w:color="000000"/>
            </w:tcBorders>
          </w:tcPr>
          <w:p w14:paraId="777AFC6D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803F5" w14:paraId="0147C004" w14:textId="77777777"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14:paraId="6E01F352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35-59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14:paraId="5BE077BD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FX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14:paraId="4D5E7DAD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незадовільно</w:t>
            </w:r>
          </w:p>
        </w:tc>
        <w:tc>
          <w:tcPr>
            <w:tcW w:w="2808" w:type="dxa"/>
            <w:tcBorders>
              <w:top w:val="single" w:sz="12" w:space="0" w:color="000000"/>
            </w:tcBorders>
          </w:tcPr>
          <w:p w14:paraId="3D0844E4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3803F5" w14:paraId="46D4656A" w14:textId="77777777">
        <w:tc>
          <w:tcPr>
            <w:tcW w:w="2681" w:type="dxa"/>
            <w:vAlign w:val="center"/>
          </w:tcPr>
          <w:p w14:paraId="389DFD1F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17-34</w:t>
            </w:r>
          </w:p>
        </w:tc>
        <w:tc>
          <w:tcPr>
            <w:tcW w:w="2432" w:type="dxa"/>
            <w:vMerge w:val="restart"/>
            <w:vAlign w:val="center"/>
          </w:tcPr>
          <w:p w14:paraId="2004536D" w14:textId="77777777"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14:paraId="61012E46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</w:tcPr>
          <w:p w14:paraId="05591DAF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803F5" w14:paraId="37E6D146" w14:textId="77777777">
        <w:trPr>
          <w:trHeight w:val="308"/>
        </w:trPr>
        <w:tc>
          <w:tcPr>
            <w:tcW w:w="2681" w:type="dxa"/>
            <w:vAlign w:val="center"/>
          </w:tcPr>
          <w:p w14:paraId="5D437F1A" w14:textId="77777777"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0-16</w:t>
            </w:r>
          </w:p>
        </w:tc>
        <w:tc>
          <w:tcPr>
            <w:tcW w:w="2432" w:type="dxa"/>
            <w:vMerge/>
            <w:vAlign w:val="center"/>
          </w:tcPr>
          <w:p w14:paraId="0170025C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14:paraId="411724D7" w14:textId="77777777"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</w:tcPr>
          <w:p w14:paraId="2FED2666" w14:textId="77777777"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14:paraId="2CF74971" w14:textId="77777777"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14:paraId="25C933D1" w14:textId="77777777" w:rsidR="003803F5" w:rsidRDefault="00C004BB" w:rsidP="00CF67F7">
      <w:pPr>
        <w:pStyle w:val="10"/>
        <w:shd w:val="clear" w:color="auto" w:fill="FFFFFF"/>
        <w:spacing w:line="360" w:lineRule="auto"/>
        <w:jc w:val="center"/>
        <w:rPr>
          <w:b/>
        </w:rPr>
      </w:pPr>
      <w:r>
        <w:rPr>
          <w:b/>
        </w:rPr>
        <w:lastRenderedPageBreak/>
        <w:t>7 МЕТОДИЧНЕ ЗАБЕЗПЕЧЕННЯ</w:t>
      </w:r>
    </w:p>
    <w:p w14:paraId="32D5A282" w14:textId="77777777" w:rsidR="003803F5" w:rsidRDefault="003803F5" w:rsidP="00CF67F7">
      <w:pPr>
        <w:pStyle w:val="10"/>
        <w:shd w:val="clear" w:color="auto" w:fill="FFFFFF"/>
        <w:spacing w:line="360" w:lineRule="auto"/>
        <w:jc w:val="center"/>
        <w:rPr>
          <w:b/>
        </w:rPr>
      </w:pPr>
    </w:p>
    <w:p w14:paraId="48C816F0" w14:textId="77777777" w:rsidR="003803F5" w:rsidRDefault="00C004BB" w:rsidP="00CF67F7">
      <w:pPr>
        <w:pStyle w:val="10"/>
        <w:shd w:val="clear" w:color="auto" w:fill="FFFFFF"/>
        <w:spacing w:line="360" w:lineRule="auto"/>
        <w:jc w:val="center"/>
        <w:rPr>
          <w:i/>
        </w:rPr>
      </w:pPr>
      <w:r>
        <w:rPr>
          <w:i/>
        </w:rPr>
        <w:t>Складові навчально-методичного комплексу містять</w:t>
      </w:r>
    </w:p>
    <w:p w14:paraId="3F24DA7E" w14:textId="77777777" w:rsidR="003803F5" w:rsidRDefault="003803F5" w:rsidP="00CF67F7">
      <w:pPr>
        <w:pStyle w:val="10"/>
        <w:shd w:val="clear" w:color="auto" w:fill="FFFFFF"/>
        <w:spacing w:line="360" w:lineRule="auto"/>
        <w:jc w:val="center"/>
        <w:rPr>
          <w:i/>
        </w:rPr>
      </w:pPr>
    </w:p>
    <w:p w14:paraId="03DEDD6F" w14:textId="77777777" w:rsidR="003803F5" w:rsidRDefault="00C004BB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>Програму  навчальної дисципліни</w:t>
      </w:r>
      <w:r w:rsidR="0012456F">
        <w:rPr>
          <w:color w:val="000000"/>
        </w:rPr>
        <w:t xml:space="preserve"> </w:t>
      </w:r>
      <w:r w:rsidR="0054322D">
        <w:rPr>
          <w:color w:val="000000"/>
        </w:rPr>
        <w:t>(</w:t>
      </w:r>
      <w:proofErr w:type="spellStart"/>
      <w:r w:rsidR="0054322D">
        <w:rPr>
          <w:color w:val="000000"/>
        </w:rPr>
        <w:t>силабус</w:t>
      </w:r>
      <w:proofErr w:type="spellEnd"/>
      <w:r w:rsidR="0054322D">
        <w:rPr>
          <w:color w:val="000000"/>
        </w:rPr>
        <w:t>)</w:t>
      </w:r>
      <w:r>
        <w:rPr>
          <w:color w:val="000000"/>
        </w:rPr>
        <w:t>;</w:t>
      </w:r>
    </w:p>
    <w:p w14:paraId="17E18DA5" w14:textId="77777777" w:rsidR="003803F5" w:rsidRDefault="00C004BB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>Плани проведення лекцій (</w:t>
      </w:r>
      <w:r w:rsidR="0054322D">
        <w:rPr>
          <w:color w:val="000000"/>
        </w:rPr>
        <w:t xml:space="preserve">методичні матеріали, </w:t>
      </w:r>
      <w:r>
        <w:rPr>
          <w:color w:val="000000"/>
        </w:rPr>
        <w:t>конспекти лекцій), лабораторних занять;</w:t>
      </w:r>
    </w:p>
    <w:p w14:paraId="4303ADC3" w14:textId="77777777" w:rsidR="003803F5" w:rsidRDefault="0054322D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>Інструктивно-методичні</w:t>
      </w:r>
      <w:r w:rsidR="00C004BB">
        <w:rPr>
          <w:color w:val="000000"/>
        </w:rPr>
        <w:t xml:space="preserve"> матеріали д</w:t>
      </w:r>
      <w:r>
        <w:rPr>
          <w:color w:val="000000"/>
        </w:rPr>
        <w:t>о</w:t>
      </w:r>
      <w:r w:rsidR="00C004BB">
        <w:rPr>
          <w:color w:val="000000"/>
        </w:rPr>
        <w:t xml:space="preserve"> лабораторних </w:t>
      </w:r>
      <w:r>
        <w:rPr>
          <w:color w:val="000000"/>
        </w:rPr>
        <w:t>занять</w:t>
      </w:r>
      <w:r w:rsidR="00C004BB">
        <w:rPr>
          <w:color w:val="000000"/>
        </w:rPr>
        <w:t xml:space="preserve"> (інструкційна картка);</w:t>
      </w:r>
    </w:p>
    <w:p w14:paraId="7F2DDBDE" w14:textId="77777777" w:rsidR="003803F5" w:rsidRDefault="00C004BB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 xml:space="preserve">Методичне забезпечення самостійної роботи студентів (плани самостійного </w:t>
      </w:r>
      <w:r w:rsidR="0054322D">
        <w:rPr>
          <w:color w:val="000000"/>
        </w:rPr>
        <w:t xml:space="preserve">опрацювання літератури та </w:t>
      </w:r>
      <w:r>
        <w:rPr>
          <w:color w:val="000000"/>
        </w:rPr>
        <w:t>вивчення тем);</w:t>
      </w:r>
    </w:p>
    <w:p w14:paraId="1D58BF2C" w14:textId="77777777" w:rsidR="003803F5" w:rsidRDefault="00C004BB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 xml:space="preserve">Пакети завдань для </w:t>
      </w:r>
      <w:r w:rsidR="0054322D">
        <w:rPr>
          <w:color w:val="000000"/>
        </w:rPr>
        <w:t xml:space="preserve">проведення </w:t>
      </w:r>
      <w:r>
        <w:rPr>
          <w:color w:val="000000"/>
        </w:rPr>
        <w:t>контрольних р</w:t>
      </w:r>
      <w:r w:rsidR="0054322D">
        <w:rPr>
          <w:color w:val="000000"/>
        </w:rPr>
        <w:t>обіт (обов'язкової, комплексної чи</w:t>
      </w:r>
      <w:r>
        <w:rPr>
          <w:color w:val="000000"/>
        </w:rPr>
        <w:t xml:space="preserve"> директорської);</w:t>
      </w:r>
    </w:p>
    <w:p w14:paraId="70AAC7A2" w14:textId="77777777" w:rsidR="003803F5" w:rsidRDefault="00C004BB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 xml:space="preserve">Пакети завдань для поточного опитування та </w:t>
      </w:r>
      <w:r w:rsidR="0054322D">
        <w:rPr>
          <w:color w:val="000000"/>
        </w:rPr>
        <w:t>перевірки рівня засвоєння студентами навчального матеріалу</w:t>
      </w:r>
      <w:r>
        <w:rPr>
          <w:color w:val="000000"/>
        </w:rPr>
        <w:t>;</w:t>
      </w:r>
    </w:p>
    <w:p w14:paraId="62B98B15" w14:textId="77777777" w:rsidR="003803F5" w:rsidRPr="0012456F" w:rsidRDefault="00C004BB" w:rsidP="00CF67F7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644"/>
        <w:jc w:val="both"/>
        <w:rPr>
          <w:color w:val="000000"/>
        </w:rPr>
      </w:pPr>
      <w:r>
        <w:rPr>
          <w:color w:val="000000"/>
        </w:rPr>
        <w:t>Питання та завдання до заліку</w:t>
      </w:r>
      <w:r w:rsidR="0012456F">
        <w:rPr>
          <w:color w:val="000000"/>
        </w:rPr>
        <w:t>.</w:t>
      </w:r>
    </w:p>
    <w:p w14:paraId="0319A0F0" w14:textId="77777777" w:rsidR="003803F5" w:rsidRDefault="00C004BB">
      <w:pPr>
        <w:pStyle w:val="10"/>
        <w:spacing w:after="200" w:line="276" w:lineRule="auto"/>
      </w:pPr>
      <w:r>
        <w:br w:type="page"/>
      </w:r>
    </w:p>
    <w:p w14:paraId="093FD7C8" w14:textId="77777777" w:rsidR="003803F5" w:rsidRDefault="00C004BB" w:rsidP="0038720C">
      <w:pPr>
        <w:pStyle w:val="10"/>
        <w:shd w:val="clear" w:color="auto" w:fill="FFFFFF"/>
        <w:spacing w:line="360" w:lineRule="auto"/>
        <w:ind w:left="-567" w:firstLine="567"/>
        <w:jc w:val="center"/>
        <w:rPr>
          <w:b/>
        </w:rPr>
      </w:pPr>
      <w:r>
        <w:rPr>
          <w:b/>
        </w:rPr>
        <w:lastRenderedPageBreak/>
        <w:t>8 РЕКОМЕНДОВАНА ЛІТЕРАТУРА</w:t>
      </w:r>
    </w:p>
    <w:p w14:paraId="7145B6CC" w14:textId="77777777" w:rsidR="003803F5" w:rsidRDefault="003803F5" w:rsidP="00FF7802">
      <w:pPr>
        <w:pStyle w:val="10"/>
        <w:shd w:val="clear" w:color="auto" w:fill="FFFFFF"/>
        <w:spacing w:line="360" w:lineRule="auto"/>
        <w:rPr>
          <w:b/>
        </w:rPr>
      </w:pPr>
    </w:p>
    <w:p w14:paraId="1A82A836" w14:textId="77777777" w:rsidR="003803F5" w:rsidRDefault="00C004BB" w:rsidP="0038720C">
      <w:pPr>
        <w:pStyle w:val="10"/>
        <w:tabs>
          <w:tab w:val="left" w:pos="303"/>
        </w:tabs>
        <w:spacing w:line="360" w:lineRule="auto"/>
        <w:ind w:left="180" w:right="40" w:hanging="180"/>
        <w:jc w:val="center"/>
        <w:rPr>
          <w:b/>
        </w:rPr>
      </w:pPr>
      <w:r>
        <w:rPr>
          <w:b/>
        </w:rPr>
        <w:t>Основна:</w:t>
      </w:r>
    </w:p>
    <w:p w14:paraId="217BF0C4" w14:textId="77777777" w:rsidR="003803F5" w:rsidRDefault="003803F5" w:rsidP="0038720C">
      <w:pPr>
        <w:pStyle w:val="10"/>
        <w:tabs>
          <w:tab w:val="left" w:pos="303"/>
        </w:tabs>
        <w:spacing w:line="360" w:lineRule="auto"/>
        <w:ind w:left="180" w:right="40" w:hanging="180"/>
        <w:jc w:val="center"/>
        <w:rPr>
          <w:b/>
        </w:rPr>
      </w:pPr>
    </w:p>
    <w:p w14:paraId="2AD05E2E" w14:textId="77777777" w:rsidR="00D629BA" w:rsidRPr="00B24FA0" w:rsidRDefault="00D629BA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 w:rsidRPr="00B24FA0">
        <w:t xml:space="preserve">Фельдман, Л.П. Чисельні методи в інформатиці [Текст]: </w:t>
      </w:r>
      <w:proofErr w:type="spellStart"/>
      <w:r w:rsidRPr="00B24FA0">
        <w:t>учеб.пособие</w:t>
      </w:r>
      <w:proofErr w:type="spellEnd"/>
      <w:r w:rsidRPr="00B24FA0">
        <w:t xml:space="preserve"> /Л.П. Фельдман, А.І. Петренко, О.А. Дмитрієва. </w:t>
      </w:r>
      <w:r w:rsidRPr="00B24FA0">
        <w:sym w:font="Symbol" w:char="F02D"/>
      </w:r>
      <w:r>
        <w:t xml:space="preserve"> К.: </w:t>
      </w:r>
      <w:r w:rsidRPr="00B24FA0">
        <w:t xml:space="preserve">Видавнича група BHV, 2006 </w:t>
      </w:r>
      <w:r w:rsidRPr="00B24FA0">
        <w:sym w:font="Symbol" w:char="F02D"/>
      </w:r>
      <w:r w:rsidRPr="00B24FA0">
        <w:t xml:space="preserve"> 480с.</w:t>
      </w:r>
    </w:p>
    <w:p w14:paraId="16B9CF6C" w14:textId="77777777" w:rsidR="00D629BA" w:rsidRPr="00B24FA0" w:rsidRDefault="00D629BA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proofErr w:type="spellStart"/>
      <w:r w:rsidRPr="00B24FA0">
        <w:t>Лященко</w:t>
      </w:r>
      <w:proofErr w:type="spellEnd"/>
      <w:r w:rsidRPr="00B24FA0">
        <w:t xml:space="preserve">, М.Я. Чисельні методи [Текст]: </w:t>
      </w:r>
      <w:proofErr w:type="spellStart"/>
      <w:r w:rsidRPr="00B24FA0">
        <w:t>учеб.пособие</w:t>
      </w:r>
      <w:proofErr w:type="spellEnd"/>
      <w:r w:rsidRPr="00B24FA0">
        <w:t xml:space="preserve"> / М.Я. </w:t>
      </w:r>
      <w:proofErr w:type="spellStart"/>
      <w:r w:rsidRPr="00B24FA0">
        <w:t>Лященко</w:t>
      </w:r>
      <w:proofErr w:type="spellEnd"/>
      <w:r w:rsidRPr="00B24FA0">
        <w:t xml:space="preserve">,  М.С. Головань. </w:t>
      </w:r>
      <w:r w:rsidRPr="00B24FA0">
        <w:sym w:font="Symbol" w:char="F02D"/>
      </w:r>
      <w:r w:rsidRPr="00B24FA0">
        <w:t xml:space="preserve"> К.:"Либідь", 1996 </w:t>
      </w:r>
      <w:r w:rsidRPr="00B24FA0">
        <w:sym w:font="Symbol" w:char="F02D"/>
      </w:r>
      <w:r w:rsidRPr="00B24FA0">
        <w:t xml:space="preserve"> 252 с.</w:t>
      </w:r>
    </w:p>
    <w:p w14:paraId="71572B5D" w14:textId="77777777" w:rsidR="0038720C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>
        <w:t xml:space="preserve">Ремез. Н.С., Кисельов В.Б., Дичко А.О.,. Мінаєва Ю.Ю. Чисельні методи </w:t>
      </w:r>
      <w:proofErr w:type="spellStart"/>
      <w:r>
        <w:t>розвязання</w:t>
      </w:r>
      <w:proofErr w:type="spellEnd"/>
      <w:r>
        <w:t xml:space="preserve"> технічних задач. Підручник.-Одеса: Видавничий дім «Гельветика»,-2022, 186 с.</w:t>
      </w:r>
    </w:p>
    <w:p w14:paraId="3827736A" w14:textId="77777777" w:rsidR="0038720C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proofErr w:type="spellStart"/>
      <w:r>
        <w:t>Квєтний</w:t>
      </w:r>
      <w:proofErr w:type="spellEnd"/>
      <w:r>
        <w:t xml:space="preserve"> Р.Н. Методи комп’ютерних обчислень. </w:t>
      </w:r>
      <w:proofErr w:type="spellStart"/>
      <w:r>
        <w:t>Навч</w:t>
      </w:r>
      <w:proofErr w:type="spellEnd"/>
      <w:r>
        <w:t xml:space="preserve">. посібник. –Вінниця: ВДТУ, 2001. -148с. </w:t>
      </w:r>
    </w:p>
    <w:p w14:paraId="5C83813F" w14:textId="77777777" w:rsidR="003803F5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>
        <w:t xml:space="preserve">Числові методи: навчальний посібник / С. М. </w:t>
      </w:r>
      <w:proofErr w:type="spellStart"/>
      <w:r>
        <w:t>Москвіна</w:t>
      </w:r>
      <w:proofErr w:type="spellEnd"/>
      <w:r>
        <w:t xml:space="preserve"> - Вінниця: ВНТУ, 2013. 326 с.</w:t>
      </w:r>
    </w:p>
    <w:p w14:paraId="3C0242A0" w14:textId="77777777" w:rsidR="00FF7802" w:rsidRDefault="00FF7802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 w:rsidRPr="00FF7802">
        <w:t xml:space="preserve">MATLAB </w:t>
      </w:r>
      <w:proofErr w:type="spellStart"/>
      <w:r w:rsidRPr="00FF7802">
        <w:t>for</w:t>
      </w:r>
      <w:proofErr w:type="spellEnd"/>
      <w:r w:rsidRPr="00FF7802">
        <w:t xml:space="preserve"> </w:t>
      </w:r>
      <w:proofErr w:type="spellStart"/>
      <w:r w:rsidRPr="00FF7802">
        <w:t>Artificial</w:t>
      </w:r>
      <w:proofErr w:type="spellEnd"/>
      <w:r w:rsidRPr="00FF7802">
        <w:t xml:space="preserve"> </w:t>
      </w:r>
      <w:proofErr w:type="spellStart"/>
      <w:r w:rsidRPr="00FF7802">
        <w:t>Intelligence</w:t>
      </w:r>
      <w:proofErr w:type="spellEnd"/>
      <w:r>
        <w:t xml:space="preserve">. Режим доступу: </w:t>
      </w:r>
      <w:hyperlink r:id="rId8" w:history="1">
        <w:r w:rsidR="00334BA5" w:rsidRPr="008E5A6F">
          <w:rPr>
            <w:rStyle w:val="aff8"/>
          </w:rPr>
          <w:t>https://www.mathworks.com</w:t>
        </w:r>
      </w:hyperlink>
    </w:p>
    <w:p w14:paraId="3DC2CDD1" w14:textId="77777777" w:rsidR="00334BA5" w:rsidRDefault="00334BA5" w:rsidP="00334BA5">
      <w:pPr>
        <w:numPr>
          <w:ilvl w:val="0"/>
          <w:numId w:val="6"/>
        </w:numPr>
        <w:tabs>
          <w:tab w:val="clear" w:pos="720"/>
          <w:tab w:val="num" w:pos="1080"/>
        </w:tabs>
        <w:spacing w:line="360" w:lineRule="auto"/>
        <w:ind w:left="0" w:firstLine="720"/>
        <w:jc w:val="both"/>
      </w:pPr>
      <w:r w:rsidRPr="00B24FA0">
        <w:t>Інструктивно-методичні матеріали до виконання лабораторних робіт з предмету «</w:t>
      </w:r>
      <w:r>
        <w:t>Чисельні методи</w:t>
      </w:r>
      <w:r w:rsidRPr="00B24FA0">
        <w:t xml:space="preserve">». </w:t>
      </w:r>
    </w:p>
    <w:p w14:paraId="755E8EA8" w14:textId="77777777" w:rsidR="003803F5" w:rsidRDefault="00C004BB">
      <w:pPr>
        <w:pStyle w:val="10"/>
        <w:tabs>
          <w:tab w:val="left" w:pos="303"/>
        </w:tabs>
        <w:ind w:left="180" w:right="40" w:hanging="180"/>
        <w:jc w:val="center"/>
        <w:rPr>
          <w:b/>
        </w:rPr>
      </w:pPr>
      <w:r>
        <w:rPr>
          <w:b/>
        </w:rPr>
        <w:t>Додаткова:</w:t>
      </w:r>
    </w:p>
    <w:p w14:paraId="4793CB07" w14:textId="77777777" w:rsidR="0038720C" w:rsidRDefault="0038720C">
      <w:pPr>
        <w:pStyle w:val="10"/>
        <w:tabs>
          <w:tab w:val="left" w:pos="303"/>
        </w:tabs>
        <w:ind w:left="180" w:right="40" w:hanging="180"/>
        <w:jc w:val="center"/>
        <w:rPr>
          <w:b/>
        </w:rPr>
      </w:pPr>
    </w:p>
    <w:p w14:paraId="0BE09919" w14:textId="77777777" w:rsidR="0038720C" w:rsidRDefault="0038720C" w:rsidP="0038720C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Gilat</w:t>
      </w:r>
      <w:proofErr w:type="spellEnd"/>
      <w:r>
        <w:t xml:space="preserve"> A., </w:t>
      </w:r>
      <w:proofErr w:type="spellStart"/>
      <w:r>
        <w:t>Subramaniam</w:t>
      </w:r>
      <w:proofErr w:type="spellEnd"/>
      <w:r>
        <w:t xml:space="preserve"> V.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engineers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scientists</w:t>
      </w:r>
      <w:proofErr w:type="spellEnd"/>
      <w:r>
        <w:t xml:space="preserve">: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MATLAB . - </w:t>
      </w:r>
      <w:proofErr w:type="spellStart"/>
      <w:r>
        <w:t>Wiley</w:t>
      </w:r>
      <w:proofErr w:type="spellEnd"/>
      <w:r>
        <w:t xml:space="preserve">, 2014. – 559 p. </w:t>
      </w:r>
    </w:p>
    <w:p w14:paraId="425E077C" w14:textId="77777777" w:rsidR="003803F5" w:rsidRDefault="0038720C" w:rsidP="0038720C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Quarteroni</w:t>
      </w:r>
      <w:proofErr w:type="spellEnd"/>
      <w:r>
        <w:t xml:space="preserve"> A., </w:t>
      </w:r>
      <w:proofErr w:type="spellStart"/>
      <w:r>
        <w:t>Saleri</w:t>
      </w:r>
      <w:proofErr w:type="spellEnd"/>
      <w:r>
        <w:t xml:space="preserve"> F., </w:t>
      </w:r>
      <w:proofErr w:type="spellStart"/>
      <w:r>
        <w:t>Gervasio</w:t>
      </w:r>
      <w:proofErr w:type="spellEnd"/>
      <w:r>
        <w:t xml:space="preserve"> P.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MATLAB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Octave</w:t>
      </w:r>
      <w:proofErr w:type="spellEnd"/>
      <w:r>
        <w:t xml:space="preserve">. - </w:t>
      </w:r>
      <w:proofErr w:type="spellStart"/>
      <w:r>
        <w:t>Springer</w:t>
      </w:r>
      <w:proofErr w:type="spellEnd"/>
      <w:r>
        <w:t>, 2014. – 465 p.</w:t>
      </w:r>
    </w:p>
    <w:p w14:paraId="2C51EAC0" w14:textId="77777777" w:rsidR="000F2D70" w:rsidRDefault="000F2D70" w:rsidP="00FF7802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Popov</w:t>
      </w:r>
      <w:proofErr w:type="spellEnd"/>
      <w:r>
        <w:t xml:space="preserve">, </w:t>
      </w:r>
      <w:proofErr w:type="spellStart"/>
      <w:r>
        <w:t>Valentin</w:t>
      </w:r>
      <w:proofErr w:type="spellEnd"/>
      <w:r>
        <w:t xml:space="preserve"> L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Mechanics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[Текст] :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/ </w:t>
      </w:r>
      <w:proofErr w:type="spellStart"/>
      <w:r>
        <w:t>Valentin</w:t>
      </w:r>
      <w:proofErr w:type="spellEnd"/>
      <w:r>
        <w:t xml:space="preserve"> L </w:t>
      </w:r>
      <w:proofErr w:type="spellStart"/>
      <w:r>
        <w:t>Popov</w:t>
      </w:r>
      <w:proofErr w:type="spellEnd"/>
      <w:r>
        <w:t xml:space="preserve"> ; </w:t>
      </w:r>
      <w:proofErr w:type="spellStart"/>
      <w:r>
        <w:t>by</w:t>
      </w:r>
      <w:proofErr w:type="spellEnd"/>
      <w:r>
        <w:t xml:space="preserve"> </w:t>
      </w:r>
      <w:proofErr w:type="spellStart"/>
      <w:r>
        <w:t>Valentin</w:t>
      </w:r>
      <w:proofErr w:type="spellEnd"/>
      <w:r>
        <w:t xml:space="preserve"> L. </w:t>
      </w:r>
      <w:proofErr w:type="spellStart"/>
      <w:r>
        <w:t>Popov</w:t>
      </w:r>
      <w:proofErr w:type="spellEnd"/>
      <w:r>
        <w:t xml:space="preserve">. – 2nd </w:t>
      </w:r>
      <w:proofErr w:type="spellStart"/>
      <w:r>
        <w:t>ed</w:t>
      </w:r>
      <w:proofErr w:type="spellEnd"/>
      <w:r>
        <w:t xml:space="preserve">. 2017. – </w:t>
      </w:r>
      <w:proofErr w:type="spellStart"/>
      <w:r>
        <w:t>Berlin</w:t>
      </w:r>
      <w:proofErr w:type="spellEnd"/>
      <w:r>
        <w:t xml:space="preserve">, </w:t>
      </w:r>
      <w:proofErr w:type="spellStart"/>
      <w:r>
        <w:t>Heidelberg</w:t>
      </w:r>
      <w:proofErr w:type="spellEnd"/>
      <w:r>
        <w:t xml:space="preserve"> :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Berlin</w:t>
      </w:r>
      <w:proofErr w:type="spellEnd"/>
      <w:r>
        <w:t xml:space="preserve"> </w:t>
      </w:r>
      <w:proofErr w:type="spellStart"/>
      <w:r>
        <w:t>Heidelberg</w:t>
      </w:r>
      <w:proofErr w:type="spellEnd"/>
      <w:r>
        <w:t>, 2017. – XVII, 391 p.</w:t>
      </w:r>
    </w:p>
    <w:sectPr w:rsidR="000F2D70" w:rsidSect="003803F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C350E" w14:textId="77777777" w:rsidR="00972ACB" w:rsidRDefault="00972ACB" w:rsidP="003803F5">
      <w:r>
        <w:separator/>
      </w:r>
    </w:p>
  </w:endnote>
  <w:endnote w:type="continuationSeparator" w:id="0">
    <w:p w14:paraId="5AE847A2" w14:textId="77777777" w:rsidR="00972ACB" w:rsidRDefault="00972ACB" w:rsidP="00380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4B2B" w14:textId="77777777" w:rsidR="00972ACB" w:rsidRDefault="00066CA0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972ACB">
      <w:rPr>
        <w:color w:val="000000"/>
      </w:rPr>
      <w:instrText>PAGE</w:instrText>
    </w:r>
    <w:r>
      <w:rPr>
        <w:color w:val="000000"/>
      </w:rPr>
      <w:fldChar w:fldCharType="end"/>
    </w:r>
  </w:p>
  <w:p w14:paraId="29C75F87" w14:textId="77777777" w:rsidR="00972ACB" w:rsidRDefault="00972AC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5E2C" w14:textId="77777777" w:rsidR="00972ACB" w:rsidRDefault="00972AC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14:paraId="50B19BB8" w14:textId="77777777" w:rsidR="00972ACB" w:rsidRDefault="00972AC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7A542" w14:textId="77777777" w:rsidR="00972ACB" w:rsidRDefault="00972ACB" w:rsidP="003803F5">
      <w:r>
        <w:separator/>
      </w:r>
    </w:p>
  </w:footnote>
  <w:footnote w:type="continuationSeparator" w:id="0">
    <w:p w14:paraId="3EE22C13" w14:textId="77777777" w:rsidR="00972ACB" w:rsidRDefault="00972ACB" w:rsidP="003803F5">
      <w:r>
        <w:continuationSeparator/>
      </w:r>
    </w:p>
  </w:footnote>
  <w:footnote w:id="1">
    <w:p w14:paraId="5AAB5544" w14:textId="77777777" w:rsidR="00972ACB" w:rsidRDefault="00972ACB">
      <w:pPr>
        <w:pStyle w:val="aff1"/>
      </w:pPr>
      <w:r>
        <w:rPr>
          <w:rStyle w:val="aff3"/>
        </w:rPr>
        <w:footnoteRef/>
      </w:r>
      <w:r>
        <w:t xml:space="preserve"> Б.Л - максимальна кількість балів за певну лабораторну роботу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325F" w14:textId="77777777" w:rsidR="00972ACB" w:rsidRDefault="00066CA0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972ACB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130556E8" w14:textId="77777777" w:rsidR="00972ACB" w:rsidRDefault="00972AC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06A1" w14:textId="77777777" w:rsidR="00972ACB" w:rsidRDefault="00066CA0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972ACB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840AAA">
      <w:rPr>
        <w:noProof/>
        <w:color w:val="000000"/>
        <w:sz w:val="24"/>
        <w:szCs w:val="24"/>
      </w:rPr>
      <w:t>18</w:t>
    </w:r>
    <w:r>
      <w:rPr>
        <w:color w:val="000000"/>
        <w:sz w:val="24"/>
        <w:szCs w:val="24"/>
      </w:rPr>
      <w:fldChar w:fldCharType="end"/>
    </w:r>
  </w:p>
  <w:p w14:paraId="72761A63" w14:textId="77777777" w:rsidR="00972ACB" w:rsidRDefault="00972AC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B53"/>
    <w:multiLevelType w:val="hybridMultilevel"/>
    <w:tmpl w:val="3D68436E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2E1B58"/>
    <w:multiLevelType w:val="multilevel"/>
    <w:tmpl w:val="67FEF440"/>
    <w:lvl w:ilvl="0">
      <w:start w:val="1"/>
      <w:numFmt w:val="decimal"/>
      <w:lvlText w:val="%1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0C74A65"/>
    <w:multiLevelType w:val="hybridMultilevel"/>
    <w:tmpl w:val="4D5073C8"/>
    <w:lvl w:ilvl="0" w:tplc="A252B87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77A3F"/>
    <w:multiLevelType w:val="hybridMultilevel"/>
    <w:tmpl w:val="120A7DFC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612426C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0C54F7"/>
    <w:multiLevelType w:val="hybridMultilevel"/>
    <w:tmpl w:val="9E0467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C5C0721"/>
    <w:multiLevelType w:val="hybridMultilevel"/>
    <w:tmpl w:val="DDB03C42"/>
    <w:lvl w:ilvl="0" w:tplc="B80E82B6">
      <w:start w:val="1"/>
      <w:numFmt w:val="decimal"/>
      <w:lvlText w:val="%1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2E6878E4"/>
    <w:multiLevelType w:val="hybridMultilevel"/>
    <w:tmpl w:val="E146C8D0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A434B"/>
    <w:multiLevelType w:val="hybridMultilevel"/>
    <w:tmpl w:val="C46CD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97C89"/>
    <w:multiLevelType w:val="hybridMultilevel"/>
    <w:tmpl w:val="EDAEBE32"/>
    <w:lvl w:ilvl="0" w:tplc="61242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CD6FE4"/>
    <w:multiLevelType w:val="hybridMultilevel"/>
    <w:tmpl w:val="AD705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F6123E"/>
    <w:multiLevelType w:val="multilevel"/>
    <w:tmpl w:val="1FBCBF28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6273F"/>
    <w:multiLevelType w:val="hybridMultilevel"/>
    <w:tmpl w:val="DB0E2918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1023E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D7497E"/>
    <w:multiLevelType w:val="hybridMultilevel"/>
    <w:tmpl w:val="5AE2F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E456BC"/>
    <w:multiLevelType w:val="hybridMultilevel"/>
    <w:tmpl w:val="01905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E55DE8"/>
    <w:multiLevelType w:val="hybridMultilevel"/>
    <w:tmpl w:val="4836A8E4"/>
    <w:lvl w:ilvl="0" w:tplc="F372E6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BA2122D"/>
    <w:multiLevelType w:val="hybridMultilevel"/>
    <w:tmpl w:val="02EEC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0B7D9C"/>
    <w:multiLevelType w:val="hybridMultilevel"/>
    <w:tmpl w:val="3F12EE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7D1547"/>
    <w:multiLevelType w:val="hybridMultilevel"/>
    <w:tmpl w:val="0BECDC0C"/>
    <w:lvl w:ilvl="0" w:tplc="612426C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DC602A"/>
    <w:multiLevelType w:val="hybridMultilevel"/>
    <w:tmpl w:val="D3981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F44490"/>
    <w:multiLevelType w:val="hybridMultilevel"/>
    <w:tmpl w:val="BF14051E"/>
    <w:lvl w:ilvl="0" w:tplc="CE869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8E0B0B"/>
    <w:multiLevelType w:val="hybridMultilevel"/>
    <w:tmpl w:val="8B12A1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EB13A22"/>
    <w:multiLevelType w:val="hybridMultilevel"/>
    <w:tmpl w:val="C598D3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BDB6675"/>
    <w:multiLevelType w:val="hybridMultilevel"/>
    <w:tmpl w:val="CEFE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6F2DC2"/>
    <w:multiLevelType w:val="hybridMultilevel"/>
    <w:tmpl w:val="BF14051E"/>
    <w:lvl w:ilvl="0" w:tplc="CE869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19"/>
  </w:num>
  <w:num w:numId="7">
    <w:abstractNumId w:val="23"/>
  </w:num>
  <w:num w:numId="8">
    <w:abstractNumId w:val="17"/>
  </w:num>
  <w:num w:numId="9">
    <w:abstractNumId w:val="14"/>
  </w:num>
  <w:num w:numId="10">
    <w:abstractNumId w:val="8"/>
  </w:num>
  <w:num w:numId="11">
    <w:abstractNumId w:val="18"/>
  </w:num>
  <w:num w:numId="12">
    <w:abstractNumId w:val="6"/>
  </w:num>
  <w:num w:numId="13">
    <w:abstractNumId w:val="15"/>
  </w:num>
  <w:num w:numId="14">
    <w:abstractNumId w:val="22"/>
  </w:num>
  <w:num w:numId="15">
    <w:abstractNumId w:val="13"/>
  </w:num>
  <w:num w:numId="16">
    <w:abstractNumId w:val="12"/>
  </w:num>
  <w:num w:numId="17">
    <w:abstractNumId w:val="7"/>
  </w:num>
  <w:num w:numId="18">
    <w:abstractNumId w:val="9"/>
  </w:num>
  <w:num w:numId="19">
    <w:abstractNumId w:val="0"/>
  </w:num>
  <w:num w:numId="20">
    <w:abstractNumId w:val="11"/>
  </w:num>
  <w:num w:numId="21">
    <w:abstractNumId w:val="20"/>
  </w:num>
  <w:num w:numId="22">
    <w:abstractNumId w:val="21"/>
  </w:num>
  <w:num w:numId="23">
    <w:abstractNumId w:val="1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3F5"/>
    <w:rsid w:val="00064D25"/>
    <w:rsid w:val="00066CA0"/>
    <w:rsid w:val="00096FDF"/>
    <w:rsid w:val="000A4F79"/>
    <w:rsid w:val="000F2D70"/>
    <w:rsid w:val="0012456F"/>
    <w:rsid w:val="00170DAA"/>
    <w:rsid w:val="00183F55"/>
    <w:rsid w:val="00194FC7"/>
    <w:rsid w:val="001A3FC7"/>
    <w:rsid w:val="001D1716"/>
    <w:rsid w:val="0020265D"/>
    <w:rsid w:val="0020563B"/>
    <w:rsid w:val="00265077"/>
    <w:rsid w:val="00296599"/>
    <w:rsid w:val="002B134A"/>
    <w:rsid w:val="002C2817"/>
    <w:rsid w:val="002D1052"/>
    <w:rsid w:val="002D2393"/>
    <w:rsid w:val="003042E7"/>
    <w:rsid w:val="00334BA5"/>
    <w:rsid w:val="003651FB"/>
    <w:rsid w:val="003803F5"/>
    <w:rsid w:val="00382C0E"/>
    <w:rsid w:val="0038720C"/>
    <w:rsid w:val="0039368C"/>
    <w:rsid w:val="003D038A"/>
    <w:rsid w:val="00421FD2"/>
    <w:rsid w:val="00427099"/>
    <w:rsid w:val="004A10D8"/>
    <w:rsid w:val="005245D2"/>
    <w:rsid w:val="00525911"/>
    <w:rsid w:val="0054322D"/>
    <w:rsid w:val="0056265F"/>
    <w:rsid w:val="005655D2"/>
    <w:rsid w:val="0058333A"/>
    <w:rsid w:val="005A5D87"/>
    <w:rsid w:val="00635E56"/>
    <w:rsid w:val="006C5CCE"/>
    <w:rsid w:val="007544A2"/>
    <w:rsid w:val="00774D93"/>
    <w:rsid w:val="00840AAA"/>
    <w:rsid w:val="008C3E16"/>
    <w:rsid w:val="00972ACB"/>
    <w:rsid w:val="009D1557"/>
    <w:rsid w:val="00A43D54"/>
    <w:rsid w:val="00AA3735"/>
    <w:rsid w:val="00AF633E"/>
    <w:rsid w:val="00B179AB"/>
    <w:rsid w:val="00BD1A2F"/>
    <w:rsid w:val="00BE2CF1"/>
    <w:rsid w:val="00BF1033"/>
    <w:rsid w:val="00C004BB"/>
    <w:rsid w:val="00C71A5C"/>
    <w:rsid w:val="00C77D3A"/>
    <w:rsid w:val="00CB144F"/>
    <w:rsid w:val="00CE6A3C"/>
    <w:rsid w:val="00CF67F7"/>
    <w:rsid w:val="00D629BA"/>
    <w:rsid w:val="00DA4E22"/>
    <w:rsid w:val="00DE0F71"/>
    <w:rsid w:val="00ED4C40"/>
    <w:rsid w:val="00F16A6D"/>
    <w:rsid w:val="00F538EF"/>
    <w:rsid w:val="00F57BE0"/>
    <w:rsid w:val="00F63A58"/>
    <w:rsid w:val="00F83A32"/>
    <w:rsid w:val="00FB1837"/>
    <w:rsid w:val="00FD1E40"/>
    <w:rsid w:val="00FD7ED7"/>
    <w:rsid w:val="00FF7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5408"/>
  <w15:docId w15:val="{35EDA834-EA5C-4D81-83EE-FF32ADB0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CF1"/>
  </w:style>
  <w:style w:type="paragraph" w:styleId="1">
    <w:name w:val="heading 1"/>
    <w:basedOn w:val="10"/>
    <w:next w:val="10"/>
    <w:rsid w:val="003803F5"/>
    <w:pPr>
      <w:keepNext/>
      <w:outlineLvl w:val="0"/>
    </w:pPr>
    <w:rPr>
      <w:sz w:val="32"/>
      <w:szCs w:val="32"/>
    </w:rPr>
  </w:style>
  <w:style w:type="paragraph" w:styleId="2">
    <w:name w:val="heading 2"/>
    <w:basedOn w:val="10"/>
    <w:next w:val="10"/>
    <w:rsid w:val="003803F5"/>
    <w:pPr>
      <w:keepNext/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3">
    <w:name w:val="heading 3"/>
    <w:basedOn w:val="10"/>
    <w:next w:val="10"/>
    <w:rsid w:val="003803F5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10"/>
    <w:next w:val="10"/>
    <w:rsid w:val="003803F5"/>
    <w:pPr>
      <w:keepNext/>
      <w:jc w:val="center"/>
      <w:outlineLvl w:val="3"/>
    </w:pPr>
    <w:rPr>
      <w:b/>
    </w:rPr>
  </w:style>
  <w:style w:type="paragraph" w:styleId="5">
    <w:name w:val="heading 5"/>
    <w:basedOn w:val="10"/>
    <w:next w:val="10"/>
    <w:rsid w:val="003803F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3803F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3803F5"/>
  </w:style>
  <w:style w:type="table" w:customStyle="1" w:styleId="TableNormal">
    <w:name w:val="Table Normal"/>
    <w:rsid w:val="003803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3803F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3803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3803F5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d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3803F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3803F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20563B"/>
    <w:rPr>
      <w:rFonts w:ascii="Tahoma" w:hAnsi="Tahoma" w:cs="Tahoma"/>
      <w:sz w:val="16"/>
      <w:szCs w:val="16"/>
    </w:rPr>
  </w:style>
  <w:style w:type="character" w:customStyle="1" w:styleId="afd">
    <w:name w:val="Текст у виносці Знак"/>
    <w:basedOn w:val="a0"/>
    <w:link w:val="afc"/>
    <w:uiPriority w:val="99"/>
    <w:semiHidden/>
    <w:rsid w:val="0020563B"/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3651FB"/>
    <w:rPr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 Indent"/>
    <w:basedOn w:val="a"/>
    <w:link w:val="aff0"/>
    <w:rsid w:val="001A3FC7"/>
    <w:pPr>
      <w:ind w:firstLine="540"/>
    </w:pPr>
    <w:rPr>
      <w:szCs w:val="24"/>
    </w:rPr>
  </w:style>
  <w:style w:type="character" w:customStyle="1" w:styleId="aff0">
    <w:name w:val="Основний текст з відступом Знак"/>
    <w:basedOn w:val="a0"/>
    <w:link w:val="aff"/>
    <w:rsid w:val="001A3FC7"/>
    <w:rPr>
      <w:szCs w:val="24"/>
    </w:rPr>
  </w:style>
  <w:style w:type="paragraph" w:styleId="30">
    <w:name w:val="Body Text Indent 3"/>
    <w:basedOn w:val="a"/>
    <w:link w:val="31"/>
    <w:uiPriority w:val="99"/>
    <w:semiHidden/>
    <w:unhideWhenUsed/>
    <w:rsid w:val="00C71A5C"/>
    <w:pPr>
      <w:spacing w:after="120"/>
      <w:ind w:left="283"/>
    </w:pPr>
    <w:rPr>
      <w:sz w:val="16"/>
      <w:szCs w:val="16"/>
    </w:rPr>
  </w:style>
  <w:style w:type="character" w:customStyle="1" w:styleId="31">
    <w:name w:val="Основний текст з відступом 3 Знак"/>
    <w:basedOn w:val="a0"/>
    <w:link w:val="30"/>
    <w:uiPriority w:val="99"/>
    <w:semiHidden/>
    <w:rsid w:val="00C71A5C"/>
    <w:rPr>
      <w:sz w:val="16"/>
      <w:szCs w:val="16"/>
    </w:rPr>
  </w:style>
  <w:style w:type="character" w:customStyle="1" w:styleId="longtext">
    <w:name w:val="long_text"/>
    <w:basedOn w:val="a0"/>
    <w:rsid w:val="00427099"/>
  </w:style>
  <w:style w:type="paragraph" w:styleId="aff1">
    <w:name w:val="footnote text"/>
    <w:basedOn w:val="a"/>
    <w:link w:val="aff2"/>
    <w:uiPriority w:val="99"/>
    <w:semiHidden/>
    <w:unhideWhenUsed/>
    <w:rsid w:val="00427099"/>
    <w:rPr>
      <w:sz w:val="20"/>
      <w:szCs w:val="20"/>
    </w:rPr>
  </w:style>
  <w:style w:type="character" w:customStyle="1" w:styleId="aff2">
    <w:name w:val="Текст виноски Знак"/>
    <w:basedOn w:val="a0"/>
    <w:link w:val="aff1"/>
    <w:uiPriority w:val="99"/>
    <w:semiHidden/>
    <w:rsid w:val="00427099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27099"/>
    <w:rPr>
      <w:vertAlign w:val="superscript"/>
    </w:rPr>
  </w:style>
  <w:style w:type="paragraph" w:styleId="aff4">
    <w:name w:val="header"/>
    <w:basedOn w:val="a"/>
    <w:link w:val="aff5"/>
    <w:uiPriority w:val="99"/>
    <w:semiHidden/>
    <w:unhideWhenUsed/>
    <w:rsid w:val="00427099"/>
    <w:pPr>
      <w:tabs>
        <w:tab w:val="center" w:pos="4677"/>
        <w:tab w:val="right" w:pos="9355"/>
      </w:tabs>
    </w:pPr>
  </w:style>
  <w:style w:type="character" w:customStyle="1" w:styleId="aff5">
    <w:name w:val="Верхній колонтитул Знак"/>
    <w:basedOn w:val="a0"/>
    <w:link w:val="aff4"/>
    <w:uiPriority w:val="99"/>
    <w:semiHidden/>
    <w:rsid w:val="00427099"/>
  </w:style>
  <w:style w:type="paragraph" w:styleId="aff6">
    <w:name w:val="footer"/>
    <w:basedOn w:val="a"/>
    <w:link w:val="aff7"/>
    <w:uiPriority w:val="99"/>
    <w:semiHidden/>
    <w:unhideWhenUsed/>
    <w:rsid w:val="00427099"/>
    <w:pPr>
      <w:tabs>
        <w:tab w:val="center" w:pos="4677"/>
        <w:tab w:val="right" w:pos="9355"/>
      </w:tabs>
    </w:pPr>
  </w:style>
  <w:style w:type="character" w:customStyle="1" w:styleId="aff7">
    <w:name w:val="Нижній колонтитул Знак"/>
    <w:basedOn w:val="a0"/>
    <w:link w:val="aff6"/>
    <w:uiPriority w:val="99"/>
    <w:semiHidden/>
    <w:rsid w:val="00427099"/>
  </w:style>
  <w:style w:type="character" w:styleId="aff8">
    <w:name w:val="Hyperlink"/>
    <w:basedOn w:val="a0"/>
    <w:uiPriority w:val="99"/>
    <w:unhideWhenUsed/>
    <w:rsid w:val="00334B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2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works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2F87-42E3-4BE3-82C0-52FFA7A9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18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krkm</Company>
  <LinksUpToDate>false</LinksUpToDate>
  <CharactersWithSpaces>22173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С. Ланская</dc:creator>
  <cp:lastModifiedBy>swetalanskaja77@gmail.com</cp:lastModifiedBy>
  <cp:revision>11</cp:revision>
  <dcterms:created xsi:type="dcterms:W3CDTF">2023-08-16T09:19:00Z</dcterms:created>
  <dcterms:modified xsi:type="dcterms:W3CDTF">2023-10-24T08:18:00Z</dcterms:modified>
</cp:coreProperties>
</file>